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Urinary incontinence is defined as involuntary voiding of urine </w:t>
      </w:r>
      <w:r w:rsidRPr="00FA6E99">
        <w:rPr>
          <w:rFonts w:ascii="Helvetica" w:eastAsia="Times New Roman" w:hAnsi="Helvetica" w:cs="Helvetica"/>
          <w:color w:val="333333"/>
          <w:sz w:val="21"/>
        </w:rPr>
        <w:t>≥</w:t>
      </w:r>
      <w:r w:rsidRPr="00FA6E99">
        <w:rPr>
          <w:rFonts w:ascii="Helvetica" w:eastAsia="Times New Roman" w:hAnsi="Helvetica" w:cs="Helvetica"/>
          <w:color w:val="333333"/>
          <w:sz w:val="21"/>
          <w:szCs w:val="21"/>
        </w:rPr>
        <w:t> 2 times/mo during the day or night. Revised terminology for the time of incontinence has been suggested (see the International Incontinence Society </w:t>
      </w:r>
      <w:hyperlink r:id="rId5" w:history="1">
        <w:r w:rsidRPr="00FA6E99">
          <w:rPr>
            <w:rFonts w:ascii="Helvetica" w:eastAsia="Times New Roman" w:hAnsi="Helvetica" w:cs="Helvetica"/>
            <w:color w:val="8B230F"/>
            <w:sz w:val="21"/>
            <w:u w:val="single"/>
          </w:rPr>
          <w:t>web site</w:t>
        </w:r>
      </w:hyperlink>
      <w:r w:rsidRPr="00FA6E99">
        <w:rPr>
          <w:rFonts w:ascii="Helvetica" w:eastAsia="Times New Roman" w:hAnsi="Helvetica" w:cs="Helvetica"/>
          <w:color w:val="333333"/>
          <w:sz w:val="21"/>
          <w:szCs w:val="21"/>
        </w:rPr>
        <w:t>):</w:t>
      </w:r>
    </w:p>
    <w:p w:rsidR="00FA6E99" w:rsidRPr="00FA6E99" w:rsidRDefault="00FA6E99" w:rsidP="00FA6E99">
      <w:pPr>
        <w:numPr>
          <w:ilvl w:val="0"/>
          <w:numId w:val="1"/>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For urinary incontinence during the day: Diurnal incontinence (or diurnal wetting)</w:t>
      </w:r>
    </w:p>
    <w:p w:rsidR="00FA6E99" w:rsidRPr="00FA6E99" w:rsidRDefault="00FA6E99" w:rsidP="00FA6E99">
      <w:pPr>
        <w:numPr>
          <w:ilvl w:val="0"/>
          <w:numId w:val="1"/>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For urinary incontinence at night: Enuresis (or bed-wetting)</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Diurnal (daytime) incontinence is usually not diagnosed until age 5 or 6. Nocturnal (nighttime) incontinence is usually not diagnosed until age 7. Before this time, enuresis is typically referred to as nighttime wetting (</w:t>
      </w:r>
      <w:hyperlink r:id="rId6" w:anchor="v26433797" w:history="1">
        <w:r w:rsidRPr="00FA6E99">
          <w:rPr>
            <w:rFonts w:ascii="Helvetica" w:eastAsia="Times New Roman" w:hAnsi="Helvetica" w:cs="Helvetica"/>
            <w:color w:val="8B230F"/>
            <w:sz w:val="21"/>
            <w:u w:val="single"/>
          </w:rPr>
          <w:t>1</w:t>
        </w:r>
      </w:hyperlink>
      <w:r w:rsidRPr="00FA6E99">
        <w:rPr>
          <w:rFonts w:ascii="Helvetica" w:eastAsia="Times New Roman" w:hAnsi="Helvetica" w:cs="Helvetica"/>
          <w:color w:val="333333"/>
          <w:sz w:val="21"/>
          <w:szCs w:val="21"/>
        </w:rPr>
        <w:t>). These age limits are based on children who are developing typically and so may not be applicable to children with developmental delay. Both nocturnal and diurnal incontinence are symptoms—not diagnoses—and necessitate consideration of an underlying cause.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The age at which children attain urinary continence varies, but </w:t>
      </w:r>
      <w:r w:rsidRPr="00FA6E99">
        <w:rPr>
          <w:rFonts w:ascii="Helvetica" w:eastAsia="Times New Roman" w:hAnsi="Helvetica" w:cs="Helvetica"/>
          <w:color w:val="333333"/>
          <w:sz w:val="21"/>
        </w:rPr>
        <w:t>&gt;</w:t>
      </w:r>
      <w:r w:rsidRPr="00FA6E99">
        <w:rPr>
          <w:rFonts w:ascii="Helvetica" w:eastAsia="Times New Roman" w:hAnsi="Helvetica" w:cs="Helvetica"/>
          <w:color w:val="333333"/>
          <w:sz w:val="21"/>
          <w:szCs w:val="21"/>
        </w:rPr>
        <w:t> 90% are continent during the day by age 5. Nighttime continence takes longer to achieve. Enuresis affects about 30% of children at age 4, 10% at age 7, 3% at age 12, and 1% at age 18. About 0.5% of adults continue to have nocturnal wetting episodes. Enuresis is more common among boys and when there is a family history (</w:t>
      </w:r>
      <w:hyperlink r:id="rId7" w:anchor="v26433797" w:history="1">
        <w:r w:rsidRPr="00FA6E99">
          <w:rPr>
            <w:rFonts w:ascii="Helvetica" w:eastAsia="Times New Roman" w:hAnsi="Helvetica" w:cs="Helvetica"/>
            <w:color w:val="8B230F"/>
            <w:sz w:val="21"/>
            <w:u w:val="single"/>
          </w:rPr>
          <w:t>2</w:t>
        </w:r>
      </w:hyperlink>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 primary incontinence, children have never achieved urinary continence for </w:t>
      </w:r>
      <w:r w:rsidRPr="00FA6E99">
        <w:rPr>
          <w:rFonts w:ascii="Helvetica" w:eastAsia="Times New Roman" w:hAnsi="Helvetica" w:cs="Helvetica"/>
          <w:color w:val="333333"/>
          <w:sz w:val="21"/>
        </w:rPr>
        <w:t>≥</w:t>
      </w:r>
      <w:r w:rsidRPr="00FA6E99">
        <w:rPr>
          <w:rFonts w:ascii="Helvetica" w:eastAsia="Times New Roman" w:hAnsi="Helvetica" w:cs="Helvetica"/>
          <w:color w:val="333333"/>
          <w:sz w:val="21"/>
          <w:szCs w:val="21"/>
        </w:rPr>
        <w:t xml:space="preserve"> 6 mo. In secondary incontinence, children have developed incontinence after a period of at least 6 mo of urinary control. An organic cause is more likely in secondary incontinence. Even when there is no organic cause, appropriate treatment and parental education are essential because of the physical and </w:t>
      </w:r>
      <w:proofErr w:type="spellStart"/>
      <w:r w:rsidRPr="00FA6E99">
        <w:rPr>
          <w:rFonts w:ascii="Helvetica" w:eastAsia="Times New Roman" w:hAnsi="Helvetica" w:cs="Helvetica"/>
          <w:color w:val="333333"/>
          <w:sz w:val="21"/>
          <w:szCs w:val="21"/>
        </w:rPr>
        <w:t>psychologic</w:t>
      </w:r>
      <w:proofErr w:type="spellEnd"/>
      <w:r w:rsidRPr="00FA6E99">
        <w:rPr>
          <w:rFonts w:ascii="Helvetica" w:eastAsia="Times New Roman" w:hAnsi="Helvetica" w:cs="Helvetica"/>
          <w:color w:val="333333"/>
          <w:sz w:val="21"/>
          <w:szCs w:val="21"/>
        </w:rPr>
        <w:t xml:space="preserve"> impact of urine accidents (</w:t>
      </w:r>
      <w:hyperlink r:id="rId8" w:anchor="v26433797" w:history="1">
        <w:r w:rsidRPr="00FA6E99">
          <w:rPr>
            <w:rFonts w:ascii="Helvetica" w:eastAsia="Times New Roman" w:hAnsi="Helvetica" w:cs="Helvetica"/>
            <w:color w:val="8B230F"/>
            <w:sz w:val="21"/>
            <w:u w:val="single"/>
          </w:rPr>
          <w:t>3</w:t>
        </w:r>
      </w:hyperlink>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75" w:line="240" w:lineRule="auto"/>
        <w:outlineLvl w:val="1"/>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General references</w:t>
      </w:r>
    </w:p>
    <w:p w:rsidR="00FA6E99" w:rsidRPr="00FA6E99" w:rsidRDefault="00FA6E99" w:rsidP="00FA6E99">
      <w:pPr>
        <w:numPr>
          <w:ilvl w:val="0"/>
          <w:numId w:val="2"/>
        </w:numPr>
        <w:shd w:val="clear" w:color="auto" w:fill="FFFFFF"/>
        <w:bidi w:val="0"/>
        <w:spacing w:after="100" w:afterAutospacing="1" w:line="240" w:lineRule="auto"/>
        <w:ind w:left="0"/>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1. Wright, AJ: The epidemiology of childhood incontinence. In </w:t>
      </w:r>
      <w:r w:rsidRPr="00FA6E99">
        <w:rPr>
          <w:rFonts w:ascii="Helvetica" w:eastAsia="Times New Roman" w:hAnsi="Helvetica" w:cs="Helvetica"/>
          <w:i/>
          <w:iCs/>
          <w:color w:val="333333"/>
          <w:sz w:val="21"/>
          <w:szCs w:val="21"/>
        </w:rPr>
        <w:t>Pediatric Incontinence, Evaluation and Clinical Management,</w:t>
      </w:r>
      <w:r w:rsidRPr="00FA6E99">
        <w:rPr>
          <w:rFonts w:ascii="Helvetica" w:eastAsia="Times New Roman" w:hAnsi="Helvetica" w:cs="Helvetica"/>
          <w:color w:val="333333"/>
          <w:sz w:val="21"/>
          <w:szCs w:val="21"/>
        </w:rPr>
        <w:t xml:space="preserve"> edited by Franco I, Austin P, Bauer S, von </w:t>
      </w:r>
      <w:proofErr w:type="spellStart"/>
      <w:r w:rsidRPr="00FA6E99">
        <w:rPr>
          <w:rFonts w:ascii="Helvetica" w:eastAsia="Times New Roman" w:hAnsi="Helvetica" w:cs="Helvetica"/>
          <w:color w:val="333333"/>
          <w:sz w:val="21"/>
          <w:szCs w:val="21"/>
        </w:rPr>
        <w:t>Gontard</w:t>
      </w:r>
      <w:proofErr w:type="spellEnd"/>
      <w:r w:rsidRPr="00FA6E99">
        <w:rPr>
          <w:rFonts w:ascii="Helvetica" w:eastAsia="Times New Roman" w:hAnsi="Helvetica" w:cs="Helvetica"/>
          <w:color w:val="333333"/>
          <w:sz w:val="21"/>
          <w:szCs w:val="21"/>
        </w:rPr>
        <w:t xml:space="preserve"> A, </w:t>
      </w:r>
      <w:proofErr w:type="spellStart"/>
      <w:r w:rsidRPr="00FA6E99">
        <w:rPr>
          <w:rFonts w:ascii="Helvetica" w:eastAsia="Times New Roman" w:hAnsi="Helvetica" w:cs="Helvetica"/>
          <w:color w:val="333333"/>
          <w:sz w:val="21"/>
          <w:szCs w:val="21"/>
        </w:rPr>
        <w:t>Homsy</w:t>
      </w:r>
      <w:proofErr w:type="spellEnd"/>
      <w:r w:rsidRPr="00FA6E99">
        <w:rPr>
          <w:rFonts w:ascii="Helvetica" w:eastAsia="Times New Roman" w:hAnsi="Helvetica" w:cs="Helvetica"/>
          <w:color w:val="333333"/>
          <w:sz w:val="21"/>
          <w:szCs w:val="21"/>
        </w:rPr>
        <w:t xml:space="preserve"> I. </w:t>
      </w:r>
      <w:proofErr w:type="spellStart"/>
      <w:r w:rsidRPr="00FA6E99">
        <w:rPr>
          <w:rFonts w:ascii="Helvetica" w:eastAsia="Times New Roman" w:hAnsi="Helvetica" w:cs="Helvetica"/>
          <w:color w:val="333333"/>
          <w:sz w:val="21"/>
          <w:szCs w:val="21"/>
        </w:rPr>
        <w:t>Chichester</w:t>
      </w:r>
      <w:proofErr w:type="spellEnd"/>
      <w:r w:rsidRPr="00FA6E99">
        <w:rPr>
          <w:rFonts w:ascii="Helvetica" w:eastAsia="Times New Roman" w:hAnsi="Helvetica" w:cs="Helvetica"/>
          <w:color w:val="333333"/>
          <w:sz w:val="21"/>
          <w:szCs w:val="21"/>
        </w:rPr>
        <w:t>, John Wiley &amp; Sons Ltd., 2015, pp. 37–60.</w:t>
      </w:r>
    </w:p>
    <w:p w:rsidR="00FA6E99" w:rsidRPr="00FA6E99" w:rsidRDefault="00FA6E99" w:rsidP="00FA6E99">
      <w:pPr>
        <w:numPr>
          <w:ilvl w:val="0"/>
          <w:numId w:val="2"/>
        </w:numPr>
        <w:shd w:val="clear" w:color="auto" w:fill="FFFFFF"/>
        <w:bidi w:val="0"/>
        <w:spacing w:after="100" w:afterAutospacing="1" w:line="240" w:lineRule="auto"/>
        <w:ind w:left="0"/>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2. Horowitz M, </w:t>
      </w:r>
      <w:proofErr w:type="spellStart"/>
      <w:r w:rsidRPr="00FA6E99">
        <w:rPr>
          <w:rFonts w:ascii="Helvetica" w:eastAsia="Times New Roman" w:hAnsi="Helvetica" w:cs="Helvetica"/>
          <w:color w:val="333333"/>
          <w:sz w:val="21"/>
          <w:szCs w:val="21"/>
        </w:rPr>
        <w:t>Misseri</w:t>
      </w:r>
      <w:proofErr w:type="spellEnd"/>
      <w:r w:rsidRPr="00FA6E99">
        <w:rPr>
          <w:rFonts w:ascii="Helvetica" w:eastAsia="Times New Roman" w:hAnsi="Helvetica" w:cs="Helvetica"/>
          <w:color w:val="333333"/>
          <w:sz w:val="21"/>
          <w:szCs w:val="21"/>
        </w:rPr>
        <w:t xml:space="preserve"> R: Diurnal and nocturnal enuresis. In </w:t>
      </w:r>
      <w:r w:rsidRPr="00FA6E99">
        <w:rPr>
          <w:rFonts w:ascii="Helvetica" w:eastAsia="Times New Roman" w:hAnsi="Helvetica" w:cs="Helvetica"/>
          <w:i/>
          <w:iCs/>
          <w:color w:val="333333"/>
          <w:sz w:val="21"/>
          <w:szCs w:val="21"/>
        </w:rPr>
        <w:t>Clinical Pediatric Urology,</w:t>
      </w:r>
      <w:r w:rsidRPr="00FA6E99">
        <w:rPr>
          <w:rFonts w:ascii="Helvetica" w:eastAsia="Times New Roman" w:hAnsi="Helvetica" w:cs="Helvetica"/>
          <w:color w:val="333333"/>
          <w:sz w:val="21"/>
          <w:szCs w:val="21"/>
        </w:rPr>
        <w:t xml:space="preserve"> ed. 5, edited by </w:t>
      </w:r>
      <w:proofErr w:type="spellStart"/>
      <w:r w:rsidRPr="00FA6E99">
        <w:rPr>
          <w:rFonts w:ascii="Helvetica" w:eastAsia="Times New Roman" w:hAnsi="Helvetica" w:cs="Helvetica"/>
          <w:color w:val="333333"/>
          <w:sz w:val="21"/>
          <w:szCs w:val="21"/>
        </w:rPr>
        <w:t>Docimo</w:t>
      </w:r>
      <w:proofErr w:type="spellEnd"/>
      <w:r w:rsidRPr="00FA6E99">
        <w:rPr>
          <w:rFonts w:ascii="Helvetica" w:eastAsia="Times New Roman" w:hAnsi="Helvetica" w:cs="Helvetica"/>
          <w:color w:val="333333"/>
          <w:sz w:val="21"/>
          <w:szCs w:val="21"/>
        </w:rPr>
        <w:t xml:space="preserve"> S, Canning D, </w:t>
      </w:r>
      <w:proofErr w:type="spellStart"/>
      <w:r w:rsidRPr="00FA6E99">
        <w:rPr>
          <w:rFonts w:ascii="Helvetica" w:eastAsia="Times New Roman" w:hAnsi="Helvetica" w:cs="Helvetica"/>
          <w:color w:val="333333"/>
          <w:sz w:val="21"/>
          <w:szCs w:val="21"/>
        </w:rPr>
        <w:t>Khoury</w:t>
      </w:r>
      <w:proofErr w:type="spellEnd"/>
      <w:r w:rsidRPr="00FA6E99">
        <w:rPr>
          <w:rFonts w:ascii="Helvetica" w:eastAsia="Times New Roman" w:hAnsi="Helvetica" w:cs="Helvetica"/>
          <w:color w:val="333333"/>
          <w:sz w:val="21"/>
          <w:szCs w:val="21"/>
        </w:rPr>
        <w:t xml:space="preserve"> A. London, Martin </w:t>
      </w:r>
      <w:proofErr w:type="spellStart"/>
      <w:r w:rsidRPr="00FA6E99">
        <w:rPr>
          <w:rFonts w:ascii="Helvetica" w:eastAsia="Times New Roman" w:hAnsi="Helvetica" w:cs="Helvetica"/>
          <w:color w:val="333333"/>
          <w:sz w:val="21"/>
          <w:szCs w:val="21"/>
        </w:rPr>
        <w:t>Dunitz</w:t>
      </w:r>
      <w:proofErr w:type="spellEnd"/>
      <w:r w:rsidRPr="00FA6E99">
        <w:rPr>
          <w:rFonts w:ascii="Helvetica" w:eastAsia="Times New Roman" w:hAnsi="Helvetica" w:cs="Helvetica"/>
          <w:color w:val="333333"/>
          <w:sz w:val="21"/>
          <w:szCs w:val="21"/>
        </w:rPr>
        <w:t xml:space="preserve"> Ltd., 2007, pp. 819–840.</w:t>
      </w:r>
    </w:p>
    <w:p w:rsidR="00FA6E99" w:rsidRPr="00FA6E99" w:rsidRDefault="00FA6E99" w:rsidP="00FA6E99">
      <w:pPr>
        <w:numPr>
          <w:ilvl w:val="0"/>
          <w:numId w:val="2"/>
        </w:numPr>
        <w:shd w:val="clear" w:color="auto" w:fill="FFFFFF"/>
        <w:bidi w:val="0"/>
        <w:spacing w:after="100" w:afterAutospacing="1" w:line="240" w:lineRule="auto"/>
        <w:ind w:left="0"/>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3. Austin PF, </w:t>
      </w:r>
      <w:proofErr w:type="spellStart"/>
      <w:r w:rsidRPr="00FA6E99">
        <w:rPr>
          <w:rFonts w:ascii="Helvetica" w:eastAsia="Times New Roman" w:hAnsi="Helvetica" w:cs="Helvetica"/>
          <w:color w:val="333333"/>
          <w:sz w:val="21"/>
          <w:szCs w:val="21"/>
        </w:rPr>
        <w:t>Vricella</w:t>
      </w:r>
      <w:proofErr w:type="spellEnd"/>
      <w:r w:rsidRPr="00FA6E99">
        <w:rPr>
          <w:rFonts w:ascii="Helvetica" w:eastAsia="Times New Roman" w:hAnsi="Helvetica" w:cs="Helvetica"/>
          <w:color w:val="333333"/>
          <w:sz w:val="21"/>
          <w:szCs w:val="21"/>
        </w:rPr>
        <w:t xml:space="preserve"> GJ: Functional disorders of the lower urinary tract in children. In </w:t>
      </w:r>
      <w:r w:rsidRPr="00FA6E99">
        <w:rPr>
          <w:rFonts w:ascii="Helvetica" w:eastAsia="Times New Roman" w:hAnsi="Helvetica" w:cs="Helvetica"/>
          <w:i/>
          <w:iCs/>
          <w:color w:val="333333"/>
          <w:sz w:val="21"/>
          <w:szCs w:val="21"/>
        </w:rPr>
        <w:t>Campbell-Walsh Urology,</w:t>
      </w:r>
      <w:r w:rsidRPr="00FA6E99">
        <w:rPr>
          <w:rFonts w:ascii="Helvetica" w:eastAsia="Times New Roman" w:hAnsi="Helvetica" w:cs="Helvetica"/>
          <w:color w:val="333333"/>
          <w:sz w:val="21"/>
          <w:szCs w:val="21"/>
        </w:rPr>
        <w:t xml:space="preserve"> ed. 11, edited by </w:t>
      </w:r>
      <w:proofErr w:type="spellStart"/>
      <w:r w:rsidRPr="00FA6E99">
        <w:rPr>
          <w:rFonts w:ascii="Helvetica" w:eastAsia="Times New Roman" w:hAnsi="Helvetica" w:cs="Helvetica"/>
          <w:color w:val="333333"/>
          <w:sz w:val="21"/>
          <w:szCs w:val="21"/>
        </w:rPr>
        <w:t>Wein</w:t>
      </w:r>
      <w:proofErr w:type="spellEnd"/>
      <w:r w:rsidRPr="00FA6E99">
        <w:rPr>
          <w:rFonts w:ascii="Helvetica" w:eastAsia="Times New Roman" w:hAnsi="Helvetica" w:cs="Helvetica"/>
          <w:color w:val="333333"/>
          <w:sz w:val="21"/>
          <w:szCs w:val="21"/>
        </w:rPr>
        <w:t xml:space="preserve"> A, </w:t>
      </w:r>
      <w:proofErr w:type="spellStart"/>
      <w:r w:rsidRPr="00FA6E99">
        <w:rPr>
          <w:rFonts w:ascii="Helvetica" w:eastAsia="Times New Roman" w:hAnsi="Helvetica" w:cs="Helvetica"/>
          <w:color w:val="333333"/>
          <w:sz w:val="21"/>
          <w:szCs w:val="21"/>
        </w:rPr>
        <w:t>Kavoussi</w:t>
      </w:r>
      <w:proofErr w:type="spellEnd"/>
      <w:r w:rsidRPr="00FA6E99">
        <w:rPr>
          <w:rFonts w:ascii="Helvetica" w:eastAsia="Times New Roman" w:hAnsi="Helvetica" w:cs="Helvetica"/>
          <w:color w:val="333333"/>
          <w:sz w:val="21"/>
          <w:szCs w:val="21"/>
        </w:rPr>
        <w:t xml:space="preserve"> L, </w:t>
      </w:r>
      <w:proofErr w:type="spellStart"/>
      <w:r w:rsidRPr="00FA6E99">
        <w:rPr>
          <w:rFonts w:ascii="Helvetica" w:eastAsia="Times New Roman" w:hAnsi="Helvetica" w:cs="Helvetica"/>
          <w:color w:val="333333"/>
          <w:sz w:val="21"/>
          <w:szCs w:val="21"/>
        </w:rPr>
        <w:t>Partin</w:t>
      </w:r>
      <w:proofErr w:type="spellEnd"/>
      <w:r w:rsidRPr="00FA6E99">
        <w:rPr>
          <w:rFonts w:ascii="Helvetica" w:eastAsia="Times New Roman" w:hAnsi="Helvetica" w:cs="Helvetica"/>
          <w:color w:val="333333"/>
          <w:sz w:val="21"/>
          <w:szCs w:val="21"/>
        </w:rPr>
        <w:t xml:space="preserve"> A, Peters C. Philadelphia, Elsevier, 2016, pp. 3297–3316.</w:t>
      </w:r>
    </w:p>
    <w:p w:rsidR="00FA6E99" w:rsidRPr="00FA6E99" w:rsidRDefault="00FA6E99" w:rsidP="00FA6E99">
      <w:pPr>
        <w:shd w:val="clear" w:color="auto" w:fill="FFFFFF"/>
        <w:bidi w:val="0"/>
        <w:spacing w:after="75" w:line="240" w:lineRule="auto"/>
        <w:outlineLvl w:val="1"/>
        <w:rPr>
          <w:rFonts w:ascii="Helvetica" w:eastAsia="Times New Roman" w:hAnsi="Helvetica" w:cs="Helvetica"/>
          <w:b/>
          <w:bCs/>
          <w:color w:val="223442"/>
          <w:sz w:val="36"/>
          <w:szCs w:val="36"/>
        </w:rPr>
      </w:pPr>
      <w:proofErr w:type="spellStart"/>
      <w:r w:rsidRPr="00FA6E99">
        <w:rPr>
          <w:rFonts w:ascii="Helvetica" w:eastAsia="Times New Roman" w:hAnsi="Helvetica" w:cs="Helvetica"/>
          <w:b/>
          <w:bCs/>
          <w:color w:val="223442"/>
          <w:sz w:val="36"/>
          <w:szCs w:val="36"/>
        </w:rPr>
        <w:t>Pathophysiology</w:t>
      </w:r>
      <w:proofErr w:type="spellEnd"/>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Bladder function has a storage phase and a voiding phase. Abnormalities in either phase can cause primary or secondary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 the </w:t>
      </w:r>
      <w:r w:rsidRPr="00FA6E99">
        <w:rPr>
          <w:rFonts w:ascii="Helvetica" w:eastAsia="Times New Roman" w:hAnsi="Helvetica" w:cs="Helvetica"/>
          <w:b/>
          <w:bCs/>
          <w:color w:val="333333"/>
          <w:sz w:val="21"/>
          <w:szCs w:val="21"/>
        </w:rPr>
        <w:t>storage phase,</w:t>
      </w:r>
      <w:r w:rsidRPr="00FA6E99">
        <w:rPr>
          <w:rFonts w:ascii="Helvetica" w:eastAsia="Times New Roman" w:hAnsi="Helvetica" w:cs="Helvetica"/>
          <w:color w:val="333333"/>
          <w:sz w:val="21"/>
          <w:szCs w:val="21"/>
        </w:rPr>
        <w:t> the bladder acts as a reservoir for urine. Storage capacity is affected by bladder size and compliance. Storage capacity increases as children grow. Compliance can be decreased by repeated infections or by outlet obstruction, with resulting bladder muscle hypertrophy.</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 the </w:t>
      </w:r>
      <w:r w:rsidRPr="00FA6E99">
        <w:rPr>
          <w:rFonts w:ascii="Helvetica" w:eastAsia="Times New Roman" w:hAnsi="Helvetica" w:cs="Helvetica"/>
          <w:b/>
          <w:bCs/>
          <w:color w:val="333333"/>
          <w:sz w:val="21"/>
          <w:szCs w:val="21"/>
        </w:rPr>
        <w:t>voiding phase,</w:t>
      </w:r>
      <w:r w:rsidRPr="00FA6E99">
        <w:rPr>
          <w:rFonts w:ascii="Helvetica" w:eastAsia="Times New Roman" w:hAnsi="Helvetica" w:cs="Helvetica"/>
          <w:color w:val="333333"/>
          <w:sz w:val="21"/>
          <w:szCs w:val="21"/>
        </w:rPr>
        <w:t> bladder contraction synchronizes with the opening of the bladder neck and the external urinary sphincter. If there is dysfunction in the coordination or sequence of voiding, incontinence can occur. There are multiple reasons for dysfunction. One example is bladder irritation, which can lead to irregular contractions of the bladder and asynchrony of the voiding sequence, resulting in incontinence. Bladder irritation can result from a UTI or from anything that presses on the bladder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a dilated rectum caused by constipation).</w:t>
      </w:r>
    </w:p>
    <w:p w:rsidR="00FA6E99" w:rsidRPr="00FA6E99" w:rsidRDefault="00FA6E99" w:rsidP="00FA6E99">
      <w:pPr>
        <w:shd w:val="clear" w:color="auto" w:fill="FFFFFF"/>
        <w:bidi w:val="0"/>
        <w:spacing w:after="75" w:line="240" w:lineRule="auto"/>
        <w:outlineLvl w:val="1"/>
        <w:rPr>
          <w:rFonts w:ascii="Helvetica" w:eastAsia="Times New Roman" w:hAnsi="Helvetica" w:cs="Helvetica"/>
          <w:b/>
          <w:bCs/>
          <w:color w:val="223442"/>
          <w:sz w:val="36"/>
          <w:szCs w:val="36"/>
        </w:rPr>
      </w:pPr>
      <w:r w:rsidRPr="00FA6E99">
        <w:rPr>
          <w:rFonts w:ascii="Helvetica" w:eastAsia="Times New Roman" w:hAnsi="Helvetica" w:cs="Helvetica"/>
          <w:b/>
          <w:bCs/>
          <w:color w:val="223442"/>
          <w:sz w:val="36"/>
          <w:szCs w:val="36"/>
        </w:rPr>
        <w:lastRenderedPageBreak/>
        <w:t>Etiology</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Urinary incontinence in children has different causes and treatments than </w:t>
      </w:r>
      <w:hyperlink r:id="rId9" w:history="1">
        <w:r w:rsidRPr="00FA6E99">
          <w:rPr>
            <w:rFonts w:ascii="Helvetica" w:eastAsia="Times New Roman" w:hAnsi="Helvetica" w:cs="Helvetica"/>
            <w:color w:val="8B230F"/>
            <w:sz w:val="21"/>
            <w:u w:val="single"/>
          </w:rPr>
          <w:t>urinary incontinence in adults</w:t>
        </w:r>
      </w:hyperlink>
      <w:r w:rsidRPr="00FA6E99">
        <w:rPr>
          <w:rFonts w:ascii="Helvetica" w:eastAsia="Times New Roman" w:hAnsi="Helvetica" w:cs="Helvetica"/>
          <w:color w:val="333333"/>
          <w:sz w:val="21"/>
          <w:szCs w:val="21"/>
        </w:rPr>
        <w:t>. Although some abnormalities cause both nocturnal and diurnal incontinence, etiology typically varies depending on whether incontinence is nocturnal or diurnal, as well as primary or secondary. Most primary incontinence is nocturnal (</w:t>
      </w:r>
      <w:proofErr w:type="spellStart"/>
      <w:r w:rsidRPr="00FA6E99">
        <w:rPr>
          <w:rFonts w:ascii="Helvetica" w:eastAsia="Times New Roman" w:hAnsi="Helvetica" w:cs="Helvetica"/>
          <w:color w:val="333333"/>
          <w:sz w:val="21"/>
          <w:szCs w:val="21"/>
        </w:rPr>
        <w:t>ie</w:t>
      </w:r>
      <w:proofErr w:type="spellEnd"/>
      <w:r w:rsidRPr="00FA6E99">
        <w:rPr>
          <w:rFonts w:ascii="Helvetica" w:eastAsia="Times New Roman" w:hAnsi="Helvetica" w:cs="Helvetica"/>
          <w:color w:val="333333"/>
          <w:sz w:val="21"/>
          <w:szCs w:val="21"/>
        </w:rPr>
        <w:t xml:space="preserve">, enuresis) and not due to an organic disorder. Enuresis can be divided into </w:t>
      </w:r>
      <w:proofErr w:type="spellStart"/>
      <w:r w:rsidRPr="00FA6E99">
        <w:rPr>
          <w:rFonts w:ascii="Helvetica" w:eastAsia="Times New Roman" w:hAnsi="Helvetica" w:cs="Helvetica"/>
          <w:color w:val="333333"/>
          <w:sz w:val="21"/>
          <w:szCs w:val="21"/>
        </w:rPr>
        <w:t>monosymptomatic</w:t>
      </w:r>
      <w:proofErr w:type="spellEnd"/>
      <w:r w:rsidRPr="00FA6E99">
        <w:rPr>
          <w:rFonts w:ascii="Helvetica" w:eastAsia="Times New Roman" w:hAnsi="Helvetica" w:cs="Helvetica"/>
          <w:color w:val="333333"/>
          <w:sz w:val="21"/>
          <w:szCs w:val="21"/>
        </w:rPr>
        <w:t xml:space="preserve"> (occurring only during sleep) and complex (other abnormalities are present, such as diurnal incontinence and/or urinary symptoms).</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Nocturnal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Organic disorders account for about 30% of cases and are more common in complex compared to </w:t>
      </w:r>
      <w:proofErr w:type="spellStart"/>
      <w:r w:rsidRPr="00FA6E99">
        <w:rPr>
          <w:rFonts w:ascii="Helvetica" w:eastAsia="Times New Roman" w:hAnsi="Helvetica" w:cs="Helvetica"/>
          <w:color w:val="333333"/>
          <w:sz w:val="21"/>
          <w:szCs w:val="21"/>
        </w:rPr>
        <w:t>monosymptomatic</w:t>
      </w:r>
      <w:proofErr w:type="spellEnd"/>
      <w:r w:rsidRPr="00FA6E99">
        <w:rPr>
          <w:rFonts w:ascii="Helvetica" w:eastAsia="Times New Roman" w:hAnsi="Helvetica" w:cs="Helvetica"/>
          <w:color w:val="333333"/>
          <w:sz w:val="21"/>
          <w:szCs w:val="21"/>
        </w:rPr>
        <w:t xml:space="preserve"> enuresis. The remaining majority of cases are of unclear etiology but are thought to be due to a combination of factors, including</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Maturational delay</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Uncompleted toilet training</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Functionally small bladder capacity (the bladder is not actually small but contracts before it is completely full)</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Increased nighttime urine volume</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Difficulties in arousal from sleep</w:t>
      </w:r>
    </w:p>
    <w:p w:rsidR="00FA6E99" w:rsidRPr="00FA6E99" w:rsidRDefault="00FA6E99" w:rsidP="00FA6E99">
      <w:pPr>
        <w:numPr>
          <w:ilvl w:val="0"/>
          <w:numId w:val="3"/>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Family history (if one parent had nocturnal enuresis, there is a 30% chance offspring will have it, increasing to 70% if both parents were affected)</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The factors contributing to </w:t>
      </w:r>
      <w:r w:rsidRPr="00FA6E99">
        <w:rPr>
          <w:rFonts w:ascii="Helvetica" w:eastAsia="Times New Roman" w:hAnsi="Helvetica" w:cs="Helvetica"/>
          <w:b/>
          <w:bCs/>
          <w:color w:val="333333"/>
          <w:sz w:val="21"/>
          <w:szCs w:val="21"/>
        </w:rPr>
        <w:t>organic causes of nocturnal incontinence</w:t>
      </w:r>
      <w:r w:rsidRPr="00FA6E99">
        <w:rPr>
          <w:rFonts w:ascii="Helvetica" w:eastAsia="Times New Roman" w:hAnsi="Helvetica" w:cs="Helvetica"/>
          <w:color w:val="333333"/>
          <w:sz w:val="21"/>
          <w:szCs w:val="21"/>
        </w:rPr>
        <w:t> include</w:t>
      </w:r>
    </w:p>
    <w:p w:rsidR="00FA6E99" w:rsidRPr="00FA6E99" w:rsidRDefault="00FA6E99" w:rsidP="00FA6E99">
      <w:pPr>
        <w:numPr>
          <w:ilvl w:val="0"/>
          <w:numId w:val="4"/>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Conditions that increase urine volume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hyperlink r:id="rId10" w:history="1">
        <w:r w:rsidRPr="00FA6E99">
          <w:rPr>
            <w:rFonts w:ascii="Helvetica" w:eastAsia="Times New Roman" w:hAnsi="Helvetica" w:cs="Helvetica"/>
            <w:color w:val="8B230F"/>
            <w:sz w:val="21"/>
            <w:u w:val="single"/>
          </w:rPr>
          <w:t>diabetes mellitus</w:t>
        </w:r>
      </w:hyperlink>
      <w:r w:rsidRPr="00FA6E99">
        <w:rPr>
          <w:rFonts w:ascii="Helvetica" w:eastAsia="Times New Roman" w:hAnsi="Helvetica" w:cs="Helvetica"/>
          <w:color w:val="333333"/>
          <w:sz w:val="21"/>
          <w:szCs w:val="21"/>
        </w:rPr>
        <w:t>, </w:t>
      </w:r>
      <w:hyperlink r:id="rId11" w:history="1">
        <w:r w:rsidRPr="00FA6E99">
          <w:rPr>
            <w:rFonts w:ascii="Helvetica" w:eastAsia="Times New Roman" w:hAnsi="Helvetica" w:cs="Helvetica"/>
            <w:color w:val="8B230F"/>
            <w:sz w:val="21"/>
            <w:u w:val="single"/>
          </w:rPr>
          <w:t xml:space="preserve">diabetes </w:t>
        </w:r>
        <w:proofErr w:type="spellStart"/>
        <w:r w:rsidRPr="00FA6E99">
          <w:rPr>
            <w:rFonts w:ascii="Helvetica" w:eastAsia="Times New Roman" w:hAnsi="Helvetica" w:cs="Helvetica"/>
            <w:color w:val="8B230F"/>
            <w:sz w:val="21"/>
            <w:u w:val="single"/>
          </w:rPr>
          <w:t>insipidus</w:t>
        </w:r>
        <w:proofErr w:type="spellEnd"/>
      </w:hyperlink>
      <w:r w:rsidRPr="00FA6E99">
        <w:rPr>
          <w:rFonts w:ascii="Helvetica" w:eastAsia="Times New Roman" w:hAnsi="Helvetica" w:cs="Helvetica"/>
          <w:color w:val="333333"/>
          <w:sz w:val="21"/>
          <w:szCs w:val="21"/>
        </w:rPr>
        <w:t>, </w:t>
      </w:r>
      <w:hyperlink r:id="rId12" w:history="1">
        <w:r w:rsidRPr="00FA6E99">
          <w:rPr>
            <w:rFonts w:ascii="Helvetica" w:eastAsia="Times New Roman" w:hAnsi="Helvetica" w:cs="Helvetica"/>
            <w:color w:val="8B230F"/>
            <w:sz w:val="21"/>
            <w:u w:val="single"/>
          </w:rPr>
          <w:t>chronic renal failure</w:t>
        </w:r>
      </w:hyperlink>
      <w:r w:rsidRPr="00FA6E99">
        <w:rPr>
          <w:rFonts w:ascii="Helvetica" w:eastAsia="Times New Roman" w:hAnsi="Helvetica" w:cs="Helvetica"/>
          <w:color w:val="333333"/>
          <w:sz w:val="21"/>
          <w:szCs w:val="21"/>
        </w:rPr>
        <w:t>, excessive water intake, </w:t>
      </w:r>
      <w:hyperlink r:id="rId13" w:history="1">
        <w:r w:rsidRPr="00FA6E99">
          <w:rPr>
            <w:rFonts w:ascii="Helvetica" w:eastAsia="Times New Roman" w:hAnsi="Helvetica" w:cs="Helvetica"/>
            <w:color w:val="8B230F"/>
            <w:sz w:val="21"/>
            <w:u w:val="single"/>
          </w:rPr>
          <w:t>sickle cell disease</w:t>
        </w:r>
      </w:hyperlink>
      <w:r w:rsidRPr="00FA6E99">
        <w:rPr>
          <w:rFonts w:ascii="Helvetica" w:eastAsia="Times New Roman" w:hAnsi="Helvetica" w:cs="Helvetica"/>
          <w:color w:val="333333"/>
          <w:sz w:val="21"/>
          <w:szCs w:val="21"/>
        </w:rPr>
        <w:t>, and sometimes sickle trait [</w:t>
      </w:r>
      <w:proofErr w:type="spellStart"/>
      <w:r w:rsidRPr="00FA6E99">
        <w:rPr>
          <w:rFonts w:ascii="Helvetica" w:eastAsia="Times New Roman" w:hAnsi="Helvetica" w:cs="Helvetica"/>
          <w:color w:val="333333"/>
          <w:sz w:val="21"/>
          <w:szCs w:val="21"/>
        </w:rPr>
        <w:t>hyposthenuria</w:t>
      </w:r>
      <w:proofErr w:type="spellEnd"/>
      <w:r w:rsidRPr="00FA6E99">
        <w:rPr>
          <w:rFonts w:ascii="Helvetica" w:eastAsia="Times New Roman" w:hAnsi="Helvetica" w:cs="Helvetica"/>
          <w:color w:val="333333"/>
          <w:sz w:val="21"/>
          <w:szCs w:val="21"/>
        </w:rPr>
        <w:t>])</w:t>
      </w:r>
    </w:p>
    <w:p w:rsidR="00FA6E99" w:rsidRPr="00FA6E99" w:rsidRDefault="00FA6E99" w:rsidP="00FA6E99">
      <w:pPr>
        <w:numPr>
          <w:ilvl w:val="0"/>
          <w:numId w:val="4"/>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Conditions that increase bladder irritability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hyperlink r:id="rId14" w:history="1">
        <w:r w:rsidRPr="00FA6E99">
          <w:rPr>
            <w:rFonts w:ascii="Helvetica" w:eastAsia="Times New Roman" w:hAnsi="Helvetica" w:cs="Helvetica"/>
            <w:color w:val="8B230F"/>
            <w:sz w:val="21"/>
            <w:u w:val="single"/>
          </w:rPr>
          <w:t>UTI</w:t>
        </w:r>
      </w:hyperlink>
      <w:r w:rsidRPr="00FA6E99">
        <w:rPr>
          <w:rFonts w:ascii="Helvetica" w:eastAsia="Times New Roman" w:hAnsi="Helvetica" w:cs="Helvetica"/>
          <w:color w:val="333333"/>
          <w:sz w:val="21"/>
          <w:szCs w:val="21"/>
        </w:rPr>
        <w:t>, pressure on the bladder by the rectum and sigmoid colon [caused by </w:t>
      </w:r>
      <w:hyperlink r:id="rId15" w:history="1">
        <w:r w:rsidRPr="00FA6E99">
          <w:rPr>
            <w:rFonts w:ascii="Helvetica" w:eastAsia="Times New Roman" w:hAnsi="Helvetica" w:cs="Helvetica"/>
            <w:color w:val="8B230F"/>
            <w:sz w:val="21"/>
            <w:u w:val="single"/>
          </w:rPr>
          <w:t>constipation</w:t>
        </w:r>
      </w:hyperlink>
      <w:r w:rsidRPr="00FA6E99">
        <w:rPr>
          <w:rFonts w:ascii="Helvetica" w:eastAsia="Times New Roman" w:hAnsi="Helvetica" w:cs="Helvetica"/>
          <w:color w:val="333333"/>
          <w:sz w:val="21"/>
          <w:szCs w:val="21"/>
        </w:rPr>
        <w:t>])</w:t>
      </w:r>
    </w:p>
    <w:p w:rsidR="00FA6E99" w:rsidRPr="00FA6E99" w:rsidRDefault="00FA6E99" w:rsidP="00FA6E99">
      <w:pPr>
        <w:numPr>
          <w:ilvl w:val="0"/>
          <w:numId w:val="4"/>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Structural abnormalities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hyperlink r:id="rId16" w:history="1">
        <w:r w:rsidRPr="00FA6E99">
          <w:rPr>
            <w:rFonts w:ascii="Helvetica" w:eastAsia="Times New Roman" w:hAnsi="Helvetica" w:cs="Helvetica"/>
            <w:color w:val="8B230F"/>
            <w:sz w:val="21"/>
            <w:u w:val="single"/>
          </w:rPr>
          <w:t xml:space="preserve">ectopic </w:t>
        </w:r>
        <w:proofErr w:type="spellStart"/>
        <w:r w:rsidRPr="00FA6E99">
          <w:rPr>
            <w:rFonts w:ascii="Helvetica" w:eastAsia="Times New Roman" w:hAnsi="Helvetica" w:cs="Helvetica"/>
            <w:color w:val="8B230F"/>
            <w:sz w:val="21"/>
            <w:u w:val="single"/>
          </w:rPr>
          <w:t>ureter</w:t>
        </w:r>
        <w:proofErr w:type="spellEnd"/>
      </w:hyperlink>
      <w:r w:rsidRPr="00FA6E99">
        <w:rPr>
          <w:rFonts w:ascii="Helvetica" w:eastAsia="Times New Roman" w:hAnsi="Helvetica" w:cs="Helvetica"/>
          <w:color w:val="333333"/>
          <w:sz w:val="21"/>
          <w:szCs w:val="21"/>
        </w:rPr>
        <w:t>, which can cause both nocturnal and diurnal incontinence)</w:t>
      </w:r>
    </w:p>
    <w:p w:rsidR="00FA6E99" w:rsidRPr="00FA6E99" w:rsidRDefault="00FA6E99" w:rsidP="00FA6E99">
      <w:pPr>
        <w:numPr>
          <w:ilvl w:val="0"/>
          <w:numId w:val="4"/>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Abnormal sphincter weakness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proofErr w:type="spellStart"/>
      <w:r w:rsidR="004A3E7A" w:rsidRPr="00FA6E99">
        <w:rPr>
          <w:rFonts w:ascii="Helvetica" w:eastAsia="Times New Roman" w:hAnsi="Helvetica" w:cs="Helvetica"/>
          <w:color w:val="333333"/>
          <w:sz w:val="21"/>
          <w:szCs w:val="21"/>
        </w:rPr>
        <w:fldChar w:fldCharType="begin"/>
      </w:r>
      <w:r w:rsidRPr="00FA6E99">
        <w:rPr>
          <w:rFonts w:ascii="Helvetica" w:eastAsia="Times New Roman" w:hAnsi="Helvetica" w:cs="Helvetica"/>
          <w:color w:val="333333"/>
          <w:sz w:val="21"/>
          <w:szCs w:val="21"/>
        </w:rPr>
        <w:instrText xml:space="preserve"> HYPERLINK "http://www.msdmanuals.com/professional/pediatrics/congenital-neurologic-anomalies/spina-bifida" </w:instrText>
      </w:r>
      <w:r w:rsidR="004A3E7A" w:rsidRPr="00FA6E99">
        <w:rPr>
          <w:rFonts w:ascii="Helvetica" w:eastAsia="Times New Roman" w:hAnsi="Helvetica" w:cs="Helvetica"/>
          <w:color w:val="333333"/>
          <w:sz w:val="21"/>
          <w:szCs w:val="21"/>
        </w:rPr>
        <w:fldChar w:fldCharType="separate"/>
      </w:r>
      <w:r w:rsidRPr="00FA6E99">
        <w:rPr>
          <w:rFonts w:ascii="Helvetica" w:eastAsia="Times New Roman" w:hAnsi="Helvetica" w:cs="Helvetica"/>
          <w:color w:val="8B230F"/>
          <w:sz w:val="21"/>
          <w:u w:val="single"/>
        </w:rPr>
        <w:t>spina</w:t>
      </w:r>
      <w:proofErr w:type="spellEnd"/>
      <w:r w:rsidRPr="00FA6E99">
        <w:rPr>
          <w:rFonts w:ascii="Helvetica" w:eastAsia="Times New Roman" w:hAnsi="Helvetica" w:cs="Helvetica"/>
          <w:color w:val="8B230F"/>
          <w:sz w:val="21"/>
          <w:u w:val="single"/>
        </w:rPr>
        <w:t xml:space="preserve"> bifida</w:t>
      </w:r>
      <w:r w:rsidR="004A3E7A" w:rsidRPr="00FA6E99">
        <w:rPr>
          <w:rFonts w:ascii="Helvetica" w:eastAsia="Times New Roman" w:hAnsi="Helvetica" w:cs="Helvetica"/>
          <w:color w:val="333333"/>
          <w:sz w:val="21"/>
          <w:szCs w:val="21"/>
        </w:rPr>
        <w:fldChar w:fldCharType="end"/>
      </w:r>
      <w:r w:rsidRPr="00FA6E99">
        <w:rPr>
          <w:rFonts w:ascii="Helvetica" w:eastAsia="Times New Roman" w:hAnsi="Helvetica" w:cs="Helvetica"/>
          <w:color w:val="333333"/>
          <w:sz w:val="21"/>
          <w:szCs w:val="21"/>
        </w:rPr>
        <w:t>, which can cause both nocturnal and diurnal incontinence)</w:t>
      </w:r>
    </w:p>
    <w:p w:rsidR="00FA6E99" w:rsidRPr="00FA6E99" w:rsidRDefault="00FA6E99" w:rsidP="00FA6E99">
      <w:pPr>
        <w:shd w:val="clear" w:color="auto" w:fill="FFFFFF"/>
        <w:bidi w:val="0"/>
        <w:spacing w:line="240" w:lineRule="auto"/>
        <w:ind w:left="75" w:right="75"/>
        <w:jc w:val="center"/>
        <w:outlineLvl w:val="2"/>
        <w:rPr>
          <w:rFonts w:ascii="Helvetica" w:eastAsia="Times New Roman" w:hAnsi="Helvetica" w:cs="Helvetica"/>
          <w:b/>
          <w:bCs/>
          <w:color w:val="223442"/>
          <w:sz w:val="23"/>
          <w:szCs w:val="23"/>
        </w:rPr>
      </w:pPr>
      <w:r w:rsidRPr="00FA6E99">
        <w:rPr>
          <w:rFonts w:ascii="Helvetica" w:eastAsia="Times New Roman" w:hAnsi="Helvetica" w:cs="Helvetica"/>
          <w:b/>
          <w:bCs/>
          <w:color w:val="223442"/>
          <w:sz w:val="23"/>
          <w:szCs w:val="23"/>
        </w:rPr>
        <w:t>Some Factors Contributing to Nocturnal Incontinence</w:t>
      </w:r>
    </w:p>
    <w:tbl>
      <w:tblPr>
        <w:tblW w:w="9615" w:type="dxa"/>
        <w:shd w:val="clear" w:color="auto" w:fill="F8F8F8"/>
        <w:tblCellMar>
          <w:top w:w="15" w:type="dxa"/>
          <w:left w:w="15" w:type="dxa"/>
          <w:bottom w:w="15" w:type="dxa"/>
          <w:right w:w="15" w:type="dxa"/>
        </w:tblCellMar>
        <w:tblLook w:val="04A0"/>
      </w:tblPr>
      <w:tblGrid>
        <w:gridCol w:w="3450"/>
        <w:gridCol w:w="3370"/>
        <w:gridCol w:w="2795"/>
      </w:tblGrid>
      <w:tr w:rsidR="00FA6E99" w:rsidRPr="00FA6E99" w:rsidTr="00FA6E99">
        <w:trPr>
          <w:tblHeader/>
        </w:trPr>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Cause</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Suggestive Findings</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Diagnostic Approach</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17" w:history="1">
              <w:r w:rsidR="00FA6E99" w:rsidRPr="00FA6E99">
                <w:rPr>
                  <w:rFonts w:ascii="Times New Roman" w:eastAsia="Times New Roman" w:hAnsi="Times New Roman" w:cs="Times New Roman"/>
                  <w:color w:val="8B230F"/>
                  <w:sz w:val="24"/>
                  <w:szCs w:val="24"/>
                  <w:u w:val="single"/>
                </w:rPr>
                <w:t>Constipation</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Infrequent, hard-pebble stools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Encopresis</w:t>
            </w:r>
            <w:proofErr w:type="spellEnd"/>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Abdominal discomfort</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History of a constipating diet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excessive milk and dairy, few fruits and vegetables)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Clinical evaluation (including </w:t>
            </w:r>
            <w:proofErr w:type="spellStart"/>
            <w:r w:rsidRPr="00FA6E99">
              <w:rPr>
                <w:rFonts w:ascii="Times New Roman" w:eastAsia="Times New Roman" w:hAnsi="Times New Roman" w:cs="Times New Roman"/>
                <w:sz w:val="24"/>
                <w:szCs w:val="24"/>
              </w:rPr>
              <w:t>stooling</w:t>
            </w:r>
            <w:proofErr w:type="spellEnd"/>
            <w:r w:rsidRPr="00FA6E99">
              <w:rPr>
                <w:rFonts w:ascii="Times New Roman" w:eastAsia="Times New Roman" w:hAnsi="Times New Roman" w:cs="Times New Roman"/>
                <w:sz w:val="24"/>
                <w:szCs w:val="24"/>
              </w:rPr>
              <w:t xml:space="preserve"> diary)</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Sometimes abdominal x-ray</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Increased urine output due to any cause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w:t>
            </w:r>
            <w:hyperlink r:id="rId18" w:history="1">
              <w:r w:rsidRPr="00FA6E99">
                <w:rPr>
                  <w:rFonts w:ascii="Times New Roman" w:eastAsia="Times New Roman" w:hAnsi="Times New Roman" w:cs="Times New Roman"/>
                  <w:color w:val="8B230F"/>
                  <w:sz w:val="24"/>
                  <w:szCs w:val="24"/>
                  <w:u w:val="single"/>
                </w:rPr>
                <w:t>diabetes mellitus</w:t>
              </w:r>
            </w:hyperlink>
            <w:r w:rsidRPr="00FA6E99">
              <w:rPr>
                <w:rFonts w:ascii="Times New Roman" w:eastAsia="Times New Roman" w:hAnsi="Times New Roman" w:cs="Times New Roman"/>
                <w:sz w:val="24"/>
                <w:szCs w:val="24"/>
              </w:rPr>
              <w:t>, </w:t>
            </w:r>
            <w:hyperlink r:id="rId19" w:history="1">
              <w:r w:rsidRPr="00FA6E99">
                <w:rPr>
                  <w:rFonts w:ascii="Times New Roman" w:eastAsia="Times New Roman" w:hAnsi="Times New Roman" w:cs="Times New Roman"/>
                  <w:color w:val="8B230F"/>
                  <w:sz w:val="24"/>
                  <w:szCs w:val="24"/>
                  <w:u w:val="single"/>
                </w:rPr>
                <w:t xml:space="preserve">diabetes </w:t>
              </w:r>
              <w:proofErr w:type="spellStart"/>
              <w:r w:rsidRPr="00FA6E99">
                <w:rPr>
                  <w:rFonts w:ascii="Times New Roman" w:eastAsia="Times New Roman" w:hAnsi="Times New Roman" w:cs="Times New Roman"/>
                  <w:color w:val="8B230F"/>
                  <w:sz w:val="24"/>
                  <w:szCs w:val="24"/>
                  <w:u w:val="single"/>
                </w:rPr>
                <w:t>insipidus</w:t>
              </w:r>
              <w:proofErr w:type="spellEnd"/>
            </w:hyperlink>
            <w:r w:rsidRPr="00FA6E99">
              <w:rPr>
                <w:rFonts w:ascii="Times New Roman" w:eastAsia="Times New Roman" w:hAnsi="Times New Roman" w:cs="Times New Roman"/>
                <w:sz w:val="24"/>
                <w:szCs w:val="24"/>
              </w:rPr>
              <w:t>, excessive water intake, </w:t>
            </w:r>
            <w:hyperlink r:id="rId20" w:history="1">
              <w:r w:rsidRPr="00FA6E99">
                <w:rPr>
                  <w:rFonts w:ascii="Times New Roman" w:eastAsia="Times New Roman" w:hAnsi="Times New Roman" w:cs="Times New Roman"/>
                  <w:color w:val="8B230F"/>
                  <w:sz w:val="24"/>
                  <w:szCs w:val="24"/>
                  <w:u w:val="single"/>
                </w:rPr>
                <w:t xml:space="preserve">sickle cell </w:t>
              </w:r>
              <w:r w:rsidRPr="00FA6E99">
                <w:rPr>
                  <w:rFonts w:ascii="Times New Roman" w:eastAsia="Times New Roman" w:hAnsi="Times New Roman" w:cs="Times New Roman"/>
                  <w:color w:val="8B230F"/>
                  <w:sz w:val="24"/>
                  <w:szCs w:val="24"/>
                  <w:u w:val="single"/>
                </w:rPr>
                <w:lastRenderedPageBreak/>
                <w:t>disease or trait</w:t>
              </w:r>
            </w:hyperlink>
            <w:r w:rsidRPr="00FA6E99">
              <w:rPr>
                <w:rFonts w:ascii="Times New Roman" w:eastAsia="Times New Roman" w:hAnsi="Times New Roman" w:cs="Times New Roman"/>
                <w:sz w:val="24"/>
                <w:szCs w:val="24"/>
              </w:rPr>
              <w:t>)</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Vary by disorder</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diabetes mellitus, serum glucose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diabetes </w:t>
            </w:r>
            <w:proofErr w:type="spellStart"/>
            <w:r w:rsidRPr="00FA6E99">
              <w:rPr>
                <w:rFonts w:ascii="Times New Roman" w:eastAsia="Times New Roman" w:hAnsi="Times New Roman" w:cs="Times New Roman"/>
                <w:sz w:val="24"/>
                <w:szCs w:val="24"/>
              </w:rPr>
              <w:t>insipidus</w:t>
            </w:r>
            <w:proofErr w:type="spellEnd"/>
            <w:r w:rsidRPr="00FA6E99">
              <w:rPr>
                <w:rFonts w:ascii="Times New Roman" w:eastAsia="Times New Roman" w:hAnsi="Times New Roman" w:cs="Times New Roman"/>
                <w:sz w:val="24"/>
                <w:szCs w:val="24"/>
              </w:rPr>
              <w:t xml:space="preserve">, </w:t>
            </w:r>
            <w:r w:rsidRPr="00FA6E99">
              <w:rPr>
                <w:rFonts w:ascii="Times New Roman" w:eastAsia="Times New Roman" w:hAnsi="Times New Roman" w:cs="Times New Roman"/>
                <w:sz w:val="24"/>
                <w:szCs w:val="24"/>
              </w:rPr>
              <w:lastRenderedPageBreak/>
              <w:t xml:space="preserve">serum and blood </w:t>
            </w:r>
            <w:proofErr w:type="spellStart"/>
            <w:r w:rsidRPr="00FA6E99">
              <w:rPr>
                <w:rFonts w:ascii="Times New Roman" w:eastAsia="Times New Roman" w:hAnsi="Times New Roman" w:cs="Times New Roman"/>
                <w:sz w:val="24"/>
                <w:szCs w:val="24"/>
              </w:rPr>
              <w:t>osmolality</w:t>
            </w:r>
            <w:proofErr w:type="spellEnd"/>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sickle cell, sickle cell screen</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Maturational delay</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No diurnal incontinence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More common among boys and heavy sleepers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Possible family history of bed-wetting</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Clinical evaluation</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21" w:history="1">
              <w:r w:rsidR="00FA6E99" w:rsidRPr="00FA6E99">
                <w:rPr>
                  <w:rFonts w:ascii="Times New Roman" w:eastAsia="Times New Roman" w:hAnsi="Times New Roman" w:cs="Times New Roman"/>
                  <w:color w:val="8B230F"/>
                  <w:sz w:val="24"/>
                  <w:szCs w:val="24"/>
                  <w:u w:val="single"/>
                </w:rPr>
                <w:t>Sleep apnea</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History of snoring with sounds of breathing pauses followed by loud snorts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Excessive daytime sleepiness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Enlarged tonsils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Polysomnography</w:t>
            </w:r>
            <w:proofErr w:type="spellEnd"/>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Spinal </w:t>
            </w:r>
            <w:proofErr w:type="spellStart"/>
            <w:r w:rsidRPr="00FA6E99">
              <w:rPr>
                <w:rFonts w:ascii="Times New Roman" w:eastAsia="Times New Roman" w:hAnsi="Times New Roman" w:cs="Times New Roman"/>
                <w:sz w:val="24"/>
                <w:szCs w:val="24"/>
              </w:rPr>
              <w:t>dysraphism</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w:t>
            </w:r>
            <w:proofErr w:type="spellStart"/>
            <w:r w:rsidR="004A3E7A" w:rsidRPr="00FA6E99">
              <w:rPr>
                <w:rFonts w:ascii="Times New Roman" w:eastAsia="Times New Roman" w:hAnsi="Times New Roman" w:cs="Times New Roman"/>
                <w:sz w:val="24"/>
                <w:szCs w:val="24"/>
              </w:rPr>
              <w:fldChar w:fldCharType="begin"/>
            </w:r>
            <w:r w:rsidRPr="00FA6E99">
              <w:rPr>
                <w:rFonts w:ascii="Times New Roman" w:eastAsia="Times New Roman" w:hAnsi="Times New Roman" w:cs="Times New Roman"/>
                <w:sz w:val="24"/>
                <w:szCs w:val="24"/>
              </w:rPr>
              <w:instrText xml:space="preserve"> HYPERLINK "http://www.msdmanuals.com/professional/pediatrics/congenital-neurologic-anomalies/spina-bifida" </w:instrText>
            </w:r>
            <w:r w:rsidR="004A3E7A" w:rsidRPr="00FA6E99">
              <w:rPr>
                <w:rFonts w:ascii="Times New Roman" w:eastAsia="Times New Roman" w:hAnsi="Times New Roman" w:cs="Times New Roman"/>
                <w:sz w:val="24"/>
                <w:szCs w:val="24"/>
              </w:rPr>
              <w:fldChar w:fldCharType="separate"/>
            </w:r>
            <w:r w:rsidRPr="00FA6E99">
              <w:rPr>
                <w:rFonts w:ascii="Times New Roman" w:eastAsia="Times New Roman" w:hAnsi="Times New Roman" w:cs="Times New Roman"/>
                <w:color w:val="8B230F"/>
                <w:sz w:val="24"/>
                <w:szCs w:val="24"/>
                <w:u w:val="single"/>
              </w:rPr>
              <w:t>spina</w:t>
            </w:r>
            <w:proofErr w:type="spellEnd"/>
            <w:r w:rsidRPr="00FA6E99">
              <w:rPr>
                <w:rFonts w:ascii="Times New Roman" w:eastAsia="Times New Roman" w:hAnsi="Times New Roman" w:cs="Times New Roman"/>
                <w:color w:val="8B230F"/>
                <w:sz w:val="24"/>
                <w:szCs w:val="24"/>
                <w:u w:val="single"/>
              </w:rPr>
              <w:t xml:space="preserve"> bifida</w:t>
            </w:r>
            <w:r w:rsidR="004A3E7A" w:rsidRPr="00FA6E99">
              <w:rPr>
                <w:rFonts w:ascii="Times New Roman" w:eastAsia="Times New Roman" w:hAnsi="Times New Roman" w:cs="Times New Roman"/>
                <w:sz w:val="24"/>
                <w:szCs w:val="24"/>
              </w:rPr>
              <w:fldChar w:fldCharType="end"/>
            </w:r>
            <w:r w:rsidRPr="00FA6E99">
              <w:rPr>
                <w:rFonts w:ascii="Times New Roman" w:eastAsia="Times New Roman" w:hAnsi="Times New Roman" w:cs="Times New Roman"/>
                <w:sz w:val="24"/>
                <w:szCs w:val="24"/>
              </w:rPr>
              <w:t>, tethered cord, occult defects), leading to urinary retention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Obvious vertebral defects, protruding </w:t>
            </w:r>
            <w:proofErr w:type="spellStart"/>
            <w:r w:rsidRPr="00FA6E99">
              <w:rPr>
                <w:rFonts w:ascii="Times New Roman" w:eastAsia="Times New Roman" w:hAnsi="Times New Roman" w:cs="Times New Roman"/>
                <w:sz w:val="24"/>
                <w:szCs w:val="24"/>
              </w:rPr>
              <w:t>meningeal</w:t>
            </w:r>
            <w:proofErr w:type="spellEnd"/>
            <w:r w:rsidRPr="00FA6E99">
              <w:rPr>
                <w:rFonts w:ascii="Times New Roman" w:eastAsia="Times New Roman" w:hAnsi="Times New Roman" w:cs="Times New Roman"/>
                <w:sz w:val="24"/>
                <w:szCs w:val="24"/>
              </w:rPr>
              <w:t xml:space="preserve"> sac, </w:t>
            </w:r>
            <w:proofErr w:type="spellStart"/>
            <w:r w:rsidRPr="00FA6E99">
              <w:rPr>
                <w:rFonts w:ascii="Times New Roman" w:eastAsia="Times New Roman" w:hAnsi="Times New Roman" w:cs="Times New Roman"/>
                <w:sz w:val="24"/>
                <w:szCs w:val="24"/>
              </w:rPr>
              <w:t>lumbosacral</w:t>
            </w:r>
            <w:proofErr w:type="spellEnd"/>
            <w:r w:rsidRPr="00FA6E99">
              <w:rPr>
                <w:rFonts w:ascii="Times New Roman" w:eastAsia="Times New Roman" w:hAnsi="Times New Roman" w:cs="Times New Roman"/>
                <w:sz w:val="24"/>
                <w:szCs w:val="24"/>
              </w:rPr>
              <w:t xml:space="preserve"> dimple or hair tuft, lower-extremity weakness, decreased sensation in lower extremities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Absence of ankle jerk reflex, </w:t>
            </w:r>
            <w:proofErr w:type="spellStart"/>
            <w:r w:rsidRPr="00FA6E99">
              <w:rPr>
                <w:rFonts w:ascii="Times New Roman" w:eastAsia="Times New Roman" w:hAnsi="Times New Roman" w:cs="Times New Roman"/>
                <w:sz w:val="24"/>
                <w:szCs w:val="24"/>
              </w:rPr>
              <w:t>cremasteric</w:t>
            </w:r>
            <w:proofErr w:type="spellEnd"/>
            <w:r w:rsidRPr="00FA6E99">
              <w:rPr>
                <w:rFonts w:ascii="Times New Roman" w:eastAsia="Times New Roman" w:hAnsi="Times New Roman" w:cs="Times New Roman"/>
                <w:sz w:val="24"/>
                <w:szCs w:val="24"/>
              </w:rPr>
              <w:t xml:space="preserve"> reflex, and anal wink</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Lumbosacral</w:t>
            </w:r>
            <w:proofErr w:type="spellEnd"/>
            <w:r w:rsidRPr="00FA6E99">
              <w:rPr>
                <w:rFonts w:ascii="Times New Roman" w:eastAsia="Times New Roman" w:hAnsi="Times New Roman" w:cs="Times New Roman"/>
                <w:sz w:val="24"/>
                <w:szCs w:val="24"/>
              </w:rPr>
              <w:t xml:space="preserve"> x-rays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occult conditions, spinal MRI</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Stress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School difficulties, social isolation or difficulties, family stress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divorce, separation)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Clinical evaluation (including voiding diary)</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22" w:history="1">
              <w:r w:rsidR="00FA6E99" w:rsidRPr="00FA6E99">
                <w:rPr>
                  <w:rFonts w:ascii="Times New Roman" w:eastAsia="Times New Roman" w:hAnsi="Times New Roman" w:cs="Times New Roman"/>
                  <w:color w:val="8B230F"/>
                  <w:sz w:val="24"/>
                  <w:szCs w:val="24"/>
                  <w:u w:val="single"/>
                </w:rPr>
                <w:t>UTI</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Dysuria</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hematuria</w:t>
            </w:r>
            <w:proofErr w:type="spellEnd"/>
            <w:r w:rsidRPr="00FA6E99">
              <w:rPr>
                <w:rFonts w:ascii="Times New Roman" w:eastAsia="Times New Roman" w:hAnsi="Times New Roman" w:cs="Times New Roman"/>
                <w:sz w:val="24"/>
                <w:szCs w:val="24"/>
              </w:rPr>
              <w:t>, frequency, urgency</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Fever</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Abdominal pain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Urinalysis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Urine culture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patients with </w:t>
            </w:r>
            <w:proofErr w:type="spellStart"/>
            <w:r w:rsidRPr="00FA6E99">
              <w:rPr>
                <w:rFonts w:ascii="Times New Roman" w:eastAsia="Times New Roman" w:hAnsi="Times New Roman" w:cs="Times New Roman"/>
                <w:sz w:val="24"/>
                <w:szCs w:val="24"/>
              </w:rPr>
              <w:t>pyelonephritis</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ultrasonography</w:t>
            </w:r>
            <w:proofErr w:type="spellEnd"/>
            <w:r w:rsidRPr="00FA6E99">
              <w:rPr>
                <w:rFonts w:ascii="Times New Roman" w:eastAsia="Times New Roman" w:hAnsi="Times New Roman" w:cs="Times New Roman"/>
                <w:sz w:val="24"/>
                <w:szCs w:val="24"/>
              </w:rPr>
              <w:t xml:space="preserve"> and voiding </w:t>
            </w:r>
            <w:proofErr w:type="spellStart"/>
            <w:r w:rsidRPr="00FA6E99">
              <w:rPr>
                <w:rFonts w:ascii="Times New Roman" w:eastAsia="Times New Roman" w:hAnsi="Times New Roman" w:cs="Times New Roman"/>
                <w:sz w:val="24"/>
                <w:szCs w:val="24"/>
              </w:rPr>
              <w:t>cystourethrogram</w:t>
            </w:r>
            <w:proofErr w:type="spellEnd"/>
          </w:p>
        </w:tc>
      </w:tr>
    </w:tbl>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Diurnal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Common causes of diurnal incontinence include</w:t>
      </w:r>
    </w:p>
    <w:p w:rsidR="00FA6E99" w:rsidRPr="00FA6E99" w:rsidRDefault="00FA6E99"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Bladder irritability</w:t>
      </w:r>
    </w:p>
    <w:p w:rsidR="00FA6E99" w:rsidRPr="00FA6E99" w:rsidRDefault="00FA6E99"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Relative weakness of the </w:t>
      </w:r>
      <w:proofErr w:type="spellStart"/>
      <w:r w:rsidRPr="00FA6E99">
        <w:rPr>
          <w:rFonts w:ascii="Helvetica" w:eastAsia="Times New Roman" w:hAnsi="Helvetica" w:cs="Helvetica"/>
          <w:color w:val="333333"/>
          <w:sz w:val="21"/>
          <w:szCs w:val="21"/>
        </w:rPr>
        <w:t>detrusor</w:t>
      </w:r>
      <w:proofErr w:type="spellEnd"/>
      <w:r w:rsidRPr="00FA6E99">
        <w:rPr>
          <w:rFonts w:ascii="Helvetica" w:eastAsia="Times New Roman" w:hAnsi="Helvetica" w:cs="Helvetica"/>
          <w:color w:val="333333"/>
          <w:sz w:val="21"/>
          <w:szCs w:val="21"/>
        </w:rPr>
        <w:t xml:space="preserve"> muscle (making it difficult to inhibit incontinence)</w:t>
      </w:r>
    </w:p>
    <w:p w:rsidR="00FA6E99" w:rsidRPr="00FA6E99" w:rsidRDefault="004A3E7A"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hyperlink r:id="rId23" w:history="1">
        <w:r w:rsidR="00FA6E99" w:rsidRPr="00FA6E99">
          <w:rPr>
            <w:rFonts w:ascii="Helvetica" w:eastAsia="Times New Roman" w:hAnsi="Helvetica" w:cs="Helvetica"/>
            <w:color w:val="8B230F"/>
            <w:sz w:val="21"/>
            <w:u w:val="single"/>
          </w:rPr>
          <w:t>Constipation</w:t>
        </w:r>
      </w:hyperlink>
    </w:p>
    <w:p w:rsidR="00FA6E99" w:rsidRPr="00FA6E99" w:rsidRDefault="00FA6E99"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proofErr w:type="spellStart"/>
      <w:r w:rsidRPr="00FA6E99">
        <w:rPr>
          <w:rFonts w:ascii="Helvetica" w:eastAsia="Times New Roman" w:hAnsi="Helvetica" w:cs="Helvetica"/>
          <w:color w:val="333333"/>
          <w:sz w:val="21"/>
          <w:szCs w:val="21"/>
        </w:rPr>
        <w:t>Urethrovaginal</w:t>
      </w:r>
      <w:proofErr w:type="spellEnd"/>
      <w:r w:rsidRPr="00FA6E99">
        <w:rPr>
          <w:rFonts w:ascii="Helvetica" w:eastAsia="Times New Roman" w:hAnsi="Helvetica" w:cs="Helvetica"/>
          <w:color w:val="333333"/>
          <w:sz w:val="21"/>
          <w:szCs w:val="21"/>
        </w:rPr>
        <w:t xml:space="preserve"> reflux, or vaginal voiding: girls who use an incorrect position during voiding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xml:space="preserve">, with legs close together) or have redundant </w:t>
      </w:r>
      <w:proofErr w:type="spellStart"/>
      <w:r w:rsidRPr="00FA6E99">
        <w:rPr>
          <w:rFonts w:ascii="Helvetica" w:eastAsia="Times New Roman" w:hAnsi="Helvetica" w:cs="Helvetica"/>
          <w:color w:val="333333"/>
          <w:sz w:val="21"/>
          <w:szCs w:val="21"/>
        </w:rPr>
        <w:t>skinfolds</w:t>
      </w:r>
      <w:proofErr w:type="spellEnd"/>
      <w:r w:rsidRPr="00FA6E99">
        <w:rPr>
          <w:rFonts w:ascii="Helvetica" w:eastAsia="Times New Roman" w:hAnsi="Helvetica" w:cs="Helvetica"/>
          <w:color w:val="333333"/>
          <w:sz w:val="21"/>
          <w:szCs w:val="21"/>
        </w:rPr>
        <w:t xml:space="preserve"> may have reflux of urine into the vagina, which subsequently leaks out on standing</w:t>
      </w:r>
    </w:p>
    <w:p w:rsidR="00FA6E99" w:rsidRPr="00FA6E99" w:rsidRDefault="00FA6E99"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Structural abnormalities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hyperlink r:id="rId24" w:history="1">
        <w:r w:rsidRPr="00FA6E99">
          <w:rPr>
            <w:rFonts w:ascii="Helvetica" w:eastAsia="Times New Roman" w:hAnsi="Helvetica" w:cs="Helvetica"/>
            <w:color w:val="8B230F"/>
            <w:sz w:val="21"/>
            <w:u w:val="single"/>
          </w:rPr>
          <w:t xml:space="preserve">ectopic </w:t>
        </w:r>
        <w:proofErr w:type="spellStart"/>
        <w:r w:rsidRPr="00FA6E99">
          <w:rPr>
            <w:rFonts w:ascii="Helvetica" w:eastAsia="Times New Roman" w:hAnsi="Helvetica" w:cs="Helvetica"/>
            <w:color w:val="8B230F"/>
            <w:sz w:val="21"/>
            <w:u w:val="single"/>
          </w:rPr>
          <w:t>ureter</w:t>
        </w:r>
        <w:proofErr w:type="spellEnd"/>
      </w:hyperlink>
      <w:r w:rsidRPr="00FA6E99">
        <w:rPr>
          <w:rFonts w:ascii="Helvetica" w:eastAsia="Times New Roman" w:hAnsi="Helvetica" w:cs="Helvetica"/>
          <w:color w:val="333333"/>
          <w:sz w:val="21"/>
          <w:szCs w:val="21"/>
        </w:rPr>
        <w:t>)</w:t>
      </w:r>
    </w:p>
    <w:p w:rsidR="00FA6E99" w:rsidRPr="00FA6E99" w:rsidRDefault="00FA6E99" w:rsidP="00FA6E99">
      <w:pPr>
        <w:numPr>
          <w:ilvl w:val="0"/>
          <w:numId w:val="5"/>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Abnormal sphincter weakness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proofErr w:type="spellStart"/>
      <w:r w:rsidR="004A3E7A" w:rsidRPr="00FA6E99">
        <w:rPr>
          <w:rFonts w:ascii="Helvetica" w:eastAsia="Times New Roman" w:hAnsi="Helvetica" w:cs="Helvetica"/>
          <w:color w:val="333333"/>
          <w:sz w:val="21"/>
          <w:szCs w:val="21"/>
        </w:rPr>
        <w:fldChar w:fldCharType="begin"/>
      </w:r>
      <w:r w:rsidRPr="00FA6E99">
        <w:rPr>
          <w:rFonts w:ascii="Helvetica" w:eastAsia="Times New Roman" w:hAnsi="Helvetica" w:cs="Helvetica"/>
          <w:color w:val="333333"/>
          <w:sz w:val="21"/>
          <w:szCs w:val="21"/>
        </w:rPr>
        <w:instrText xml:space="preserve"> HYPERLINK "http://www.msdmanuals.com/professional/pediatrics/congenital-neurologic-anomalies/spina-bifida" </w:instrText>
      </w:r>
      <w:r w:rsidR="004A3E7A" w:rsidRPr="00FA6E99">
        <w:rPr>
          <w:rFonts w:ascii="Helvetica" w:eastAsia="Times New Roman" w:hAnsi="Helvetica" w:cs="Helvetica"/>
          <w:color w:val="333333"/>
          <w:sz w:val="21"/>
          <w:szCs w:val="21"/>
        </w:rPr>
        <w:fldChar w:fldCharType="separate"/>
      </w:r>
      <w:r w:rsidRPr="00FA6E99">
        <w:rPr>
          <w:rFonts w:ascii="Helvetica" w:eastAsia="Times New Roman" w:hAnsi="Helvetica" w:cs="Helvetica"/>
          <w:color w:val="8B230F"/>
          <w:sz w:val="21"/>
          <w:u w:val="single"/>
        </w:rPr>
        <w:t>spina</w:t>
      </w:r>
      <w:proofErr w:type="spellEnd"/>
      <w:r w:rsidRPr="00FA6E99">
        <w:rPr>
          <w:rFonts w:ascii="Helvetica" w:eastAsia="Times New Roman" w:hAnsi="Helvetica" w:cs="Helvetica"/>
          <w:color w:val="8B230F"/>
          <w:sz w:val="21"/>
          <w:u w:val="single"/>
        </w:rPr>
        <w:t xml:space="preserve"> bifida</w:t>
      </w:r>
      <w:r w:rsidR="004A3E7A" w:rsidRPr="00FA6E99">
        <w:rPr>
          <w:rFonts w:ascii="Helvetica" w:eastAsia="Times New Roman" w:hAnsi="Helvetica" w:cs="Helvetica"/>
          <w:color w:val="333333"/>
          <w:sz w:val="21"/>
          <w:szCs w:val="21"/>
        </w:rPr>
        <w:fldChar w:fldCharType="end"/>
      </w:r>
      <w:r w:rsidRPr="00FA6E99">
        <w:rPr>
          <w:rFonts w:ascii="Helvetica" w:eastAsia="Times New Roman" w:hAnsi="Helvetica" w:cs="Helvetica"/>
          <w:color w:val="333333"/>
          <w:sz w:val="21"/>
          <w:szCs w:val="21"/>
        </w:rPr>
        <w:t>, tethered cord)</w:t>
      </w:r>
    </w:p>
    <w:p w:rsidR="00FA6E99" w:rsidRPr="00FA6E99" w:rsidRDefault="00FA6E99" w:rsidP="00FA6E99">
      <w:pPr>
        <w:shd w:val="clear" w:color="auto" w:fill="FFFFFF"/>
        <w:bidi w:val="0"/>
        <w:spacing w:line="240" w:lineRule="auto"/>
        <w:ind w:left="75" w:right="75"/>
        <w:jc w:val="center"/>
        <w:outlineLvl w:val="2"/>
        <w:rPr>
          <w:rFonts w:ascii="Helvetica" w:eastAsia="Times New Roman" w:hAnsi="Helvetica" w:cs="Helvetica"/>
          <w:b/>
          <w:bCs/>
          <w:color w:val="223442"/>
          <w:sz w:val="23"/>
          <w:szCs w:val="23"/>
        </w:rPr>
      </w:pPr>
      <w:r w:rsidRPr="00FA6E99">
        <w:rPr>
          <w:rFonts w:ascii="Helvetica" w:eastAsia="Times New Roman" w:hAnsi="Helvetica" w:cs="Helvetica"/>
          <w:b/>
          <w:bCs/>
          <w:color w:val="223442"/>
          <w:sz w:val="23"/>
          <w:szCs w:val="23"/>
        </w:rPr>
        <w:t>Some Organic Causes of Diurnal Incontinence</w:t>
      </w:r>
    </w:p>
    <w:tbl>
      <w:tblPr>
        <w:tblW w:w="9615" w:type="dxa"/>
        <w:shd w:val="clear" w:color="auto" w:fill="F8F8F8"/>
        <w:tblCellMar>
          <w:top w:w="15" w:type="dxa"/>
          <w:left w:w="15" w:type="dxa"/>
          <w:bottom w:w="15" w:type="dxa"/>
          <w:right w:w="15" w:type="dxa"/>
        </w:tblCellMar>
        <w:tblLook w:val="04A0"/>
      </w:tblPr>
      <w:tblGrid>
        <w:gridCol w:w="3127"/>
        <w:gridCol w:w="2934"/>
        <w:gridCol w:w="3554"/>
      </w:tblGrid>
      <w:tr w:rsidR="00FA6E99" w:rsidRPr="00FA6E99" w:rsidTr="00FA6E99">
        <w:trPr>
          <w:tblHeader/>
        </w:trPr>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Cause</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Suggestive Findings</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Diagnostic Approach</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25" w:history="1">
              <w:r w:rsidR="00FA6E99" w:rsidRPr="00FA6E99">
                <w:rPr>
                  <w:rFonts w:ascii="Times New Roman" w:eastAsia="Times New Roman" w:hAnsi="Times New Roman" w:cs="Times New Roman"/>
                  <w:color w:val="8B230F"/>
                  <w:sz w:val="24"/>
                  <w:szCs w:val="24"/>
                  <w:u w:val="single"/>
                </w:rPr>
                <w:t>Constipation</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Infrequent, hard-pebble stools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Sometimes </w:t>
            </w:r>
            <w:proofErr w:type="spellStart"/>
            <w:r w:rsidRPr="00FA6E99">
              <w:rPr>
                <w:rFonts w:ascii="Times New Roman" w:eastAsia="Times New Roman" w:hAnsi="Times New Roman" w:cs="Times New Roman"/>
                <w:sz w:val="24"/>
                <w:szCs w:val="24"/>
              </w:rPr>
              <w:t>encopresis</w:t>
            </w:r>
            <w:proofErr w:type="spellEnd"/>
            <w:r w:rsidRPr="00FA6E99">
              <w:rPr>
                <w:rFonts w:ascii="Times New Roman" w:eastAsia="Times New Roman" w:hAnsi="Times New Roman" w:cs="Times New Roman"/>
                <w:sz w:val="24"/>
                <w:szCs w:val="24"/>
              </w:rPr>
              <w:t>, abdominal discomfort</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History of a constipating diet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excessive milk and dairy, few fruits and vegetables)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Clinical evaluation (including </w:t>
            </w:r>
            <w:proofErr w:type="spellStart"/>
            <w:r w:rsidRPr="00FA6E99">
              <w:rPr>
                <w:rFonts w:ascii="Times New Roman" w:eastAsia="Times New Roman" w:hAnsi="Times New Roman" w:cs="Times New Roman"/>
                <w:sz w:val="24"/>
                <w:szCs w:val="24"/>
              </w:rPr>
              <w:t>stooling</w:t>
            </w:r>
            <w:proofErr w:type="spellEnd"/>
            <w:r w:rsidRPr="00FA6E99">
              <w:rPr>
                <w:rFonts w:ascii="Times New Roman" w:eastAsia="Times New Roman" w:hAnsi="Times New Roman" w:cs="Times New Roman"/>
                <w:sz w:val="24"/>
                <w:szCs w:val="24"/>
              </w:rPr>
              <w:t xml:space="preserve"> diary)</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Sometimes abdominal x-ray</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Dysfunctional voiding secondary to lack of coordination of the </w:t>
            </w:r>
            <w:proofErr w:type="spellStart"/>
            <w:r w:rsidRPr="00FA6E99">
              <w:rPr>
                <w:rFonts w:ascii="Times New Roman" w:eastAsia="Times New Roman" w:hAnsi="Times New Roman" w:cs="Times New Roman"/>
                <w:sz w:val="24"/>
                <w:szCs w:val="24"/>
              </w:rPr>
              <w:t>detrusor</w:t>
            </w:r>
            <w:proofErr w:type="spellEnd"/>
            <w:r w:rsidRPr="00FA6E99">
              <w:rPr>
                <w:rFonts w:ascii="Times New Roman" w:eastAsia="Times New Roman" w:hAnsi="Times New Roman" w:cs="Times New Roman"/>
                <w:sz w:val="24"/>
                <w:szCs w:val="24"/>
              </w:rPr>
              <w:t xml:space="preserve"> muscle and urethral sphincter and not related to a neurologic cause</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Often </w:t>
            </w:r>
            <w:proofErr w:type="spellStart"/>
            <w:r w:rsidRPr="00FA6E99">
              <w:rPr>
                <w:rFonts w:ascii="Times New Roman" w:eastAsia="Times New Roman" w:hAnsi="Times New Roman" w:cs="Times New Roman"/>
                <w:sz w:val="24"/>
                <w:szCs w:val="24"/>
              </w:rPr>
              <w:t>encopresis</w:t>
            </w:r>
            <w:proofErr w:type="spellEnd"/>
            <w:r w:rsidRPr="00FA6E99">
              <w:rPr>
                <w:rFonts w:ascii="Times New Roman" w:eastAsia="Times New Roman" w:hAnsi="Times New Roman" w:cs="Times New Roman"/>
                <w:sz w:val="24"/>
                <w:szCs w:val="24"/>
              </w:rPr>
              <w:t>, VUR, and UTI</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Possibly nocturnal and diurnal incontinence</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Urodynamic</w:t>
            </w:r>
            <w:proofErr w:type="spellEnd"/>
            <w:r w:rsidRPr="00FA6E99">
              <w:rPr>
                <w:rFonts w:ascii="Times New Roman" w:eastAsia="Times New Roman" w:hAnsi="Times New Roman" w:cs="Times New Roman"/>
                <w:sz w:val="24"/>
                <w:szCs w:val="24"/>
              </w:rPr>
              <w:t xml:space="preserve"> studies to show </w:t>
            </w:r>
            <w:proofErr w:type="spellStart"/>
            <w:r w:rsidRPr="00FA6E99">
              <w:rPr>
                <w:rFonts w:ascii="Times New Roman" w:eastAsia="Times New Roman" w:hAnsi="Times New Roman" w:cs="Times New Roman"/>
                <w:sz w:val="24"/>
                <w:szCs w:val="24"/>
              </w:rPr>
              <w:t>dyssynergy</w:t>
            </w:r>
            <w:proofErr w:type="spellEnd"/>
            <w:r w:rsidRPr="00FA6E99">
              <w:rPr>
                <w:rFonts w:ascii="Times New Roman" w:eastAsia="Times New Roman" w:hAnsi="Times New Roman" w:cs="Times New Roman"/>
                <w:sz w:val="24"/>
                <w:szCs w:val="24"/>
              </w:rPr>
              <w:t xml:space="preserve"> of bladder musculature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Uroflow</w:t>
            </w:r>
            <w:proofErr w:type="spellEnd"/>
            <w:r w:rsidRPr="00FA6E99">
              <w:rPr>
                <w:rFonts w:ascii="Times New Roman" w:eastAsia="Times New Roman" w:hAnsi="Times New Roman" w:cs="Times New Roman"/>
                <w:sz w:val="24"/>
                <w:szCs w:val="24"/>
              </w:rPr>
              <w:t xml:space="preserve"> testing</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Sometimes VCUG</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Giggle incontinence</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Voiding during laughing, almost exclusively in girls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At other times, completely normal voiding</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Clinical evaluation</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Increased urine output due to any cause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w:t>
            </w:r>
            <w:hyperlink r:id="rId26" w:history="1">
              <w:r w:rsidRPr="00FA6E99">
                <w:rPr>
                  <w:rFonts w:ascii="Times New Roman" w:eastAsia="Times New Roman" w:hAnsi="Times New Roman" w:cs="Times New Roman"/>
                  <w:color w:val="8B230F"/>
                  <w:sz w:val="24"/>
                  <w:szCs w:val="24"/>
                  <w:u w:val="single"/>
                </w:rPr>
                <w:t>diabetes mellitus</w:t>
              </w:r>
            </w:hyperlink>
            <w:r w:rsidRPr="00FA6E99">
              <w:rPr>
                <w:rFonts w:ascii="Times New Roman" w:eastAsia="Times New Roman" w:hAnsi="Times New Roman" w:cs="Times New Roman"/>
                <w:sz w:val="24"/>
                <w:szCs w:val="24"/>
              </w:rPr>
              <w:t>, </w:t>
            </w:r>
            <w:hyperlink r:id="rId27" w:history="1">
              <w:r w:rsidRPr="00FA6E99">
                <w:rPr>
                  <w:rFonts w:ascii="Times New Roman" w:eastAsia="Times New Roman" w:hAnsi="Times New Roman" w:cs="Times New Roman"/>
                  <w:color w:val="8B230F"/>
                  <w:sz w:val="24"/>
                  <w:szCs w:val="24"/>
                  <w:u w:val="single"/>
                </w:rPr>
                <w:t xml:space="preserve">diabetes </w:t>
              </w:r>
              <w:proofErr w:type="spellStart"/>
              <w:r w:rsidRPr="00FA6E99">
                <w:rPr>
                  <w:rFonts w:ascii="Times New Roman" w:eastAsia="Times New Roman" w:hAnsi="Times New Roman" w:cs="Times New Roman"/>
                  <w:color w:val="8B230F"/>
                  <w:sz w:val="24"/>
                  <w:szCs w:val="24"/>
                  <w:u w:val="single"/>
                </w:rPr>
                <w:t>insipidus</w:t>
              </w:r>
              <w:proofErr w:type="spellEnd"/>
            </w:hyperlink>
            <w:r w:rsidRPr="00FA6E99">
              <w:rPr>
                <w:rFonts w:ascii="Times New Roman" w:eastAsia="Times New Roman" w:hAnsi="Times New Roman" w:cs="Times New Roman"/>
                <w:sz w:val="24"/>
                <w:szCs w:val="24"/>
              </w:rPr>
              <w:t>, excessive water intake, </w:t>
            </w:r>
            <w:hyperlink r:id="rId28" w:history="1">
              <w:r w:rsidRPr="00FA6E99">
                <w:rPr>
                  <w:rFonts w:ascii="Times New Roman" w:eastAsia="Times New Roman" w:hAnsi="Times New Roman" w:cs="Times New Roman"/>
                  <w:color w:val="8B230F"/>
                  <w:sz w:val="24"/>
                  <w:szCs w:val="24"/>
                  <w:u w:val="single"/>
                </w:rPr>
                <w:t>sickle cell disease or trait</w:t>
              </w:r>
            </w:hyperlink>
            <w:r w:rsidRPr="00FA6E99">
              <w:rPr>
                <w:rFonts w:ascii="Times New Roman" w:eastAsia="Times New Roman" w:hAnsi="Times New Roman" w:cs="Times New Roman"/>
                <w:sz w:val="24"/>
                <w:szCs w:val="24"/>
              </w:rPr>
              <w:t>)</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Vary by disorder</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diabetes mellitus, serum glucose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diabetes </w:t>
            </w:r>
            <w:proofErr w:type="spellStart"/>
            <w:r w:rsidRPr="00FA6E99">
              <w:rPr>
                <w:rFonts w:ascii="Times New Roman" w:eastAsia="Times New Roman" w:hAnsi="Times New Roman" w:cs="Times New Roman"/>
                <w:sz w:val="24"/>
                <w:szCs w:val="24"/>
              </w:rPr>
              <w:t>insipidus</w:t>
            </w:r>
            <w:proofErr w:type="spellEnd"/>
            <w:r w:rsidRPr="00FA6E99">
              <w:rPr>
                <w:rFonts w:ascii="Times New Roman" w:eastAsia="Times New Roman" w:hAnsi="Times New Roman" w:cs="Times New Roman"/>
                <w:sz w:val="24"/>
                <w:szCs w:val="24"/>
              </w:rPr>
              <w:t xml:space="preserve">, serum and blood </w:t>
            </w:r>
            <w:proofErr w:type="spellStart"/>
            <w:r w:rsidRPr="00FA6E99">
              <w:rPr>
                <w:rFonts w:ascii="Times New Roman" w:eastAsia="Times New Roman" w:hAnsi="Times New Roman" w:cs="Times New Roman"/>
                <w:sz w:val="24"/>
                <w:szCs w:val="24"/>
              </w:rPr>
              <w:t>osmolality</w:t>
            </w:r>
            <w:proofErr w:type="spellEnd"/>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sickle cell, sickle cell screen</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Micturition</w:t>
            </w:r>
            <w:proofErr w:type="spellEnd"/>
            <w:r w:rsidRPr="00FA6E99">
              <w:rPr>
                <w:rFonts w:ascii="Times New Roman" w:eastAsia="Times New Roman" w:hAnsi="Times New Roman" w:cs="Times New Roman"/>
                <w:sz w:val="24"/>
                <w:szCs w:val="24"/>
              </w:rPr>
              <w:t xml:space="preserve"> deferral with overflow incontinence</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 children, waiting to the last minute to void</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Common among preschool children when absorbed in playing</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Consistent history</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Voiding diary</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29" w:history="1">
              <w:proofErr w:type="spellStart"/>
              <w:r w:rsidR="00FA6E99" w:rsidRPr="00FA6E99">
                <w:rPr>
                  <w:rFonts w:ascii="Times New Roman" w:eastAsia="Times New Roman" w:hAnsi="Times New Roman" w:cs="Times New Roman"/>
                  <w:color w:val="8B230F"/>
                  <w:sz w:val="24"/>
                  <w:szCs w:val="24"/>
                  <w:u w:val="single"/>
                </w:rPr>
                <w:t>Neurogenic</w:t>
              </w:r>
              <w:proofErr w:type="spellEnd"/>
              <w:r w:rsidR="00FA6E99" w:rsidRPr="00FA6E99">
                <w:rPr>
                  <w:rFonts w:ascii="Times New Roman" w:eastAsia="Times New Roman" w:hAnsi="Times New Roman" w:cs="Times New Roman"/>
                  <w:color w:val="8B230F"/>
                  <w:sz w:val="24"/>
                  <w:szCs w:val="24"/>
                  <w:u w:val="single"/>
                </w:rPr>
                <w:t xml:space="preserve"> </w:t>
              </w:r>
              <w:proofErr w:type="spellStart"/>
              <w:r w:rsidR="00FA6E99" w:rsidRPr="00FA6E99">
                <w:rPr>
                  <w:rFonts w:ascii="Times New Roman" w:eastAsia="Times New Roman" w:hAnsi="Times New Roman" w:cs="Times New Roman"/>
                  <w:color w:val="8B230F"/>
                  <w:sz w:val="24"/>
                  <w:szCs w:val="24"/>
                  <w:u w:val="single"/>
                </w:rPr>
                <w:t>bladder</w:t>
              </w:r>
            </w:hyperlink>
            <w:r w:rsidR="00FA6E99" w:rsidRPr="00FA6E99">
              <w:rPr>
                <w:rFonts w:ascii="Times New Roman" w:eastAsia="Times New Roman" w:hAnsi="Times New Roman" w:cs="Times New Roman"/>
                <w:sz w:val="24"/>
                <w:szCs w:val="24"/>
              </w:rPr>
              <w:t>secondary</w:t>
            </w:r>
            <w:proofErr w:type="spellEnd"/>
            <w:r w:rsidR="00FA6E99" w:rsidRPr="00FA6E99">
              <w:rPr>
                <w:rFonts w:ascii="Times New Roman" w:eastAsia="Times New Roman" w:hAnsi="Times New Roman" w:cs="Times New Roman"/>
                <w:sz w:val="24"/>
                <w:szCs w:val="24"/>
              </w:rPr>
              <w:t xml:space="preserve"> to spinal </w:t>
            </w:r>
            <w:proofErr w:type="spellStart"/>
            <w:r w:rsidR="00FA6E99" w:rsidRPr="00FA6E99">
              <w:rPr>
                <w:rFonts w:ascii="Times New Roman" w:eastAsia="Times New Roman" w:hAnsi="Times New Roman" w:cs="Times New Roman"/>
                <w:sz w:val="24"/>
                <w:szCs w:val="24"/>
              </w:rPr>
              <w:t>dysraphism</w:t>
            </w:r>
            <w:proofErr w:type="spellEnd"/>
            <w:r w:rsidR="00FA6E99" w:rsidRPr="00FA6E99">
              <w:rPr>
                <w:rFonts w:ascii="Times New Roman" w:eastAsia="Times New Roman" w:hAnsi="Times New Roman" w:cs="Times New Roman"/>
                <w:sz w:val="24"/>
                <w:szCs w:val="24"/>
              </w:rPr>
              <w:t xml:space="preserve"> (</w:t>
            </w:r>
            <w:proofErr w:type="spellStart"/>
            <w:r w:rsidR="00FA6E99" w:rsidRPr="00FA6E99">
              <w:rPr>
                <w:rFonts w:ascii="Times New Roman" w:eastAsia="Times New Roman" w:hAnsi="Times New Roman" w:cs="Times New Roman"/>
                <w:sz w:val="24"/>
                <w:szCs w:val="24"/>
              </w:rPr>
              <w:t>eg</w:t>
            </w:r>
            <w:proofErr w:type="spellEnd"/>
            <w:r w:rsidR="00FA6E99" w:rsidRPr="00FA6E99">
              <w:rPr>
                <w:rFonts w:ascii="Times New Roman" w:eastAsia="Times New Roman" w:hAnsi="Times New Roman" w:cs="Times New Roman"/>
                <w:sz w:val="24"/>
                <w:szCs w:val="24"/>
              </w:rPr>
              <w:t>, </w:t>
            </w:r>
            <w:proofErr w:type="spellStart"/>
            <w:r w:rsidRPr="00FA6E99">
              <w:rPr>
                <w:rFonts w:ascii="Times New Roman" w:eastAsia="Times New Roman" w:hAnsi="Times New Roman" w:cs="Times New Roman"/>
                <w:sz w:val="24"/>
                <w:szCs w:val="24"/>
              </w:rPr>
              <w:fldChar w:fldCharType="begin"/>
            </w:r>
            <w:r w:rsidR="00FA6E99" w:rsidRPr="00FA6E99">
              <w:rPr>
                <w:rFonts w:ascii="Times New Roman" w:eastAsia="Times New Roman" w:hAnsi="Times New Roman" w:cs="Times New Roman"/>
                <w:sz w:val="24"/>
                <w:szCs w:val="24"/>
              </w:rPr>
              <w:instrText xml:space="preserve"> HYPERLINK "http://www.msdmanuals.com/professional/pediatrics/congenital-neurologic-anomalies/spina-bifida" </w:instrText>
            </w:r>
            <w:r w:rsidRPr="00FA6E99">
              <w:rPr>
                <w:rFonts w:ascii="Times New Roman" w:eastAsia="Times New Roman" w:hAnsi="Times New Roman" w:cs="Times New Roman"/>
                <w:sz w:val="24"/>
                <w:szCs w:val="24"/>
              </w:rPr>
              <w:fldChar w:fldCharType="separate"/>
            </w:r>
            <w:r w:rsidR="00FA6E99" w:rsidRPr="00FA6E99">
              <w:rPr>
                <w:rFonts w:ascii="Times New Roman" w:eastAsia="Times New Roman" w:hAnsi="Times New Roman" w:cs="Times New Roman"/>
                <w:color w:val="8B230F"/>
                <w:sz w:val="24"/>
                <w:szCs w:val="24"/>
                <w:u w:val="single"/>
              </w:rPr>
              <w:t>spina</w:t>
            </w:r>
            <w:proofErr w:type="spellEnd"/>
            <w:r w:rsidR="00FA6E99" w:rsidRPr="00FA6E99">
              <w:rPr>
                <w:rFonts w:ascii="Times New Roman" w:eastAsia="Times New Roman" w:hAnsi="Times New Roman" w:cs="Times New Roman"/>
                <w:color w:val="8B230F"/>
                <w:sz w:val="24"/>
                <w:szCs w:val="24"/>
                <w:u w:val="single"/>
              </w:rPr>
              <w:t xml:space="preserve"> bifida</w:t>
            </w:r>
            <w:r w:rsidRPr="00FA6E99">
              <w:rPr>
                <w:rFonts w:ascii="Times New Roman" w:eastAsia="Times New Roman" w:hAnsi="Times New Roman" w:cs="Times New Roman"/>
                <w:sz w:val="24"/>
                <w:szCs w:val="24"/>
              </w:rPr>
              <w:fldChar w:fldCharType="end"/>
            </w:r>
            <w:r w:rsidR="00FA6E99" w:rsidRPr="00FA6E99">
              <w:rPr>
                <w:rFonts w:ascii="Times New Roman" w:eastAsia="Times New Roman" w:hAnsi="Times New Roman" w:cs="Times New Roman"/>
                <w:sz w:val="24"/>
                <w:szCs w:val="24"/>
              </w:rPr>
              <w:t xml:space="preserve">, tethered cord, occult defects) or </w:t>
            </w:r>
            <w:r w:rsidR="00FA6E99" w:rsidRPr="00FA6E99">
              <w:rPr>
                <w:rFonts w:ascii="Times New Roman" w:eastAsia="Times New Roman" w:hAnsi="Times New Roman" w:cs="Times New Roman"/>
                <w:sz w:val="24"/>
                <w:szCs w:val="24"/>
              </w:rPr>
              <w:lastRenderedPageBreak/>
              <w:t>nervous system defect</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 xml:space="preserve">Obvious vertebral defects, protruding </w:t>
            </w:r>
            <w:proofErr w:type="spellStart"/>
            <w:r w:rsidRPr="00FA6E99">
              <w:rPr>
                <w:rFonts w:ascii="Times New Roman" w:eastAsia="Times New Roman" w:hAnsi="Times New Roman" w:cs="Times New Roman"/>
                <w:sz w:val="24"/>
                <w:szCs w:val="24"/>
              </w:rPr>
              <w:t>meningeal</w:t>
            </w:r>
            <w:proofErr w:type="spellEnd"/>
            <w:r w:rsidRPr="00FA6E99">
              <w:rPr>
                <w:rFonts w:ascii="Times New Roman" w:eastAsia="Times New Roman" w:hAnsi="Times New Roman" w:cs="Times New Roman"/>
                <w:sz w:val="24"/>
                <w:szCs w:val="24"/>
              </w:rPr>
              <w:t xml:space="preserve"> sac, </w:t>
            </w:r>
            <w:proofErr w:type="spellStart"/>
            <w:r w:rsidRPr="00FA6E99">
              <w:rPr>
                <w:rFonts w:ascii="Times New Roman" w:eastAsia="Times New Roman" w:hAnsi="Times New Roman" w:cs="Times New Roman"/>
                <w:sz w:val="24"/>
                <w:szCs w:val="24"/>
              </w:rPr>
              <w:t>lumbosacral</w:t>
            </w:r>
            <w:proofErr w:type="spellEnd"/>
            <w:r w:rsidRPr="00FA6E99">
              <w:rPr>
                <w:rFonts w:ascii="Times New Roman" w:eastAsia="Times New Roman" w:hAnsi="Times New Roman" w:cs="Times New Roman"/>
                <w:sz w:val="24"/>
                <w:szCs w:val="24"/>
              </w:rPr>
              <w:t xml:space="preserve"> dimple or hair tuft, lower-extremity </w:t>
            </w:r>
            <w:r w:rsidRPr="00FA6E99">
              <w:rPr>
                <w:rFonts w:ascii="Times New Roman" w:eastAsia="Times New Roman" w:hAnsi="Times New Roman" w:cs="Times New Roman"/>
                <w:sz w:val="24"/>
                <w:szCs w:val="24"/>
              </w:rPr>
              <w:lastRenderedPageBreak/>
              <w:t>weakness, decreased sensation in lower extremities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lastRenderedPageBreak/>
              <w:t>Lumbosacral</w:t>
            </w:r>
            <w:proofErr w:type="spellEnd"/>
            <w:r w:rsidRPr="00FA6E99">
              <w:rPr>
                <w:rFonts w:ascii="Times New Roman" w:eastAsia="Times New Roman" w:hAnsi="Times New Roman" w:cs="Times New Roman"/>
                <w:sz w:val="24"/>
                <w:szCs w:val="24"/>
              </w:rPr>
              <w:t xml:space="preserve"> x-rays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For occult conditions, spinal MRI</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lastRenderedPageBreak/>
              <w:t>Ultrasonography</w:t>
            </w:r>
            <w:proofErr w:type="spellEnd"/>
            <w:r w:rsidRPr="00FA6E99">
              <w:rPr>
                <w:rFonts w:ascii="Times New Roman" w:eastAsia="Times New Roman" w:hAnsi="Times New Roman" w:cs="Times New Roman"/>
                <w:sz w:val="24"/>
                <w:szCs w:val="24"/>
              </w:rPr>
              <w:t xml:space="preserve"> of the kidneys and bladder</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Urodynamic</w:t>
            </w:r>
            <w:proofErr w:type="spellEnd"/>
            <w:r w:rsidRPr="00FA6E99">
              <w:rPr>
                <w:rFonts w:ascii="Times New Roman" w:eastAsia="Times New Roman" w:hAnsi="Times New Roman" w:cs="Times New Roman"/>
                <w:sz w:val="24"/>
                <w:szCs w:val="24"/>
              </w:rPr>
              <w:t xml:space="preserve"> studies</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Overactive bladder</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Urinary urgency (essential for diagnosis); frequency and </w:t>
            </w:r>
            <w:proofErr w:type="spellStart"/>
            <w:r w:rsidRPr="00FA6E99">
              <w:rPr>
                <w:rFonts w:ascii="Times New Roman" w:eastAsia="Times New Roman" w:hAnsi="Times New Roman" w:cs="Times New Roman"/>
                <w:sz w:val="24"/>
                <w:szCs w:val="24"/>
              </w:rPr>
              <w:t>nocturia</w:t>
            </w:r>
            <w:proofErr w:type="spellEnd"/>
            <w:r w:rsidRPr="00FA6E99">
              <w:rPr>
                <w:rFonts w:ascii="Times New Roman" w:eastAsia="Times New Roman" w:hAnsi="Times New Roman" w:cs="Times New Roman"/>
                <w:sz w:val="24"/>
                <w:szCs w:val="24"/>
              </w:rPr>
              <w:t xml:space="preserve"> also common</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Sometimes use of holding maneuvers or body posturing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squatting or Vincent curtsy sign)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History consistent with symptoms or overactive bladder</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Consideration of voiding diary, </w:t>
            </w:r>
            <w:proofErr w:type="spellStart"/>
            <w:r w:rsidRPr="00FA6E99">
              <w:rPr>
                <w:rFonts w:ascii="Times New Roman" w:eastAsia="Times New Roman" w:hAnsi="Times New Roman" w:cs="Times New Roman"/>
                <w:sz w:val="24"/>
                <w:szCs w:val="24"/>
              </w:rPr>
              <w:t>urodynamic</w:t>
            </w:r>
            <w:proofErr w:type="spellEnd"/>
            <w:r w:rsidRPr="00FA6E99">
              <w:rPr>
                <w:rFonts w:ascii="Times New Roman" w:eastAsia="Times New Roman" w:hAnsi="Times New Roman" w:cs="Times New Roman"/>
                <w:sz w:val="24"/>
                <w:szCs w:val="24"/>
              </w:rPr>
              <w:t xml:space="preserve"> studies, </w:t>
            </w:r>
            <w:proofErr w:type="spellStart"/>
            <w:r w:rsidRPr="00FA6E99">
              <w:rPr>
                <w:rFonts w:ascii="Times New Roman" w:eastAsia="Times New Roman" w:hAnsi="Times New Roman" w:cs="Times New Roman"/>
                <w:sz w:val="24"/>
                <w:szCs w:val="24"/>
              </w:rPr>
              <w:t>uroflow</w:t>
            </w:r>
            <w:proofErr w:type="spellEnd"/>
            <w:r w:rsidRPr="00FA6E99">
              <w:rPr>
                <w:rFonts w:ascii="Times New Roman" w:eastAsia="Times New Roman" w:hAnsi="Times New Roman" w:cs="Times New Roman"/>
                <w:sz w:val="24"/>
                <w:szCs w:val="24"/>
              </w:rPr>
              <w:t xml:space="preserve"> testing</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30" w:anchor="v1106301" w:history="1">
              <w:r w:rsidR="00FA6E99" w:rsidRPr="00FA6E99">
                <w:rPr>
                  <w:rFonts w:ascii="Times New Roman" w:eastAsia="Times New Roman" w:hAnsi="Times New Roman" w:cs="Times New Roman"/>
                  <w:color w:val="8B230F"/>
                  <w:sz w:val="24"/>
                  <w:szCs w:val="24"/>
                  <w:u w:val="single"/>
                </w:rPr>
                <w:t>Sexual abuse</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Sleep problems, school difficulties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delinquency, poor grades)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Seductive behavior, depression, unusual interest in or avoidance of all things sexual, inappropriate knowledge of sexual things for age</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Evaluation by sexual abuse experts</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Stress*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School difficulties, social isolation or difficulties, family stress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divorce, separation)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Clinical evaluation</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Structural abnormality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xml:space="preserve">, ectopic </w:t>
            </w:r>
            <w:proofErr w:type="spellStart"/>
            <w:r w:rsidRPr="00FA6E99">
              <w:rPr>
                <w:rFonts w:ascii="Times New Roman" w:eastAsia="Times New Roman" w:hAnsi="Times New Roman" w:cs="Times New Roman"/>
                <w:sz w:val="24"/>
                <w:szCs w:val="24"/>
              </w:rPr>
              <w:t>ureter</w:t>
            </w:r>
            <w:proofErr w:type="spellEnd"/>
            <w:r w:rsidRPr="00FA6E99">
              <w:rPr>
                <w:rFonts w:ascii="Times New Roman" w:eastAsia="Times New Roman" w:hAnsi="Times New Roman" w:cs="Times New Roman"/>
                <w:sz w:val="24"/>
                <w:szCs w:val="24"/>
              </w:rPr>
              <w:t>, posterior urethral valves)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In children, full diurnal continence never achieved</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Nocturnal and diurnal incontinence in girls, history of normal voiding but with continually wet underwear, vaginal discharge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Possible history of UTIs, history of other urinary tract abnormalities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Ultrasonography</w:t>
            </w:r>
            <w:proofErr w:type="spellEnd"/>
            <w:r w:rsidRPr="00FA6E99">
              <w:rPr>
                <w:rFonts w:ascii="Times New Roman" w:eastAsia="Times New Roman" w:hAnsi="Times New Roman" w:cs="Times New Roman"/>
                <w:sz w:val="24"/>
                <w:szCs w:val="24"/>
              </w:rPr>
              <w:t xml:space="preserve"> of the kidneys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Nuclear renal flow scan or IV </w:t>
            </w:r>
            <w:proofErr w:type="spellStart"/>
            <w:r w:rsidRPr="00FA6E99">
              <w:rPr>
                <w:rFonts w:ascii="Times New Roman" w:eastAsia="Times New Roman" w:hAnsi="Times New Roman" w:cs="Times New Roman"/>
                <w:sz w:val="24"/>
                <w:szCs w:val="24"/>
              </w:rPr>
              <w:t>urography</w:t>
            </w:r>
            <w:proofErr w:type="spellEnd"/>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CT of abdomen and pelvis or MRI </w:t>
            </w:r>
            <w:proofErr w:type="spellStart"/>
            <w:r w:rsidRPr="00FA6E99">
              <w:rPr>
                <w:rFonts w:ascii="Times New Roman" w:eastAsia="Times New Roman" w:hAnsi="Times New Roman" w:cs="Times New Roman"/>
                <w:sz w:val="24"/>
                <w:szCs w:val="24"/>
              </w:rPr>
              <w:t>urography</w:t>
            </w:r>
            <w:proofErr w:type="spellEnd"/>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4A3E7A" w:rsidP="00FA6E99">
            <w:pPr>
              <w:bidi w:val="0"/>
              <w:spacing w:after="100" w:afterAutospacing="1" w:line="240" w:lineRule="auto"/>
              <w:rPr>
                <w:rFonts w:ascii="Times New Roman" w:eastAsia="Times New Roman" w:hAnsi="Times New Roman" w:cs="Times New Roman"/>
                <w:sz w:val="24"/>
                <w:szCs w:val="24"/>
              </w:rPr>
            </w:pPr>
            <w:hyperlink r:id="rId31" w:history="1">
              <w:r w:rsidR="00FA6E99" w:rsidRPr="00FA6E99">
                <w:rPr>
                  <w:rFonts w:ascii="Times New Roman" w:eastAsia="Times New Roman" w:hAnsi="Times New Roman" w:cs="Times New Roman"/>
                  <w:color w:val="8B230F"/>
                  <w:sz w:val="24"/>
                  <w:szCs w:val="24"/>
                  <w:u w:val="single"/>
                </w:rPr>
                <w:t>UTI</w:t>
              </w:r>
            </w:hyperlink>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Dysuria</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hematuria</w:t>
            </w:r>
            <w:proofErr w:type="spellEnd"/>
            <w:r w:rsidRPr="00FA6E99">
              <w:rPr>
                <w:rFonts w:ascii="Times New Roman" w:eastAsia="Times New Roman" w:hAnsi="Times New Roman" w:cs="Times New Roman"/>
                <w:sz w:val="24"/>
                <w:szCs w:val="24"/>
              </w:rPr>
              <w:t>, frequency, urgency</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Fever</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Abdominal pain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Urinalysis</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Urine culture</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patients with </w:t>
            </w:r>
            <w:proofErr w:type="spellStart"/>
            <w:r w:rsidRPr="00FA6E99">
              <w:rPr>
                <w:rFonts w:ascii="Times New Roman" w:eastAsia="Times New Roman" w:hAnsi="Times New Roman" w:cs="Times New Roman"/>
                <w:sz w:val="24"/>
                <w:szCs w:val="24"/>
              </w:rPr>
              <w:t>pyelonephritis</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ultrasonography</w:t>
            </w:r>
            <w:proofErr w:type="spellEnd"/>
            <w:r w:rsidRPr="00FA6E99">
              <w:rPr>
                <w:rFonts w:ascii="Times New Roman" w:eastAsia="Times New Roman" w:hAnsi="Times New Roman" w:cs="Times New Roman"/>
                <w:sz w:val="24"/>
                <w:szCs w:val="24"/>
              </w:rPr>
              <w:t xml:space="preserve"> and VCUG</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Vaginal reflux (</w:t>
            </w:r>
            <w:proofErr w:type="spellStart"/>
            <w:r w:rsidRPr="00FA6E99">
              <w:rPr>
                <w:rFonts w:ascii="Times New Roman" w:eastAsia="Times New Roman" w:hAnsi="Times New Roman" w:cs="Times New Roman"/>
                <w:sz w:val="24"/>
                <w:szCs w:val="24"/>
              </w:rPr>
              <w:t>urethrovaginal</w:t>
            </w:r>
            <w:proofErr w:type="spellEnd"/>
            <w:r w:rsidRPr="00FA6E99">
              <w:rPr>
                <w:rFonts w:ascii="Times New Roman" w:eastAsia="Times New Roman" w:hAnsi="Times New Roman" w:cs="Times New Roman"/>
                <w:sz w:val="24"/>
                <w:szCs w:val="24"/>
              </w:rPr>
              <w:t xml:space="preserve"> reflux, or vaginal voiding) </w:t>
            </w:r>
            <w:r w:rsidRPr="00FA6E99">
              <w:rPr>
                <w:rFonts w:ascii="Times New Roman" w:eastAsia="Times New Roman" w:hAnsi="Times New Roman" w:cs="Times New Roman"/>
                <w:sz w:val="24"/>
                <w:szCs w:val="24"/>
              </w:rPr>
              <w:lastRenderedPageBreak/>
              <w:t>due to any cause (including labial adhesions)</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Dribbling when standing after urination</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Clinical evaluation, including improvement with instruction on </w:t>
            </w:r>
            <w:r w:rsidRPr="00FA6E99">
              <w:rPr>
                <w:rFonts w:ascii="Times New Roman" w:eastAsia="Times New Roman" w:hAnsi="Times New Roman" w:cs="Times New Roman"/>
                <w:sz w:val="24"/>
                <w:szCs w:val="24"/>
              </w:rPr>
              <w:lastRenderedPageBreak/>
              <w:t>proper method of voiding to discourage retention of urine in vagina (</w:t>
            </w:r>
            <w:proofErr w:type="spellStart"/>
            <w:r w:rsidRPr="00FA6E99">
              <w:rPr>
                <w:rFonts w:ascii="Times New Roman" w:eastAsia="Times New Roman" w:hAnsi="Times New Roman" w:cs="Times New Roman"/>
                <w:sz w:val="24"/>
                <w:szCs w:val="24"/>
              </w:rPr>
              <w:t>eg</w:t>
            </w:r>
            <w:proofErr w:type="spellEnd"/>
            <w:r w:rsidRPr="00FA6E99">
              <w:rPr>
                <w:rFonts w:ascii="Times New Roman" w:eastAsia="Times New Roman" w:hAnsi="Times New Roman" w:cs="Times New Roman"/>
                <w:sz w:val="24"/>
                <w:szCs w:val="24"/>
              </w:rPr>
              <w:t>, sitting backward on toilet or with knees wide apart)</w:t>
            </w:r>
          </w:p>
        </w:tc>
      </w:tr>
      <w:tr w:rsidR="00FA6E99" w:rsidRPr="00FA6E99" w:rsidTr="00FA6E99">
        <w:tc>
          <w:tcPr>
            <w:tcW w:w="0" w:type="auto"/>
            <w:gridSpan w:val="3"/>
            <w:shd w:val="clear" w:color="auto" w:fill="F8F8F8"/>
            <w:tcMar>
              <w:top w:w="144" w:type="dxa"/>
              <w:left w:w="144" w:type="dxa"/>
              <w:bottom w:w="144" w:type="dxa"/>
              <w:right w:w="144"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*Stress is a cause primarily when incontinence is acute.</w:t>
            </w:r>
          </w:p>
        </w:tc>
      </w:tr>
      <w:tr w:rsidR="00FA6E99" w:rsidRPr="00FA6E99" w:rsidTr="00FA6E99">
        <w:tc>
          <w:tcPr>
            <w:tcW w:w="0" w:type="auto"/>
            <w:gridSpan w:val="3"/>
            <w:shd w:val="clear" w:color="auto" w:fill="F8F8F8"/>
            <w:tcMar>
              <w:top w:w="144" w:type="dxa"/>
              <w:left w:w="144" w:type="dxa"/>
              <w:bottom w:w="144" w:type="dxa"/>
              <w:right w:w="144"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VCUG = voiding </w:t>
            </w:r>
            <w:proofErr w:type="spellStart"/>
            <w:r w:rsidRPr="00FA6E99">
              <w:rPr>
                <w:rFonts w:ascii="Times New Roman" w:eastAsia="Times New Roman" w:hAnsi="Times New Roman" w:cs="Times New Roman"/>
                <w:sz w:val="24"/>
                <w:szCs w:val="24"/>
              </w:rPr>
              <w:t>cystourethrogram</w:t>
            </w:r>
            <w:proofErr w:type="spellEnd"/>
            <w:r w:rsidRPr="00FA6E99">
              <w:rPr>
                <w:rFonts w:ascii="Times New Roman" w:eastAsia="Times New Roman" w:hAnsi="Times New Roman" w:cs="Times New Roman"/>
                <w:sz w:val="24"/>
                <w:szCs w:val="24"/>
              </w:rPr>
              <w:t xml:space="preserve">; VUR = </w:t>
            </w:r>
            <w:proofErr w:type="spellStart"/>
            <w:r w:rsidRPr="00FA6E99">
              <w:rPr>
                <w:rFonts w:ascii="Times New Roman" w:eastAsia="Times New Roman" w:hAnsi="Times New Roman" w:cs="Times New Roman"/>
                <w:sz w:val="24"/>
                <w:szCs w:val="24"/>
              </w:rPr>
              <w:t>vesicoureteral</w:t>
            </w:r>
            <w:proofErr w:type="spellEnd"/>
            <w:r w:rsidRPr="00FA6E99">
              <w:rPr>
                <w:rFonts w:ascii="Times New Roman" w:eastAsia="Times New Roman" w:hAnsi="Times New Roman" w:cs="Times New Roman"/>
                <w:sz w:val="24"/>
                <w:szCs w:val="24"/>
              </w:rPr>
              <w:t xml:space="preserve"> reflux.</w:t>
            </w:r>
          </w:p>
        </w:tc>
      </w:tr>
    </w:tbl>
    <w:p w:rsidR="00FA6E99" w:rsidRPr="00FA6E99" w:rsidRDefault="00FA6E99" w:rsidP="00FA6E99">
      <w:pPr>
        <w:shd w:val="clear" w:color="auto" w:fill="FFFFFF"/>
        <w:bidi w:val="0"/>
        <w:spacing w:after="75" w:line="240" w:lineRule="auto"/>
        <w:outlineLvl w:val="1"/>
        <w:rPr>
          <w:rFonts w:ascii="Helvetica" w:eastAsia="Times New Roman" w:hAnsi="Helvetica" w:cs="Helvetica"/>
          <w:b/>
          <w:bCs/>
          <w:color w:val="223442"/>
          <w:sz w:val="36"/>
          <w:szCs w:val="36"/>
        </w:rPr>
      </w:pPr>
      <w:r w:rsidRPr="00FA6E99">
        <w:rPr>
          <w:rFonts w:ascii="Helvetica" w:eastAsia="Times New Roman" w:hAnsi="Helvetica" w:cs="Helvetica"/>
          <w:b/>
          <w:bCs/>
          <w:color w:val="223442"/>
          <w:sz w:val="36"/>
          <w:szCs w:val="36"/>
        </w:rPr>
        <w:t>Evaluation</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Evaluation should always include </w:t>
      </w:r>
      <w:hyperlink r:id="rId32" w:anchor="v1082601" w:history="1">
        <w:r w:rsidRPr="00FA6E99">
          <w:rPr>
            <w:rFonts w:ascii="Helvetica" w:eastAsia="Times New Roman" w:hAnsi="Helvetica" w:cs="Helvetica"/>
            <w:color w:val="8B230F"/>
            <w:sz w:val="21"/>
            <w:u w:val="single"/>
          </w:rPr>
          <w:t>assessment for constipation</w:t>
        </w:r>
      </w:hyperlink>
      <w:r w:rsidRPr="00FA6E99">
        <w:rPr>
          <w:rFonts w:ascii="Helvetica" w:eastAsia="Times New Roman" w:hAnsi="Helvetica" w:cs="Helvetica"/>
          <w:color w:val="333333"/>
          <w:sz w:val="21"/>
          <w:szCs w:val="21"/>
        </w:rPr>
        <w:t> (which can be a contributing factor to both nocturnal and diurnal incontinence).</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History</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b/>
          <w:bCs/>
          <w:color w:val="333333"/>
          <w:sz w:val="21"/>
          <w:szCs w:val="21"/>
        </w:rPr>
        <w:t>History of present illness</w:t>
      </w:r>
      <w:r w:rsidRPr="00FA6E99">
        <w:rPr>
          <w:rFonts w:ascii="Helvetica" w:eastAsia="Times New Roman" w:hAnsi="Helvetica" w:cs="Helvetica"/>
          <w:color w:val="333333"/>
          <w:sz w:val="21"/>
          <w:szCs w:val="21"/>
        </w:rPr>
        <w:t> inquires about onset of symptoms (</w:t>
      </w:r>
      <w:proofErr w:type="spellStart"/>
      <w:r w:rsidRPr="00FA6E99">
        <w:rPr>
          <w:rFonts w:ascii="Helvetica" w:eastAsia="Times New Roman" w:hAnsi="Helvetica" w:cs="Helvetica"/>
          <w:color w:val="333333"/>
          <w:sz w:val="21"/>
          <w:szCs w:val="21"/>
        </w:rPr>
        <w:t>ie</w:t>
      </w:r>
      <w:proofErr w:type="spellEnd"/>
      <w:r w:rsidRPr="00FA6E99">
        <w:rPr>
          <w:rFonts w:ascii="Helvetica" w:eastAsia="Times New Roman" w:hAnsi="Helvetica" w:cs="Helvetica"/>
          <w:color w:val="333333"/>
          <w:sz w:val="21"/>
          <w:szCs w:val="21"/>
        </w:rPr>
        <w:t xml:space="preserve">, primary </w:t>
      </w:r>
      <w:proofErr w:type="spellStart"/>
      <w:r w:rsidRPr="00FA6E99">
        <w:rPr>
          <w:rFonts w:ascii="Helvetica" w:eastAsia="Times New Roman" w:hAnsi="Helvetica" w:cs="Helvetica"/>
          <w:color w:val="333333"/>
          <w:sz w:val="21"/>
          <w:szCs w:val="21"/>
        </w:rPr>
        <w:t>vs</w:t>
      </w:r>
      <w:proofErr w:type="spellEnd"/>
      <w:r w:rsidRPr="00FA6E99">
        <w:rPr>
          <w:rFonts w:ascii="Helvetica" w:eastAsia="Times New Roman" w:hAnsi="Helvetica" w:cs="Helvetica"/>
          <w:color w:val="333333"/>
          <w:sz w:val="21"/>
          <w:szCs w:val="21"/>
        </w:rPr>
        <w:t xml:space="preserve"> secondary), timing of symptoms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at night, during the day, only after voiding), and whether symptoms are continuous (</w:t>
      </w:r>
      <w:proofErr w:type="spellStart"/>
      <w:r w:rsidRPr="00FA6E99">
        <w:rPr>
          <w:rFonts w:ascii="Helvetica" w:eastAsia="Times New Roman" w:hAnsi="Helvetica" w:cs="Helvetica"/>
          <w:color w:val="333333"/>
          <w:sz w:val="21"/>
          <w:szCs w:val="21"/>
        </w:rPr>
        <w:t>ie</w:t>
      </w:r>
      <w:proofErr w:type="spellEnd"/>
      <w:r w:rsidRPr="00FA6E99">
        <w:rPr>
          <w:rFonts w:ascii="Helvetica" w:eastAsia="Times New Roman" w:hAnsi="Helvetica" w:cs="Helvetica"/>
          <w:color w:val="333333"/>
          <w:sz w:val="21"/>
          <w:szCs w:val="21"/>
        </w:rPr>
        <w:t xml:space="preserve">, constant dribbling) or intermittent. Recording a voiding schedule (voiding diary), including timing, frequency, and volume of voids, can be helpful. Important associated symptoms include </w:t>
      </w:r>
      <w:proofErr w:type="spellStart"/>
      <w:r w:rsidRPr="00FA6E99">
        <w:rPr>
          <w:rFonts w:ascii="Helvetica" w:eastAsia="Times New Roman" w:hAnsi="Helvetica" w:cs="Helvetica"/>
          <w:color w:val="333333"/>
          <w:sz w:val="21"/>
          <w:szCs w:val="21"/>
        </w:rPr>
        <w:t>polydipsia</w:t>
      </w:r>
      <w:proofErr w:type="spellEnd"/>
      <w:r w:rsidRPr="00FA6E99">
        <w:rPr>
          <w:rFonts w:ascii="Helvetica" w:eastAsia="Times New Roman" w:hAnsi="Helvetica" w:cs="Helvetica"/>
          <w:color w:val="333333"/>
          <w:sz w:val="21"/>
          <w:szCs w:val="21"/>
        </w:rPr>
        <w:t xml:space="preserve">, </w:t>
      </w:r>
      <w:proofErr w:type="spellStart"/>
      <w:r w:rsidRPr="00FA6E99">
        <w:rPr>
          <w:rFonts w:ascii="Helvetica" w:eastAsia="Times New Roman" w:hAnsi="Helvetica" w:cs="Helvetica"/>
          <w:color w:val="333333"/>
          <w:sz w:val="21"/>
          <w:szCs w:val="21"/>
        </w:rPr>
        <w:t>dysuria</w:t>
      </w:r>
      <w:proofErr w:type="spellEnd"/>
      <w:r w:rsidRPr="00FA6E99">
        <w:rPr>
          <w:rFonts w:ascii="Helvetica" w:eastAsia="Times New Roman" w:hAnsi="Helvetica" w:cs="Helvetica"/>
          <w:color w:val="333333"/>
          <w:sz w:val="21"/>
          <w:szCs w:val="21"/>
        </w:rPr>
        <w:t xml:space="preserve">, urgency, frequency, dribbling, and straining. Position during voiding and strength of urine steam should be noted. To prevent leakage, children with incontinence may use holding maneuvers, such as crossing their legs or squatting (sometimes with their hand or heel pushed against their perineum). In some children, holding maneuvers can increase their risk of UTIs. Similar to the voiding diary, a </w:t>
      </w:r>
      <w:proofErr w:type="spellStart"/>
      <w:r w:rsidRPr="00FA6E99">
        <w:rPr>
          <w:rFonts w:ascii="Helvetica" w:eastAsia="Times New Roman" w:hAnsi="Helvetica" w:cs="Helvetica"/>
          <w:color w:val="333333"/>
          <w:sz w:val="21"/>
          <w:szCs w:val="21"/>
        </w:rPr>
        <w:t>stooling</w:t>
      </w:r>
      <w:proofErr w:type="spellEnd"/>
      <w:r w:rsidRPr="00FA6E99">
        <w:rPr>
          <w:rFonts w:ascii="Helvetica" w:eastAsia="Times New Roman" w:hAnsi="Helvetica" w:cs="Helvetica"/>
          <w:color w:val="333333"/>
          <w:sz w:val="21"/>
          <w:szCs w:val="21"/>
        </w:rPr>
        <w:t xml:space="preserve"> diary can help identify constipation.</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b/>
          <w:bCs/>
          <w:color w:val="333333"/>
          <w:sz w:val="21"/>
          <w:szCs w:val="21"/>
        </w:rPr>
        <w:t>Review of systems</w:t>
      </w:r>
      <w:r w:rsidRPr="00FA6E99">
        <w:rPr>
          <w:rFonts w:ascii="Helvetica" w:eastAsia="Times New Roman" w:hAnsi="Helvetica" w:cs="Helvetica"/>
          <w:color w:val="333333"/>
          <w:sz w:val="21"/>
          <w:szCs w:val="21"/>
        </w:rPr>
        <w:t xml:space="preserve"> should seek symptoms suggesting a cause, including frequency and consistency of stools (constipation); fever, abdominal pain, </w:t>
      </w:r>
      <w:proofErr w:type="spellStart"/>
      <w:r w:rsidRPr="00FA6E99">
        <w:rPr>
          <w:rFonts w:ascii="Helvetica" w:eastAsia="Times New Roman" w:hAnsi="Helvetica" w:cs="Helvetica"/>
          <w:color w:val="333333"/>
          <w:sz w:val="21"/>
          <w:szCs w:val="21"/>
        </w:rPr>
        <w:t>dysuria</w:t>
      </w:r>
      <w:proofErr w:type="spellEnd"/>
      <w:r w:rsidRPr="00FA6E99">
        <w:rPr>
          <w:rFonts w:ascii="Helvetica" w:eastAsia="Times New Roman" w:hAnsi="Helvetica" w:cs="Helvetica"/>
          <w:color w:val="333333"/>
          <w:sz w:val="21"/>
          <w:szCs w:val="21"/>
        </w:rPr>
        <w:t xml:space="preserve">, and </w:t>
      </w:r>
      <w:proofErr w:type="spellStart"/>
      <w:r w:rsidRPr="00FA6E99">
        <w:rPr>
          <w:rFonts w:ascii="Helvetica" w:eastAsia="Times New Roman" w:hAnsi="Helvetica" w:cs="Helvetica"/>
          <w:color w:val="333333"/>
          <w:sz w:val="21"/>
          <w:szCs w:val="21"/>
        </w:rPr>
        <w:t>hematuria</w:t>
      </w:r>
      <w:proofErr w:type="spellEnd"/>
      <w:r w:rsidRPr="00FA6E99">
        <w:rPr>
          <w:rFonts w:ascii="Helvetica" w:eastAsia="Times New Roman" w:hAnsi="Helvetica" w:cs="Helvetica"/>
          <w:color w:val="333333"/>
          <w:sz w:val="21"/>
          <w:szCs w:val="21"/>
        </w:rPr>
        <w:t xml:space="preserve"> (UTI); </w:t>
      </w:r>
      <w:proofErr w:type="spellStart"/>
      <w:r w:rsidRPr="00FA6E99">
        <w:rPr>
          <w:rFonts w:ascii="Helvetica" w:eastAsia="Times New Roman" w:hAnsi="Helvetica" w:cs="Helvetica"/>
          <w:color w:val="333333"/>
          <w:sz w:val="21"/>
          <w:szCs w:val="21"/>
        </w:rPr>
        <w:t>perianal</w:t>
      </w:r>
      <w:proofErr w:type="spellEnd"/>
      <w:r w:rsidRPr="00FA6E99">
        <w:rPr>
          <w:rFonts w:ascii="Helvetica" w:eastAsia="Times New Roman" w:hAnsi="Helvetica" w:cs="Helvetica"/>
          <w:color w:val="333333"/>
          <w:sz w:val="21"/>
          <w:szCs w:val="21"/>
        </w:rPr>
        <w:t xml:space="preserve"> itching and </w:t>
      </w:r>
      <w:proofErr w:type="spellStart"/>
      <w:r w:rsidRPr="00FA6E99">
        <w:rPr>
          <w:rFonts w:ascii="Helvetica" w:eastAsia="Times New Roman" w:hAnsi="Helvetica" w:cs="Helvetica"/>
          <w:color w:val="333333"/>
          <w:sz w:val="21"/>
          <w:szCs w:val="21"/>
        </w:rPr>
        <w:t>vaginitis</w:t>
      </w:r>
      <w:proofErr w:type="spellEnd"/>
      <w:r w:rsidRPr="00FA6E99">
        <w:rPr>
          <w:rFonts w:ascii="Helvetica" w:eastAsia="Times New Roman" w:hAnsi="Helvetica" w:cs="Helvetica"/>
          <w:color w:val="333333"/>
          <w:sz w:val="21"/>
          <w:szCs w:val="21"/>
        </w:rPr>
        <w:t xml:space="preserve"> (pinworm infection); </w:t>
      </w:r>
      <w:proofErr w:type="spellStart"/>
      <w:r w:rsidRPr="00FA6E99">
        <w:rPr>
          <w:rFonts w:ascii="Helvetica" w:eastAsia="Times New Roman" w:hAnsi="Helvetica" w:cs="Helvetica"/>
          <w:color w:val="333333"/>
          <w:sz w:val="21"/>
          <w:szCs w:val="21"/>
        </w:rPr>
        <w:t>polyuria</w:t>
      </w:r>
      <w:proofErr w:type="spellEnd"/>
      <w:r w:rsidRPr="00FA6E99">
        <w:rPr>
          <w:rFonts w:ascii="Helvetica" w:eastAsia="Times New Roman" w:hAnsi="Helvetica" w:cs="Helvetica"/>
          <w:color w:val="333333"/>
          <w:sz w:val="21"/>
          <w:szCs w:val="21"/>
        </w:rPr>
        <w:t xml:space="preserve"> and </w:t>
      </w:r>
      <w:proofErr w:type="spellStart"/>
      <w:r w:rsidRPr="00FA6E99">
        <w:rPr>
          <w:rFonts w:ascii="Helvetica" w:eastAsia="Times New Roman" w:hAnsi="Helvetica" w:cs="Helvetica"/>
          <w:color w:val="333333"/>
          <w:sz w:val="21"/>
          <w:szCs w:val="21"/>
        </w:rPr>
        <w:t>polydipsia</w:t>
      </w:r>
      <w:proofErr w:type="spellEnd"/>
      <w:r w:rsidRPr="00FA6E99">
        <w:rPr>
          <w:rFonts w:ascii="Helvetica" w:eastAsia="Times New Roman" w:hAnsi="Helvetica" w:cs="Helvetica"/>
          <w:color w:val="333333"/>
          <w:sz w:val="21"/>
          <w:szCs w:val="21"/>
        </w:rPr>
        <w:t xml:space="preserve"> (diabetes </w:t>
      </w:r>
      <w:proofErr w:type="spellStart"/>
      <w:r w:rsidRPr="00FA6E99">
        <w:rPr>
          <w:rFonts w:ascii="Helvetica" w:eastAsia="Times New Roman" w:hAnsi="Helvetica" w:cs="Helvetica"/>
          <w:color w:val="333333"/>
          <w:sz w:val="21"/>
          <w:szCs w:val="21"/>
        </w:rPr>
        <w:t>insipidus</w:t>
      </w:r>
      <w:proofErr w:type="spellEnd"/>
      <w:r w:rsidRPr="00FA6E99">
        <w:rPr>
          <w:rFonts w:ascii="Helvetica" w:eastAsia="Times New Roman" w:hAnsi="Helvetica" w:cs="Helvetica"/>
          <w:color w:val="333333"/>
          <w:sz w:val="21"/>
          <w:szCs w:val="21"/>
        </w:rPr>
        <w:t xml:space="preserve"> or diabetes mellitus); and snoring or breathing pauses during sleep (sleep apnea). Children should be screened for the possibility of sexual abuse, which, although an uncommon cause, is too important to miss.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b/>
          <w:bCs/>
          <w:color w:val="333333"/>
          <w:sz w:val="21"/>
          <w:szCs w:val="21"/>
        </w:rPr>
        <w:t>Past medical history</w:t>
      </w:r>
      <w:r w:rsidRPr="00FA6E99">
        <w:rPr>
          <w:rFonts w:ascii="Helvetica" w:eastAsia="Times New Roman" w:hAnsi="Helvetica" w:cs="Helvetica"/>
          <w:color w:val="333333"/>
          <w:sz w:val="21"/>
          <w:szCs w:val="21"/>
        </w:rPr>
        <w:t xml:space="preserve"> should identify known possible causes, including </w:t>
      </w:r>
      <w:proofErr w:type="spellStart"/>
      <w:r w:rsidRPr="00FA6E99">
        <w:rPr>
          <w:rFonts w:ascii="Helvetica" w:eastAsia="Times New Roman" w:hAnsi="Helvetica" w:cs="Helvetica"/>
          <w:color w:val="333333"/>
          <w:sz w:val="21"/>
          <w:szCs w:val="21"/>
        </w:rPr>
        <w:t>perinatal</w:t>
      </w:r>
      <w:proofErr w:type="spellEnd"/>
      <w:r w:rsidRPr="00FA6E99">
        <w:rPr>
          <w:rFonts w:ascii="Helvetica" w:eastAsia="Times New Roman" w:hAnsi="Helvetica" w:cs="Helvetica"/>
          <w:color w:val="333333"/>
          <w:sz w:val="21"/>
          <w:szCs w:val="21"/>
        </w:rPr>
        <w:t xml:space="preserve"> insults or birth defects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xml:space="preserve">, </w:t>
      </w:r>
      <w:proofErr w:type="spellStart"/>
      <w:r w:rsidRPr="00FA6E99">
        <w:rPr>
          <w:rFonts w:ascii="Helvetica" w:eastAsia="Times New Roman" w:hAnsi="Helvetica" w:cs="Helvetica"/>
          <w:color w:val="333333"/>
          <w:sz w:val="21"/>
          <w:szCs w:val="21"/>
        </w:rPr>
        <w:t>spina</w:t>
      </w:r>
      <w:proofErr w:type="spellEnd"/>
      <w:r w:rsidRPr="00FA6E99">
        <w:rPr>
          <w:rFonts w:ascii="Helvetica" w:eastAsia="Times New Roman" w:hAnsi="Helvetica" w:cs="Helvetica"/>
          <w:color w:val="333333"/>
          <w:sz w:val="21"/>
          <w:szCs w:val="21"/>
        </w:rPr>
        <w:t xml:space="preserve"> bifida), neurologic disorders, renal disorders, and history of UTIs. Any current or previous treatments for incontinence and how they were actually instituted should be noted, as well as a list of current drugs.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Developmental history should note developmental delay or other developmental disorders related to voiding dysfunction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attention-deficit/hyperactivity disorder, which increases the likelihood of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Family history should note the presence of enuresis and any urologic disorders.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Social history should note any stressors occurring near the onset of symptoms, including difficulties at school, with friends, or at home; although incontinence is not a </w:t>
      </w:r>
      <w:proofErr w:type="spellStart"/>
      <w:r w:rsidRPr="00FA6E99">
        <w:rPr>
          <w:rFonts w:ascii="Helvetica" w:eastAsia="Times New Roman" w:hAnsi="Helvetica" w:cs="Helvetica"/>
          <w:color w:val="333333"/>
          <w:sz w:val="21"/>
          <w:szCs w:val="21"/>
        </w:rPr>
        <w:t>psychologic</w:t>
      </w:r>
      <w:proofErr w:type="spellEnd"/>
      <w:r w:rsidRPr="00FA6E99">
        <w:rPr>
          <w:rFonts w:ascii="Helvetica" w:eastAsia="Times New Roman" w:hAnsi="Helvetica" w:cs="Helvetica"/>
          <w:color w:val="333333"/>
          <w:sz w:val="21"/>
          <w:szCs w:val="21"/>
        </w:rPr>
        <w:t xml:space="preserve"> disorder, a brief period of wetting may occur during stress.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Clinicians also should ask about the impact of incontinence on the child because it also affects treatment decisions.</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Physical examination</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lastRenderedPageBreak/>
        <w:t>Examination begins with review of vital signs for fever (UTI), signs of weight loss (diabetes), and hypertension (renal disorder). Examination of the head and neck should note enlarged tonsils, mouth breathing, or poor growth (sleep apnea). Abdominal examination should note any masses consistent with stool or a full bladder.</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In girls, genital examination should note any labial adhesions, scarring, or lesions suspicious of sexual abuse. An ectopic </w:t>
      </w:r>
      <w:proofErr w:type="spellStart"/>
      <w:r w:rsidRPr="00FA6E99">
        <w:rPr>
          <w:rFonts w:ascii="Helvetica" w:eastAsia="Times New Roman" w:hAnsi="Helvetica" w:cs="Helvetica"/>
          <w:color w:val="333333"/>
          <w:sz w:val="21"/>
          <w:szCs w:val="21"/>
        </w:rPr>
        <w:t>ureteral</w:t>
      </w:r>
      <w:proofErr w:type="spellEnd"/>
      <w:r w:rsidRPr="00FA6E99">
        <w:rPr>
          <w:rFonts w:ascii="Helvetica" w:eastAsia="Times New Roman" w:hAnsi="Helvetica" w:cs="Helvetica"/>
          <w:color w:val="333333"/>
          <w:sz w:val="21"/>
          <w:szCs w:val="21"/>
        </w:rPr>
        <w:t xml:space="preserve"> orifice is often difficult to see but should be sought. In boys, examination should check for </w:t>
      </w:r>
      <w:proofErr w:type="spellStart"/>
      <w:r w:rsidRPr="00FA6E99">
        <w:rPr>
          <w:rFonts w:ascii="Helvetica" w:eastAsia="Times New Roman" w:hAnsi="Helvetica" w:cs="Helvetica"/>
          <w:color w:val="333333"/>
          <w:sz w:val="21"/>
          <w:szCs w:val="21"/>
        </w:rPr>
        <w:t>meatal</w:t>
      </w:r>
      <w:proofErr w:type="spellEnd"/>
      <w:r w:rsidRPr="00FA6E99">
        <w:rPr>
          <w:rFonts w:ascii="Helvetica" w:eastAsia="Times New Roman" w:hAnsi="Helvetica" w:cs="Helvetica"/>
          <w:color w:val="333333"/>
          <w:sz w:val="21"/>
          <w:szCs w:val="21"/>
        </w:rPr>
        <w:t xml:space="preserve"> irritation or any lesions on the </w:t>
      </w:r>
      <w:proofErr w:type="spellStart"/>
      <w:r w:rsidRPr="00FA6E99">
        <w:rPr>
          <w:rFonts w:ascii="Helvetica" w:eastAsia="Times New Roman" w:hAnsi="Helvetica" w:cs="Helvetica"/>
          <w:color w:val="333333"/>
          <w:sz w:val="21"/>
          <w:szCs w:val="21"/>
        </w:rPr>
        <w:t>glans</w:t>
      </w:r>
      <w:proofErr w:type="spellEnd"/>
      <w:r w:rsidRPr="00FA6E99">
        <w:rPr>
          <w:rFonts w:ascii="Helvetica" w:eastAsia="Times New Roman" w:hAnsi="Helvetica" w:cs="Helvetica"/>
          <w:color w:val="333333"/>
          <w:sz w:val="21"/>
          <w:szCs w:val="21"/>
        </w:rPr>
        <w:t xml:space="preserve"> or around the rectum. In either sex, </w:t>
      </w:r>
      <w:proofErr w:type="spellStart"/>
      <w:r w:rsidRPr="00FA6E99">
        <w:rPr>
          <w:rFonts w:ascii="Helvetica" w:eastAsia="Times New Roman" w:hAnsi="Helvetica" w:cs="Helvetica"/>
          <w:color w:val="333333"/>
          <w:sz w:val="21"/>
          <w:szCs w:val="21"/>
        </w:rPr>
        <w:t>perianal</w:t>
      </w:r>
      <w:proofErr w:type="spellEnd"/>
      <w:r w:rsidRPr="00FA6E99">
        <w:rPr>
          <w:rFonts w:ascii="Helvetica" w:eastAsia="Times New Roman" w:hAnsi="Helvetica" w:cs="Helvetica"/>
          <w:color w:val="333333"/>
          <w:sz w:val="21"/>
          <w:szCs w:val="21"/>
        </w:rPr>
        <w:t xml:space="preserve"> excoriations can suggest pinworms.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The spine should be examined for any midline defects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deep sacral dimple, sacral hair patch). A complete neurologic evaluation is essential and should specifically target lower-extremity strength, sensation and deep tendon reflexes, sacral reflexes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xml:space="preserve">, anal wink), and, in boys, </w:t>
      </w:r>
      <w:proofErr w:type="spellStart"/>
      <w:r w:rsidRPr="00FA6E99">
        <w:rPr>
          <w:rFonts w:ascii="Helvetica" w:eastAsia="Times New Roman" w:hAnsi="Helvetica" w:cs="Helvetica"/>
          <w:color w:val="333333"/>
          <w:sz w:val="21"/>
          <w:szCs w:val="21"/>
        </w:rPr>
        <w:t>cremasteric</w:t>
      </w:r>
      <w:proofErr w:type="spellEnd"/>
      <w:r w:rsidRPr="00FA6E99">
        <w:rPr>
          <w:rFonts w:ascii="Helvetica" w:eastAsia="Times New Roman" w:hAnsi="Helvetica" w:cs="Helvetica"/>
          <w:color w:val="333333"/>
          <w:sz w:val="21"/>
          <w:szCs w:val="21"/>
        </w:rPr>
        <w:t xml:space="preserve"> reflex to identify possible spinal </w:t>
      </w:r>
      <w:proofErr w:type="spellStart"/>
      <w:r w:rsidRPr="00FA6E99">
        <w:rPr>
          <w:rFonts w:ascii="Helvetica" w:eastAsia="Times New Roman" w:hAnsi="Helvetica" w:cs="Helvetica"/>
          <w:color w:val="333333"/>
          <w:sz w:val="21"/>
          <w:szCs w:val="21"/>
        </w:rPr>
        <w:t>dysraphism</w:t>
      </w:r>
      <w:proofErr w:type="spellEnd"/>
      <w:r w:rsidRPr="00FA6E99">
        <w:rPr>
          <w:rFonts w:ascii="Helvetica" w:eastAsia="Times New Roman" w:hAnsi="Helvetica" w:cs="Helvetica"/>
          <w:color w:val="333333"/>
          <w:sz w:val="21"/>
          <w:szCs w:val="21"/>
        </w:rPr>
        <w:t>. A rectal examination may be useful to detect constipation or decreased rectal tone.</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Red flags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Findings of particular concern are</w:t>
      </w:r>
    </w:p>
    <w:p w:rsidR="00FA6E99" w:rsidRPr="00FA6E99" w:rsidRDefault="00FA6E99" w:rsidP="00FA6E99">
      <w:pPr>
        <w:numPr>
          <w:ilvl w:val="0"/>
          <w:numId w:val="6"/>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Signs or concerns of sexual abuse</w:t>
      </w:r>
    </w:p>
    <w:p w:rsidR="00FA6E99" w:rsidRPr="00FA6E99" w:rsidRDefault="00FA6E99" w:rsidP="00FA6E99">
      <w:pPr>
        <w:numPr>
          <w:ilvl w:val="0"/>
          <w:numId w:val="6"/>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Excessive thirst, </w:t>
      </w:r>
      <w:proofErr w:type="spellStart"/>
      <w:r w:rsidRPr="00FA6E99">
        <w:rPr>
          <w:rFonts w:ascii="Helvetica" w:eastAsia="Times New Roman" w:hAnsi="Helvetica" w:cs="Helvetica"/>
          <w:color w:val="333333"/>
          <w:sz w:val="21"/>
          <w:szCs w:val="21"/>
        </w:rPr>
        <w:t>polyuria</w:t>
      </w:r>
      <w:proofErr w:type="spellEnd"/>
      <w:r w:rsidRPr="00FA6E99">
        <w:rPr>
          <w:rFonts w:ascii="Helvetica" w:eastAsia="Times New Roman" w:hAnsi="Helvetica" w:cs="Helvetica"/>
          <w:color w:val="333333"/>
          <w:sz w:val="21"/>
          <w:szCs w:val="21"/>
        </w:rPr>
        <w:t>, and weight loss</w:t>
      </w:r>
    </w:p>
    <w:p w:rsidR="00FA6E99" w:rsidRPr="00FA6E99" w:rsidRDefault="00FA6E99" w:rsidP="00FA6E99">
      <w:pPr>
        <w:numPr>
          <w:ilvl w:val="0"/>
          <w:numId w:val="6"/>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Prolonged primary diurnal incontinence (beyond age 6 yr)</w:t>
      </w:r>
    </w:p>
    <w:p w:rsidR="00FA6E99" w:rsidRPr="00FA6E99" w:rsidRDefault="00FA6E99" w:rsidP="00FA6E99">
      <w:pPr>
        <w:numPr>
          <w:ilvl w:val="0"/>
          <w:numId w:val="6"/>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Any neurologic signs, especially in the lower extremities</w:t>
      </w:r>
    </w:p>
    <w:p w:rsidR="00FA6E99" w:rsidRPr="00FA6E99" w:rsidRDefault="00FA6E99" w:rsidP="00FA6E99">
      <w:pPr>
        <w:numPr>
          <w:ilvl w:val="0"/>
          <w:numId w:val="6"/>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Physical signs of neurologic impairment</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Interpretation of findings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Usually, primary </w:t>
      </w:r>
      <w:r w:rsidRPr="00FA6E99">
        <w:rPr>
          <w:rFonts w:ascii="Helvetica" w:eastAsia="Times New Roman" w:hAnsi="Helvetica" w:cs="Helvetica"/>
          <w:b/>
          <w:bCs/>
          <w:color w:val="333333"/>
          <w:sz w:val="21"/>
          <w:szCs w:val="21"/>
        </w:rPr>
        <w:t>enuresis</w:t>
      </w:r>
      <w:r w:rsidRPr="00FA6E99">
        <w:rPr>
          <w:rFonts w:ascii="Helvetica" w:eastAsia="Times New Roman" w:hAnsi="Helvetica" w:cs="Helvetica"/>
          <w:color w:val="333333"/>
          <w:sz w:val="21"/>
          <w:szCs w:val="21"/>
        </w:rPr>
        <w:t> occurs in children with an otherwise unremarkable history and examination and probably represents maturational delay. A small percentage of children have a treatable medical disorder; sometimes findings suggest possible causes (see Table: </w:t>
      </w:r>
      <w:hyperlink r:id="rId33" w:anchor="v1106545" w:history="1">
        <w:r w:rsidRPr="00FA6E99">
          <w:rPr>
            <w:rFonts w:ascii="Helvetica" w:eastAsia="Times New Roman" w:hAnsi="Helvetica" w:cs="Helvetica"/>
            <w:color w:val="8B230F"/>
            <w:sz w:val="21"/>
            <w:u w:val="single"/>
          </w:rPr>
          <w:t>Some Factors Contributing to Nocturnal Incontinence</w:t>
        </w:r>
      </w:hyperlink>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For children who are being evaluated for enuresis, it is important to determine whether diurnal symptoms of urgency, frequency, body posturing or holding maneuvers, and incontinence are present. Children with these symptoms have complex enuresis, and management should be directed primarily toward controlling the diurnal symptoms.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 </w:t>
      </w:r>
      <w:r w:rsidRPr="00FA6E99">
        <w:rPr>
          <w:rFonts w:ascii="Helvetica" w:eastAsia="Times New Roman" w:hAnsi="Helvetica" w:cs="Helvetica"/>
          <w:b/>
          <w:bCs/>
          <w:color w:val="333333"/>
          <w:sz w:val="21"/>
          <w:szCs w:val="21"/>
        </w:rPr>
        <w:t>diurnal incontinence,</w:t>
      </w:r>
      <w:r w:rsidRPr="00FA6E99">
        <w:rPr>
          <w:rFonts w:ascii="Helvetica" w:eastAsia="Times New Roman" w:hAnsi="Helvetica" w:cs="Helvetica"/>
          <w:color w:val="333333"/>
          <w:sz w:val="21"/>
          <w:szCs w:val="21"/>
        </w:rPr>
        <w:t> dysfunctional voiding is suggested by intermittent incontinence preceded by a sense of urgency, a history of being distracted by play, or a combination. Incontinence after urination (due to lack of total bladder emptying) can also be part of the history.</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Incontinence caused by a </w:t>
      </w:r>
      <w:hyperlink r:id="rId34" w:history="1">
        <w:r w:rsidRPr="00FA6E99">
          <w:rPr>
            <w:rFonts w:ascii="Helvetica" w:eastAsia="Times New Roman" w:hAnsi="Helvetica" w:cs="Helvetica"/>
            <w:color w:val="8B230F"/>
            <w:sz w:val="21"/>
            <w:u w:val="single"/>
          </w:rPr>
          <w:t>UTI</w:t>
        </w:r>
      </w:hyperlink>
      <w:r w:rsidRPr="00FA6E99">
        <w:rPr>
          <w:rFonts w:ascii="Helvetica" w:eastAsia="Times New Roman" w:hAnsi="Helvetica" w:cs="Helvetica"/>
          <w:color w:val="333333"/>
          <w:sz w:val="21"/>
          <w:szCs w:val="21"/>
        </w:rPr>
        <w:t> is likely a discrete episode rather than a chronic, intermittent problem and may be accompanied by typical symptoms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urgency, frequency, pain on urination); however, other causes of incontinence can result in secondary UTI.</w:t>
      </w:r>
    </w:p>
    <w:p w:rsidR="00FA6E99" w:rsidRPr="00FA6E99" w:rsidRDefault="004A3E7A" w:rsidP="00FA6E99">
      <w:pPr>
        <w:shd w:val="clear" w:color="auto" w:fill="FFFFFF"/>
        <w:bidi w:val="0"/>
        <w:spacing w:after="100" w:afterAutospacing="1" w:line="240" w:lineRule="auto"/>
        <w:rPr>
          <w:rFonts w:ascii="Helvetica" w:eastAsia="Times New Roman" w:hAnsi="Helvetica" w:cs="Helvetica"/>
          <w:color w:val="333333"/>
          <w:sz w:val="21"/>
          <w:szCs w:val="21"/>
        </w:rPr>
      </w:pPr>
      <w:hyperlink r:id="rId35" w:history="1">
        <w:r w:rsidR="00FA6E99" w:rsidRPr="00FA6E99">
          <w:rPr>
            <w:rFonts w:ascii="Helvetica" w:eastAsia="Times New Roman" w:hAnsi="Helvetica" w:cs="Helvetica"/>
            <w:color w:val="8B230F"/>
            <w:sz w:val="21"/>
            <w:u w:val="single"/>
          </w:rPr>
          <w:t>Constipation</w:t>
        </w:r>
      </w:hyperlink>
      <w:r w:rsidR="00FA6E99" w:rsidRPr="00FA6E99">
        <w:rPr>
          <w:rFonts w:ascii="Helvetica" w:eastAsia="Times New Roman" w:hAnsi="Helvetica" w:cs="Helvetica"/>
          <w:color w:val="333333"/>
          <w:sz w:val="21"/>
          <w:szCs w:val="21"/>
        </w:rPr>
        <w:t> should be considered in the absence of other findings in children who have hard stools and difficulty with elimination (and sometimes palpable stool on examination).</w:t>
      </w:r>
    </w:p>
    <w:p w:rsidR="00FA6E99" w:rsidRPr="00FA6E99" w:rsidRDefault="004A3E7A" w:rsidP="00FA6E99">
      <w:pPr>
        <w:shd w:val="clear" w:color="auto" w:fill="FFFFFF"/>
        <w:bidi w:val="0"/>
        <w:spacing w:after="100" w:afterAutospacing="1" w:line="240" w:lineRule="auto"/>
        <w:rPr>
          <w:rFonts w:ascii="Helvetica" w:eastAsia="Times New Roman" w:hAnsi="Helvetica" w:cs="Helvetica"/>
          <w:color w:val="333333"/>
          <w:sz w:val="21"/>
          <w:szCs w:val="21"/>
        </w:rPr>
      </w:pPr>
      <w:hyperlink r:id="rId36" w:history="1">
        <w:r w:rsidR="00FA6E99" w:rsidRPr="00FA6E99">
          <w:rPr>
            <w:rFonts w:ascii="Helvetica" w:eastAsia="Times New Roman" w:hAnsi="Helvetica" w:cs="Helvetica"/>
            <w:color w:val="8B230F"/>
            <w:sz w:val="21"/>
            <w:u w:val="single"/>
          </w:rPr>
          <w:t>Sleep apnea</w:t>
        </w:r>
      </w:hyperlink>
      <w:r w:rsidR="00FA6E99" w:rsidRPr="00FA6E99">
        <w:rPr>
          <w:rFonts w:ascii="Helvetica" w:eastAsia="Times New Roman" w:hAnsi="Helvetica" w:cs="Helvetica"/>
          <w:color w:val="333333"/>
          <w:sz w:val="21"/>
          <w:szCs w:val="21"/>
        </w:rPr>
        <w:t> should be considered with a history of excessive daytime sleepiness and disrupted sleep; parents may provide a history of snoring or respiratory pauses.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Rectal itching (especially at night), </w:t>
      </w:r>
      <w:proofErr w:type="spellStart"/>
      <w:r w:rsidRPr="00FA6E99">
        <w:rPr>
          <w:rFonts w:ascii="Helvetica" w:eastAsia="Times New Roman" w:hAnsi="Helvetica" w:cs="Helvetica"/>
          <w:color w:val="333333"/>
          <w:sz w:val="21"/>
          <w:szCs w:val="21"/>
        </w:rPr>
        <w:t>vaginitis</w:t>
      </w:r>
      <w:proofErr w:type="spellEnd"/>
      <w:r w:rsidRPr="00FA6E99">
        <w:rPr>
          <w:rFonts w:ascii="Helvetica" w:eastAsia="Times New Roman" w:hAnsi="Helvetica" w:cs="Helvetica"/>
          <w:color w:val="333333"/>
          <w:sz w:val="21"/>
          <w:szCs w:val="21"/>
        </w:rPr>
        <w:t xml:space="preserve">, </w:t>
      </w:r>
      <w:proofErr w:type="spellStart"/>
      <w:r w:rsidRPr="00FA6E99">
        <w:rPr>
          <w:rFonts w:ascii="Helvetica" w:eastAsia="Times New Roman" w:hAnsi="Helvetica" w:cs="Helvetica"/>
          <w:color w:val="333333"/>
          <w:sz w:val="21"/>
          <w:szCs w:val="21"/>
        </w:rPr>
        <w:t>urethritis</w:t>
      </w:r>
      <w:proofErr w:type="spellEnd"/>
      <w:r w:rsidRPr="00FA6E99">
        <w:rPr>
          <w:rFonts w:ascii="Helvetica" w:eastAsia="Times New Roman" w:hAnsi="Helvetica" w:cs="Helvetica"/>
          <w:color w:val="333333"/>
          <w:sz w:val="21"/>
          <w:szCs w:val="21"/>
        </w:rPr>
        <w:t>, or a combination can be an indication of </w:t>
      </w:r>
      <w:hyperlink r:id="rId37" w:history="1">
        <w:r w:rsidRPr="00FA6E99">
          <w:rPr>
            <w:rFonts w:ascii="Helvetica" w:eastAsia="Times New Roman" w:hAnsi="Helvetica" w:cs="Helvetica"/>
            <w:color w:val="8B230F"/>
            <w:sz w:val="21"/>
            <w:u w:val="single"/>
          </w:rPr>
          <w:t>pinworms</w:t>
        </w:r>
      </w:hyperlink>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lastRenderedPageBreak/>
        <w:t>Excessive thirst, diurnal and nocturnal incontinence, and weight loss suggest a possible organic cause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hyperlink r:id="rId38" w:history="1">
        <w:r w:rsidRPr="00FA6E99">
          <w:rPr>
            <w:rFonts w:ascii="Helvetica" w:eastAsia="Times New Roman" w:hAnsi="Helvetica" w:cs="Helvetica"/>
            <w:color w:val="8B230F"/>
            <w:sz w:val="21"/>
            <w:u w:val="single"/>
          </w:rPr>
          <w:t>diabetes mellitus</w:t>
        </w:r>
      </w:hyperlink>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Stress or </w:t>
      </w:r>
      <w:hyperlink r:id="rId39" w:anchor="v1106301" w:history="1">
        <w:r w:rsidRPr="00FA6E99">
          <w:rPr>
            <w:rFonts w:ascii="Helvetica" w:eastAsia="Times New Roman" w:hAnsi="Helvetica" w:cs="Helvetica"/>
            <w:color w:val="8B230F"/>
            <w:sz w:val="21"/>
            <w:u w:val="single"/>
          </w:rPr>
          <w:t>sexual abuse</w:t>
        </w:r>
      </w:hyperlink>
      <w:r w:rsidRPr="00FA6E99">
        <w:rPr>
          <w:rFonts w:ascii="Helvetica" w:eastAsia="Times New Roman" w:hAnsi="Helvetica" w:cs="Helvetica"/>
          <w:color w:val="333333"/>
          <w:sz w:val="21"/>
          <w:szCs w:val="21"/>
        </w:rPr>
        <w:t> can be difficult to ascertain but should be considered. Sexual abuse is an uncommon cause, but is too important to miss.</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Testing</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Diagnosis of incontinence is often apparent after history and physical examination. Urinalysis and urine culture are appropriate for both sexes. Further testing is useful mainly when history, physical examination, or both suggest an organic cause (see Table: </w:t>
      </w:r>
      <w:hyperlink r:id="rId40" w:anchor="v1106545" w:history="1">
        <w:r w:rsidRPr="00FA6E99">
          <w:rPr>
            <w:rFonts w:ascii="Helvetica" w:eastAsia="Times New Roman" w:hAnsi="Helvetica" w:cs="Helvetica"/>
            <w:color w:val="8B230F"/>
            <w:sz w:val="21"/>
            <w:u w:val="single"/>
          </w:rPr>
          <w:t>Some Factors Contributing to Nocturnal Incontinence</w:t>
        </w:r>
      </w:hyperlink>
      <w:r w:rsidRPr="00FA6E99">
        <w:rPr>
          <w:rFonts w:ascii="Helvetica" w:eastAsia="Times New Roman" w:hAnsi="Helvetica" w:cs="Helvetica"/>
          <w:color w:val="333333"/>
          <w:sz w:val="21"/>
          <w:szCs w:val="21"/>
        </w:rPr>
        <w:t> and see Table: </w:t>
      </w:r>
      <w:hyperlink r:id="rId41" w:anchor="v1106640" w:history="1">
        <w:r w:rsidRPr="00FA6E99">
          <w:rPr>
            <w:rFonts w:ascii="Helvetica" w:eastAsia="Times New Roman" w:hAnsi="Helvetica" w:cs="Helvetica"/>
            <w:color w:val="8B230F"/>
            <w:sz w:val="21"/>
            <w:u w:val="single"/>
          </w:rPr>
          <w:t>Some Organic Causes of Diurnal Incontinence</w:t>
        </w:r>
      </w:hyperlink>
      <w:r w:rsidRPr="00FA6E99">
        <w:rPr>
          <w:rFonts w:ascii="Helvetica" w:eastAsia="Times New Roman" w:hAnsi="Helvetica" w:cs="Helvetica"/>
          <w:color w:val="333333"/>
          <w:sz w:val="21"/>
          <w:szCs w:val="21"/>
        </w:rPr>
        <w:t xml:space="preserve">). </w:t>
      </w:r>
      <w:proofErr w:type="spellStart"/>
      <w:r w:rsidRPr="00FA6E99">
        <w:rPr>
          <w:rFonts w:ascii="Helvetica" w:eastAsia="Times New Roman" w:hAnsi="Helvetica" w:cs="Helvetica"/>
          <w:color w:val="333333"/>
          <w:sz w:val="21"/>
          <w:szCs w:val="21"/>
        </w:rPr>
        <w:t>Ultrasonography</w:t>
      </w:r>
      <w:proofErr w:type="spellEnd"/>
      <w:r w:rsidRPr="00FA6E99">
        <w:rPr>
          <w:rFonts w:ascii="Helvetica" w:eastAsia="Times New Roman" w:hAnsi="Helvetica" w:cs="Helvetica"/>
          <w:color w:val="333333"/>
          <w:sz w:val="21"/>
          <w:szCs w:val="21"/>
        </w:rPr>
        <w:t xml:space="preserve"> of the kidneys and bladder is often done to verify urinary tract anatomy is normal. </w:t>
      </w:r>
      <w:proofErr w:type="spellStart"/>
      <w:r w:rsidRPr="00FA6E99">
        <w:rPr>
          <w:rFonts w:ascii="Helvetica" w:eastAsia="Times New Roman" w:hAnsi="Helvetica" w:cs="Helvetica"/>
          <w:color w:val="333333"/>
          <w:sz w:val="21"/>
          <w:szCs w:val="21"/>
        </w:rPr>
        <w:t>Uroflow</w:t>
      </w:r>
      <w:proofErr w:type="spellEnd"/>
      <w:r w:rsidRPr="00FA6E99">
        <w:rPr>
          <w:rFonts w:ascii="Helvetica" w:eastAsia="Times New Roman" w:hAnsi="Helvetica" w:cs="Helvetica"/>
          <w:color w:val="333333"/>
          <w:sz w:val="21"/>
          <w:szCs w:val="21"/>
        </w:rPr>
        <w:t xml:space="preserve"> testing can show a staccato voiding pattern in patients with dysfunctional voiding.</w:t>
      </w:r>
    </w:p>
    <w:p w:rsidR="00FA6E99" w:rsidRPr="00FA6E99" w:rsidRDefault="00FA6E99" w:rsidP="00FA6E99">
      <w:pPr>
        <w:shd w:val="clear" w:color="auto" w:fill="FFFFFF"/>
        <w:bidi w:val="0"/>
        <w:spacing w:after="75" w:line="240" w:lineRule="auto"/>
        <w:outlineLvl w:val="1"/>
        <w:rPr>
          <w:rFonts w:ascii="Helvetica" w:eastAsia="Times New Roman" w:hAnsi="Helvetica" w:cs="Helvetica"/>
          <w:b/>
          <w:bCs/>
          <w:color w:val="223442"/>
          <w:sz w:val="36"/>
          <w:szCs w:val="36"/>
        </w:rPr>
      </w:pPr>
      <w:r w:rsidRPr="00FA6E99">
        <w:rPr>
          <w:rFonts w:ascii="Helvetica" w:eastAsia="Times New Roman" w:hAnsi="Helvetica" w:cs="Helvetica"/>
          <w:b/>
          <w:bCs/>
          <w:color w:val="223442"/>
          <w:sz w:val="36"/>
          <w:szCs w:val="36"/>
        </w:rPr>
        <w:t>Treatment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The most important part of treatment is family education about the cause and clinical course of incontinence. Education helps decrease the negative </w:t>
      </w:r>
      <w:proofErr w:type="spellStart"/>
      <w:r w:rsidRPr="00FA6E99">
        <w:rPr>
          <w:rFonts w:ascii="Helvetica" w:eastAsia="Times New Roman" w:hAnsi="Helvetica" w:cs="Helvetica"/>
          <w:color w:val="333333"/>
          <w:sz w:val="21"/>
          <w:szCs w:val="21"/>
        </w:rPr>
        <w:t>psychologic</w:t>
      </w:r>
      <w:proofErr w:type="spellEnd"/>
      <w:r w:rsidRPr="00FA6E99">
        <w:rPr>
          <w:rFonts w:ascii="Helvetica" w:eastAsia="Times New Roman" w:hAnsi="Helvetica" w:cs="Helvetica"/>
          <w:color w:val="333333"/>
          <w:sz w:val="21"/>
          <w:szCs w:val="21"/>
        </w:rPr>
        <w:t xml:space="preserve"> impact of urine accidents and results in increased adherence with treatment.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Treatment of urinary incontinence should be targeted toward any cause that is identified; however, frequently no cause is found. In such cases, the following treatments may be useful.</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Nocturnal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The most effective long-term strategy is a bed-wetting alarm. Although labor intensive, the success rate can be as high as 70% when children are motivated to end the enuresis, and the family is able to adhere. It can take up to 4 mo of nightly use for complete resolution of symptoms. The alarm triggers when wetting occurs. Although children initially continue to have wetting episodes, over time, they learn to associate the sensation of a full bladder with the alarm and then wake up to void prior to an </w:t>
      </w:r>
      <w:proofErr w:type="spellStart"/>
      <w:r w:rsidRPr="00FA6E99">
        <w:rPr>
          <w:rFonts w:ascii="Helvetica" w:eastAsia="Times New Roman" w:hAnsi="Helvetica" w:cs="Helvetica"/>
          <w:color w:val="333333"/>
          <w:sz w:val="21"/>
          <w:szCs w:val="21"/>
        </w:rPr>
        <w:t>enuretic</w:t>
      </w:r>
      <w:proofErr w:type="spellEnd"/>
      <w:r w:rsidRPr="00FA6E99">
        <w:rPr>
          <w:rFonts w:ascii="Helvetica" w:eastAsia="Times New Roman" w:hAnsi="Helvetica" w:cs="Helvetica"/>
          <w:color w:val="333333"/>
          <w:sz w:val="21"/>
          <w:szCs w:val="21"/>
        </w:rPr>
        <w:t xml:space="preserve"> event. These alarms are readily available online without prescription. An alarm should not be used by children with complex enuresis or children with reduced bladder capacity (as evidenced by voiding diary). These children should be treated the same as children with diurnal incontinence. It is essential to avoid punitive approaches because these undermine treatment and lead only to poor self-esteem.</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Drugs such as </w:t>
      </w:r>
      <w:proofErr w:type="spellStart"/>
      <w:r w:rsidRPr="00FA6E99">
        <w:rPr>
          <w:rFonts w:ascii="Helvetica" w:eastAsia="Times New Roman" w:hAnsi="Helvetica" w:cs="Helvetica"/>
          <w:color w:val="333333"/>
          <w:sz w:val="21"/>
        </w:rPr>
        <w:t>desmopressin</w:t>
      </w:r>
      <w:proofErr w:type="spellEnd"/>
      <w:r w:rsidRPr="00FA6E99">
        <w:rPr>
          <w:rFonts w:ascii="Helvetica" w:eastAsia="Times New Roman" w:hAnsi="Helvetica" w:cs="Helvetica"/>
          <w:color w:val="333333"/>
          <w:sz w:val="21"/>
          <w:szCs w:val="21"/>
        </w:rPr>
        <w:t> (DDAVP) and </w:t>
      </w:r>
      <w:proofErr w:type="spellStart"/>
      <w:r w:rsidRPr="00FA6E99">
        <w:rPr>
          <w:rFonts w:ascii="Helvetica" w:eastAsia="Times New Roman" w:hAnsi="Helvetica" w:cs="Helvetica"/>
          <w:color w:val="333333"/>
          <w:sz w:val="21"/>
        </w:rPr>
        <w:t>imipramine</w:t>
      </w:r>
      <w:proofErr w:type="spellEnd"/>
      <w:r w:rsidRPr="00FA6E99">
        <w:rPr>
          <w:rFonts w:ascii="Helvetica" w:eastAsia="Times New Roman" w:hAnsi="Helvetica" w:cs="Helvetica"/>
          <w:color w:val="333333"/>
          <w:sz w:val="21"/>
          <w:szCs w:val="21"/>
        </w:rPr>
        <w:t> (see Table: </w:t>
      </w:r>
      <w:hyperlink r:id="rId42" w:anchor="v1106842" w:history="1">
        <w:r w:rsidRPr="00FA6E99">
          <w:rPr>
            <w:rFonts w:ascii="Helvetica" w:eastAsia="Times New Roman" w:hAnsi="Helvetica" w:cs="Helvetica"/>
            <w:color w:val="8B230F"/>
            <w:sz w:val="21"/>
            <w:u w:val="single"/>
          </w:rPr>
          <w:t>Drugs Used for Incontinence in Children*</w:t>
        </w:r>
      </w:hyperlink>
      <w:r w:rsidRPr="00FA6E99">
        <w:rPr>
          <w:rFonts w:ascii="Helvetica" w:eastAsia="Times New Roman" w:hAnsi="Helvetica" w:cs="Helvetica"/>
          <w:color w:val="333333"/>
          <w:sz w:val="21"/>
          <w:szCs w:val="21"/>
        </w:rPr>
        <w:t>) can decrease nighttime wetting episodes. However, results are not sustained in most patients when the treatment is stopped; parents and children should be forewarned of this to help limit disappointment. DDAVP is preferable to </w:t>
      </w:r>
      <w:proofErr w:type="spellStart"/>
      <w:r w:rsidRPr="00FA6E99">
        <w:rPr>
          <w:rFonts w:ascii="Helvetica" w:eastAsia="Times New Roman" w:hAnsi="Helvetica" w:cs="Helvetica"/>
          <w:color w:val="333333"/>
          <w:sz w:val="21"/>
        </w:rPr>
        <w:t>imipramine</w:t>
      </w:r>
      <w:proofErr w:type="spellEnd"/>
      <w:r w:rsidRPr="00FA6E99">
        <w:rPr>
          <w:rFonts w:ascii="Helvetica" w:eastAsia="Times New Roman" w:hAnsi="Helvetica" w:cs="Helvetica"/>
          <w:color w:val="333333"/>
          <w:sz w:val="21"/>
          <w:szCs w:val="21"/>
        </w:rPr>
        <w:t> because of the rare potential of sudden death with </w:t>
      </w:r>
      <w:proofErr w:type="spellStart"/>
      <w:r w:rsidRPr="00FA6E99">
        <w:rPr>
          <w:rFonts w:ascii="Helvetica" w:eastAsia="Times New Roman" w:hAnsi="Helvetica" w:cs="Helvetica"/>
          <w:color w:val="333333"/>
          <w:sz w:val="21"/>
        </w:rPr>
        <w:t>imipramine</w:t>
      </w:r>
      <w:proofErr w:type="spellEnd"/>
      <w:r w:rsidRPr="00FA6E99">
        <w:rPr>
          <w:rFonts w:ascii="Helvetica" w:eastAsia="Times New Roman" w:hAnsi="Helvetica" w:cs="Helvetica"/>
          <w:color w:val="333333"/>
          <w:sz w:val="21"/>
          <w:szCs w:val="21"/>
        </w:rPr>
        <w:t> use.</w:t>
      </w:r>
    </w:p>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Diurnal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It is important to treat any underlying constipation. Information from the voiding diary can help identify children with reduced functional bladder capacity, frequency and urgency of urination, and urinary infrequency, all of whom may present with urinary incontinence.</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General measures may include</w:t>
      </w:r>
    </w:p>
    <w:p w:rsidR="00FA6E99" w:rsidRPr="00FA6E99" w:rsidRDefault="00FA6E99" w:rsidP="00FA6E99">
      <w:pPr>
        <w:numPr>
          <w:ilvl w:val="0"/>
          <w:numId w:val="7"/>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Urgency containment exercises: Children are directed to go to the bathroom as soon as they feel the urge to urinate. They then hold the urine as long as they can and, when they can hold it no longer, start to urinate and then stop and start </w:t>
      </w:r>
      <w:r w:rsidRPr="00FA6E99">
        <w:rPr>
          <w:rFonts w:ascii="Helvetica" w:eastAsia="Times New Roman" w:hAnsi="Helvetica" w:cs="Helvetica"/>
          <w:color w:val="333333"/>
          <w:sz w:val="21"/>
          <w:szCs w:val="21"/>
        </w:rPr>
        <w:lastRenderedPageBreak/>
        <w:t>the urine stream. This exercise strengthens the sphincter and gives children confidence that they can make it to the bathroom before they have an accident.</w:t>
      </w:r>
    </w:p>
    <w:p w:rsidR="00FA6E99" w:rsidRPr="00FA6E99" w:rsidRDefault="00FA6E99" w:rsidP="00FA6E99">
      <w:pPr>
        <w:numPr>
          <w:ilvl w:val="0"/>
          <w:numId w:val="7"/>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Gradual lengthening of voiding intervals (if </w:t>
      </w:r>
      <w:proofErr w:type="spellStart"/>
      <w:r w:rsidRPr="00FA6E99">
        <w:rPr>
          <w:rFonts w:ascii="Helvetica" w:eastAsia="Times New Roman" w:hAnsi="Helvetica" w:cs="Helvetica"/>
          <w:color w:val="333333"/>
          <w:sz w:val="21"/>
          <w:szCs w:val="21"/>
        </w:rPr>
        <w:t>detrusor</w:t>
      </w:r>
      <w:proofErr w:type="spellEnd"/>
      <w:r w:rsidRPr="00FA6E99">
        <w:rPr>
          <w:rFonts w:ascii="Helvetica" w:eastAsia="Times New Roman" w:hAnsi="Helvetica" w:cs="Helvetica"/>
          <w:color w:val="333333"/>
          <w:sz w:val="21"/>
          <w:szCs w:val="21"/>
        </w:rPr>
        <w:t xml:space="preserve"> instability or dysfunctional voiding is suspected)</w:t>
      </w:r>
    </w:p>
    <w:p w:rsidR="00FA6E99" w:rsidRPr="00FA6E99" w:rsidRDefault="00FA6E99" w:rsidP="00FA6E99">
      <w:pPr>
        <w:numPr>
          <w:ilvl w:val="0"/>
          <w:numId w:val="7"/>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Changes in behaviors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delayed urination) through positive reinforcement and scheduled urination (time voiding): Children are reminded to urinate by a clock that vibrates or sounds an alarm (preferable to having a parent in the reminder role).</w:t>
      </w:r>
    </w:p>
    <w:p w:rsidR="00FA6E99" w:rsidRPr="00FA6E99" w:rsidRDefault="00FA6E99" w:rsidP="00FA6E99">
      <w:pPr>
        <w:numPr>
          <w:ilvl w:val="0"/>
          <w:numId w:val="7"/>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Use of correct voiding methods to discourage retention of urine in the vagina: In girls experiencing vaginal pooling of urine, treatment is to encourage sitting facing backward on the toilet or with the knees wide apart, which will spread the </w:t>
      </w:r>
      <w:proofErr w:type="spellStart"/>
      <w:r w:rsidRPr="00FA6E99">
        <w:rPr>
          <w:rFonts w:ascii="Helvetica" w:eastAsia="Times New Roman" w:hAnsi="Helvetica" w:cs="Helvetica"/>
          <w:color w:val="333333"/>
          <w:sz w:val="21"/>
          <w:szCs w:val="21"/>
        </w:rPr>
        <w:t>introitus</w:t>
      </w:r>
      <w:proofErr w:type="spellEnd"/>
      <w:r w:rsidRPr="00FA6E99">
        <w:rPr>
          <w:rFonts w:ascii="Helvetica" w:eastAsia="Times New Roman" w:hAnsi="Helvetica" w:cs="Helvetica"/>
          <w:color w:val="333333"/>
          <w:sz w:val="21"/>
          <w:szCs w:val="21"/>
        </w:rPr>
        <w:t xml:space="preserve"> and allow direct flow of urine into the toilet.</w:t>
      </w:r>
    </w:p>
    <w:p w:rsidR="00FA6E99" w:rsidRPr="00FA6E99" w:rsidRDefault="004A3E7A" w:rsidP="00FA6E99">
      <w:pPr>
        <w:numPr>
          <w:ilvl w:val="0"/>
          <w:numId w:val="7"/>
        </w:numPr>
        <w:shd w:val="clear" w:color="auto" w:fill="FFFFFF"/>
        <w:bidi w:val="0"/>
        <w:spacing w:after="100" w:afterAutospacing="1" w:line="240" w:lineRule="auto"/>
        <w:rPr>
          <w:rFonts w:ascii="Helvetica" w:eastAsia="Times New Roman" w:hAnsi="Helvetica" w:cs="Helvetica"/>
          <w:color w:val="333333"/>
          <w:sz w:val="21"/>
          <w:szCs w:val="21"/>
        </w:rPr>
      </w:pPr>
      <w:hyperlink r:id="rId43" w:history="1">
        <w:r w:rsidR="00FA6E99" w:rsidRPr="00FA6E99">
          <w:rPr>
            <w:rFonts w:ascii="Helvetica" w:eastAsia="Times New Roman" w:hAnsi="Helvetica" w:cs="Helvetica"/>
            <w:color w:val="8B230F"/>
            <w:sz w:val="21"/>
            <w:u w:val="single"/>
          </w:rPr>
          <w:t>Biofeedback</w:t>
        </w:r>
      </w:hyperlink>
      <w:r w:rsidR="00FA6E99" w:rsidRPr="00FA6E99">
        <w:rPr>
          <w:rFonts w:ascii="Helvetica" w:eastAsia="Times New Roman" w:hAnsi="Helvetica" w:cs="Helvetica"/>
          <w:color w:val="333333"/>
          <w:sz w:val="21"/>
          <w:szCs w:val="21"/>
        </w:rPr>
        <w:t>: This conservative, nonsurgical therapy is used to treat bladder dysfunction, urinary incontinence, fecal incontinence, urgency, and pelvic pain and to re-educate the pelvic floor muscles to restore and maintain health. With this therapy, children can be evaluated for and instructed in the proper isolation, exercise, and use of the pelvic floor muscles and abdomen muscles to promote synergistic coordinated voiding (</w:t>
      </w:r>
      <w:hyperlink r:id="rId44" w:anchor="v37664747" w:history="1">
        <w:r w:rsidR="00FA6E99" w:rsidRPr="00FA6E99">
          <w:rPr>
            <w:rFonts w:ascii="Helvetica" w:eastAsia="Times New Roman" w:hAnsi="Helvetica" w:cs="Helvetica"/>
            <w:color w:val="8B230F"/>
            <w:sz w:val="21"/>
            <w:u w:val="single"/>
          </w:rPr>
          <w:t>1</w:t>
        </w:r>
      </w:hyperlink>
      <w:r w:rsidR="00FA6E99"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For labial adhesions, a conjugated estrogen or </w:t>
      </w:r>
      <w:proofErr w:type="spellStart"/>
      <w:r w:rsidRPr="00FA6E99">
        <w:rPr>
          <w:rFonts w:ascii="Helvetica" w:eastAsia="Times New Roman" w:hAnsi="Helvetica" w:cs="Helvetica"/>
          <w:color w:val="333333"/>
          <w:sz w:val="21"/>
        </w:rPr>
        <w:t>triamcinolone</w:t>
      </w:r>
      <w:proofErr w:type="spellEnd"/>
      <w:r w:rsidRPr="00FA6E99">
        <w:rPr>
          <w:rFonts w:ascii="Helvetica" w:eastAsia="Times New Roman" w:hAnsi="Helvetica" w:cs="Helvetica"/>
          <w:color w:val="333333"/>
          <w:sz w:val="21"/>
          <w:szCs w:val="21"/>
        </w:rPr>
        <w:t> 0.5% cream may also be used.</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Drug treatment (see Table: </w:t>
      </w:r>
      <w:hyperlink r:id="rId45" w:anchor="v1106842" w:history="1">
        <w:r w:rsidRPr="00FA6E99">
          <w:rPr>
            <w:rFonts w:ascii="Helvetica" w:eastAsia="Times New Roman" w:hAnsi="Helvetica" w:cs="Helvetica"/>
            <w:color w:val="8B230F"/>
            <w:sz w:val="21"/>
            <w:u w:val="single"/>
          </w:rPr>
          <w:t>Drugs Used for Incontinence in Children*</w:t>
        </w:r>
      </w:hyperlink>
      <w:r w:rsidRPr="00FA6E99">
        <w:rPr>
          <w:rFonts w:ascii="Helvetica" w:eastAsia="Times New Roman" w:hAnsi="Helvetica" w:cs="Helvetica"/>
          <w:color w:val="333333"/>
          <w:sz w:val="21"/>
          <w:szCs w:val="21"/>
        </w:rPr>
        <w:t xml:space="preserve">) is sometimes helpful but is not typically first-line therapy. </w:t>
      </w:r>
      <w:proofErr w:type="spellStart"/>
      <w:r w:rsidRPr="00FA6E99">
        <w:rPr>
          <w:rFonts w:ascii="Helvetica" w:eastAsia="Times New Roman" w:hAnsi="Helvetica" w:cs="Helvetica"/>
          <w:color w:val="333333"/>
          <w:sz w:val="21"/>
          <w:szCs w:val="21"/>
        </w:rPr>
        <w:t>Anticholinergic</w:t>
      </w:r>
      <w:proofErr w:type="spellEnd"/>
      <w:r w:rsidRPr="00FA6E99">
        <w:rPr>
          <w:rFonts w:ascii="Helvetica" w:eastAsia="Times New Roman" w:hAnsi="Helvetica" w:cs="Helvetica"/>
          <w:color w:val="333333"/>
          <w:sz w:val="21"/>
          <w:szCs w:val="21"/>
        </w:rPr>
        <w:t xml:space="preserve"> drugs (</w:t>
      </w:r>
      <w:proofErr w:type="spellStart"/>
      <w:r w:rsidRPr="00FA6E99">
        <w:rPr>
          <w:rFonts w:ascii="Helvetica" w:eastAsia="Times New Roman" w:hAnsi="Helvetica" w:cs="Helvetica"/>
          <w:color w:val="333333"/>
          <w:sz w:val="21"/>
        </w:rPr>
        <w:t>oxybutynin</w:t>
      </w:r>
      <w:proofErr w:type="spellEnd"/>
      <w:r w:rsidRPr="00FA6E99">
        <w:rPr>
          <w:rFonts w:ascii="Helvetica" w:eastAsia="Times New Roman" w:hAnsi="Helvetica" w:cs="Helvetica"/>
          <w:color w:val="333333"/>
          <w:sz w:val="21"/>
          <w:szCs w:val="21"/>
        </w:rPr>
        <w:t> and </w:t>
      </w:r>
      <w:proofErr w:type="spellStart"/>
      <w:r w:rsidRPr="00FA6E99">
        <w:rPr>
          <w:rFonts w:ascii="Helvetica" w:eastAsia="Times New Roman" w:hAnsi="Helvetica" w:cs="Helvetica"/>
          <w:color w:val="333333"/>
          <w:sz w:val="21"/>
        </w:rPr>
        <w:t>tolterodine</w:t>
      </w:r>
      <w:proofErr w:type="spellEnd"/>
      <w:r w:rsidRPr="00FA6E99">
        <w:rPr>
          <w:rFonts w:ascii="Helvetica" w:eastAsia="Times New Roman" w:hAnsi="Helvetica" w:cs="Helvetica"/>
          <w:color w:val="333333"/>
          <w:sz w:val="21"/>
          <w:szCs w:val="21"/>
        </w:rPr>
        <w:t>) may benefit patients with diurnal incontinence due to voiding dysfunction when behavioral therapy or physiotherapy is unsuccessful. Drugs for enuresis may be useful in decreasing nighttime wetting episodes and are sometimes useful to encourage dryness during overnight events such as sleepovers.</w:t>
      </w:r>
    </w:p>
    <w:p w:rsidR="00FA6E99" w:rsidRPr="00FA6E99" w:rsidRDefault="00FA6E99" w:rsidP="00FA6E99">
      <w:p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Newer </w:t>
      </w:r>
      <w:proofErr w:type="spellStart"/>
      <w:r w:rsidRPr="00FA6E99">
        <w:rPr>
          <w:rFonts w:ascii="Helvetica" w:eastAsia="Times New Roman" w:hAnsi="Helvetica" w:cs="Helvetica"/>
          <w:color w:val="333333"/>
          <w:sz w:val="21"/>
          <w:szCs w:val="21"/>
        </w:rPr>
        <w:t>anticholinergics</w:t>
      </w:r>
      <w:proofErr w:type="spellEnd"/>
      <w:r w:rsidRPr="00FA6E99">
        <w:rPr>
          <w:rFonts w:ascii="Helvetica" w:eastAsia="Times New Roman" w:hAnsi="Helvetica" w:cs="Helvetica"/>
          <w:color w:val="333333"/>
          <w:sz w:val="21"/>
          <w:szCs w:val="21"/>
        </w:rPr>
        <w:t xml:space="preserve"> (</w:t>
      </w:r>
      <w:proofErr w:type="spellStart"/>
      <w:r w:rsidRPr="00FA6E99">
        <w:rPr>
          <w:rFonts w:ascii="Helvetica" w:eastAsia="Times New Roman" w:hAnsi="Helvetica" w:cs="Helvetica"/>
          <w:color w:val="333333"/>
          <w:sz w:val="21"/>
          <w:szCs w:val="21"/>
        </w:rPr>
        <w:t>eg</w:t>
      </w:r>
      <w:proofErr w:type="spellEnd"/>
      <w:r w:rsidRPr="00FA6E99">
        <w:rPr>
          <w:rFonts w:ascii="Helvetica" w:eastAsia="Times New Roman" w:hAnsi="Helvetica" w:cs="Helvetica"/>
          <w:color w:val="333333"/>
          <w:sz w:val="21"/>
          <w:szCs w:val="21"/>
        </w:rPr>
        <w:t>, </w:t>
      </w:r>
      <w:proofErr w:type="spellStart"/>
      <w:r w:rsidRPr="00FA6E99">
        <w:rPr>
          <w:rFonts w:ascii="Helvetica" w:eastAsia="Times New Roman" w:hAnsi="Helvetica" w:cs="Helvetica"/>
          <w:color w:val="333333"/>
          <w:sz w:val="21"/>
        </w:rPr>
        <w:t>solifenacin</w:t>
      </w:r>
      <w:proofErr w:type="spellEnd"/>
      <w:r w:rsidRPr="00FA6E99">
        <w:rPr>
          <w:rFonts w:ascii="Helvetica" w:eastAsia="Times New Roman" w:hAnsi="Helvetica" w:cs="Helvetica"/>
          <w:color w:val="333333"/>
          <w:sz w:val="21"/>
          <w:szCs w:val="21"/>
        </w:rPr>
        <w:t> and </w:t>
      </w:r>
      <w:proofErr w:type="spellStart"/>
      <w:r w:rsidRPr="00FA6E99">
        <w:rPr>
          <w:rFonts w:ascii="Helvetica" w:eastAsia="Times New Roman" w:hAnsi="Helvetica" w:cs="Helvetica"/>
          <w:color w:val="333333"/>
          <w:sz w:val="21"/>
        </w:rPr>
        <w:t>darifenacin</w:t>
      </w:r>
      <w:proofErr w:type="spellEnd"/>
      <w:r w:rsidRPr="00FA6E99">
        <w:rPr>
          <w:rFonts w:ascii="Helvetica" w:eastAsia="Times New Roman" w:hAnsi="Helvetica" w:cs="Helvetica"/>
          <w:color w:val="333333"/>
          <w:sz w:val="21"/>
          <w:szCs w:val="21"/>
        </w:rPr>
        <w:t>) that are prescribed for the treatment of overactive bladder in adults have shown effectiveness in children. Similarly, the beta3-receptor agonist </w:t>
      </w:r>
      <w:proofErr w:type="spellStart"/>
      <w:r w:rsidRPr="00FA6E99">
        <w:rPr>
          <w:rFonts w:ascii="Helvetica" w:eastAsia="Times New Roman" w:hAnsi="Helvetica" w:cs="Helvetica"/>
          <w:color w:val="333333"/>
          <w:sz w:val="21"/>
        </w:rPr>
        <w:t>mirabegron</w:t>
      </w:r>
      <w:proofErr w:type="spellEnd"/>
      <w:r w:rsidRPr="00FA6E99">
        <w:rPr>
          <w:rFonts w:ascii="Helvetica" w:eastAsia="Times New Roman" w:hAnsi="Helvetica" w:cs="Helvetica"/>
          <w:color w:val="333333"/>
          <w:sz w:val="21"/>
          <w:szCs w:val="21"/>
        </w:rPr>
        <w:t xml:space="preserve"> has been used in children to treat symptoms of urinary incontinence due to </w:t>
      </w:r>
      <w:proofErr w:type="spellStart"/>
      <w:r w:rsidRPr="00FA6E99">
        <w:rPr>
          <w:rFonts w:ascii="Helvetica" w:eastAsia="Times New Roman" w:hAnsi="Helvetica" w:cs="Helvetica"/>
          <w:color w:val="333333"/>
          <w:sz w:val="21"/>
          <w:szCs w:val="21"/>
        </w:rPr>
        <w:t>detrusor</w:t>
      </w:r>
      <w:proofErr w:type="spellEnd"/>
      <w:r w:rsidRPr="00FA6E99">
        <w:rPr>
          <w:rFonts w:ascii="Helvetica" w:eastAsia="Times New Roman" w:hAnsi="Helvetica" w:cs="Helvetica"/>
          <w:color w:val="333333"/>
          <w:sz w:val="21"/>
          <w:szCs w:val="21"/>
        </w:rPr>
        <w:t xml:space="preserve"> muscle </w:t>
      </w:r>
      <w:proofErr w:type="spellStart"/>
      <w:r w:rsidRPr="00FA6E99">
        <w:rPr>
          <w:rFonts w:ascii="Helvetica" w:eastAsia="Times New Roman" w:hAnsi="Helvetica" w:cs="Helvetica"/>
          <w:color w:val="333333"/>
          <w:sz w:val="21"/>
          <w:szCs w:val="21"/>
        </w:rPr>
        <w:t>overactivity</w:t>
      </w:r>
      <w:proofErr w:type="spellEnd"/>
      <w:r w:rsidRPr="00FA6E99">
        <w:rPr>
          <w:rFonts w:ascii="Helvetica" w:eastAsia="Times New Roman" w:hAnsi="Helvetica" w:cs="Helvetica"/>
          <w:color w:val="333333"/>
          <w:sz w:val="21"/>
          <w:szCs w:val="21"/>
        </w:rPr>
        <w:t xml:space="preserve"> refractory to </w:t>
      </w:r>
      <w:proofErr w:type="spellStart"/>
      <w:r w:rsidRPr="00FA6E99">
        <w:rPr>
          <w:rFonts w:ascii="Helvetica" w:eastAsia="Times New Roman" w:hAnsi="Helvetica" w:cs="Helvetica"/>
          <w:color w:val="333333"/>
          <w:sz w:val="21"/>
          <w:szCs w:val="21"/>
        </w:rPr>
        <w:t>anticholinergics</w:t>
      </w:r>
      <w:proofErr w:type="spellEnd"/>
      <w:r w:rsidRPr="00FA6E99">
        <w:rPr>
          <w:rFonts w:ascii="Helvetica" w:eastAsia="Times New Roman" w:hAnsi="Helvetica" w:cs="Helvetica"/>
          <w:color w:val="333333"/>
          <w:sz w:val="21"/>
          <w:szCs w:val="21"/>
        </w:rPr>
        <w:t>.</w:t>
      </w:r>
    </w:p>
    <w:p w:rsidR="00FA6E99" w:rsidRPr="00FA6E99" w:rsidRDefault="00FA6E99" w:rsidP="00FA6E99">
      <w:pPr>
        <w:shd w:val="clear" w:color="auto" w:fill="FFFFFF"/>
        <w:bidi w:val="0"/>
        <w:spacing w:line="240" w:lineRule="auto"/>
        <w:ind w:left="75" w:right="75"/>
        <w:jc w:val="center"/>
        <w:outlineLvl w:val="2"/>
        <w:rPr>
          <w:rFonts w:ascii="Helvetica" w:eastAsia="Times New Roman" w:hAnsi="Helvetica" w:cs="Helvetica"/>
          <w:b/>
          <w:bCs/>
          <w:color w:val="223442"/>
          <w:sz w:val="23"/>
          <w:szCs w:val="23"/>
        </w:rPr>
      </w:pPr>
      <w:r w:rsidRPr="00FA6E99">
        <w:rPr>
          <w:rFonts w:ascii="Helvetica" w:eastAsia="Times New Roman" w:hAnsi="Helvetica" w:cs="Helvetica"/>
          <w:b/>
          <w:bCs/>
          <w:color w:val="223442"/>
          <w:sz w:val="23"/>
          <w:szCs w:val="23"/>
        </w:rPr>
        <w:t>Drugs Used for Incontinence in Children*</w:t>
      </w:r>
    </w:p>
    <w:tbl>
      <w:tblPr>
        <w:tblW w:w="9615" w:type="dxa"/>
        <w:shd w:val="clear" w:color="auto" w:fill="F8F8F8"/>
        <w:tblCellMar>
          <w:top w:w="15" w:type="dxa"/>
          <w:left w:w="15" w:type="dxa"/>
          <w:bottom w:w="15" w:type="dxa"/>
          <w:right w:w="15" w:type="dxa"/>
        </w:tblCellMar>
        <w:tblLook w:val="04A0"/>
      </w:tblPr>
      <w:tblGrid>
        <w:gridCol w:w="2539"/>
        <w:gridCol w:w="3778"/>
        <w:gridCol w:w="3298"/>
      </w:tblGrid>
      <w:tr w:rsidR="00FA6E99" w:rsidRPr="00FA6E99" w:rsidTr="00FA6E99">
        <w:trPr>
          <w:tblHeader/>
        </w:trPr>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Drug</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Dosage</w:t>
            </w:r>
          </w:p>
        </w:tc>
        <w:tc>
          <w:tcPr>
            <w:tcW w:w="0" w:type="auto"/>
            <w:shd w:val="clear" w:color="auto" w:fill="FFFFFF"/>
            <w:tcMar>
              <w:top w:w="96" w:type="dxa"/>
              <w:left w:w="96" w:type="dxa"/>
              <w:bottom w:w="96" w:type="dxa"/>
              <w:right w:w="96"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Some Adverse Effects</w:t>
            </w:r>
          </w:p>
        </w:tc>
      </w:tr>
      <w:tr w:rsidR="00FA6E99" w:rsidRPr="00FA6E99" w:rsidTr="00FA6E99">
        <w:tc>
          <w:tcPr>
            <w:tcW w:w="0" w:type="auto"/>
            <w:gridSpan w:val="3"/>
            <w:tcBorders>
              <w:top w:val="single" w:sz="18" w:space="0" w:color="9BA3A9"/>
              <w:left w:val="single" w:sz="6" w:space="0" w:color="FFFFFF"/>
              <w:bottom w:val="single" w:sz="18" w:space="0" w:color="9BA3A9"/>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 xml:space="preserve">Voiding dysfunction in diurnal incontinence (bladder </w:t>
            </w:r>
            <w:proofErr w:type="spellStart"/>
            <w:r w:rsidRPr="00FA6E99">
              <w:rPr>
                <w:rFonts w:ascii="Times New Roman" w:eastAsia="Times New Roman" w:hAnsi="Times New Roman" w:cs="Times New Roman"/>
                <w:b/>
                <w:bCs/>
                <w:sz w:val="24"/>
                <w:szCs w:val="24"/>
              </w:rPr>
              <w:t>overactivity</w:t>
            </w:r>
            <w:proofErr w:type="spellEnd"/>
            <w:r w:rsidRPr="00FA6E99">
              <w:rPr>
                <w:rFonts w:ascii="Times New Roman" w:eastAsia="Times New Roman" w:hAnsi="Times New Roman" w:cs="Times New Roman"/>
                <w:b/>
                <w:bCs/>
                <w:sz w:val="24"/>
                <w:szCs w:val="24"/>
              </w:rPr>
              <w:t>)</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Oxybutynin</w:t>
            </w:r>
            <w:proofErr w:type="spellEnd"/>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children &gt;5 yr, 5 mg </w:t>
            </w:r>
            <w:proofErr w:type="spellStart"/>
            <w:r w:rsidRPr="00FA6E99">
              <w:rPr>
                <w:rFonts w:ascii="Times New Roman" w:eastAsia="Times New Roman" w:hAnsi="Times New Roman" w:cs="Times New Roman"/>
                <w:sz w:val="24"/>
                <w:szCs w:val="24"/>
              </w:rPr>
              <w:t>po</w:t>
            </w:r>
            <w:proofErr w:type="spellEnd"/>
            <w:r w:rsidRPr="00FA6E99">
              <w:rPr>
                <w:rFonts w:ascii="Times New Roman" w:eastAsia="Times New Roman" w:hAnsi="Times New Roman" w:cs="Times New Roman"/>
                <w:sz w:val="24"/>
                <w:szCs w:val="24"/>
              </w:rPr>
              <w:t xml:space="preserve"> bid, may be increased to 5 mg </w:t>
            </w:r>
            <w:proofErr w:type="spellStart"/>
            <w:r w:rsidRPr="00FA6E99">
              <w:rPr>
                <w:rFonts w:ascii="Times New Roman" w:eastAsia="Times New Roman" w:hAnsi="Times New Roman" w:cs="Times New Roman"/>
                <w:sz w:val="24"/>
                <w:szCs w:val="24"/>
              </w:rPr>
              <w:t>tid</w:t>
            </w:r>
            <w:proofErr w:type="spellEnd"/>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Extended-release: For children &gt; 6 yr, 5 mg </w:t>
            </w:r>
            <w:proofErr w:type="spellStart"/>
            <w:r w:rsidRPr="00FA6E99">
              <w:rPr>
                <w:rFonts w:ascii="Times New Roman" w:eastAsia="Times New Roman" w:hAnsi="Times New Roman" w:cs="Times New Roman"/>
                <w:sz w:val="24"/>
                <w:szCs w:val="24"/>
              </w:rPr>
              <w:t>po</w:t>
            </w:r>
            <w:proofErr w:type="spellEnd"/>
            <w:r w:rsidRPr="00FA6E99">
              <w:rPr>
                <w:rFonts w:ascii="Times New Roman" w:eastAsia="Times New Roman" w:hAnsi="Times New Roman" w:cs="Times New Roman"/>
                <w:sz w:val="24"/>
                <w:szCs w:val="24"/>
              </w:rPr>
              <w:t xml:space="preserve"> once/day, increased as tolerated by 5 mg/day to a maximum of 15 mg/day</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Confusion, dizziness, increased temperature, flushing, constipation, dry mouth</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Tolterodine</w:t>
            </w:r>
            <w:proofErr w:type="spellEnd"/>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children &gt; 5 yr, 1 mg </w:t>
            </w:r>
            <w:proofErr w:type="spellStart"/>
            <w:r w:rsidRPr="00FA6E99">
              <w:rPr>
                <w:rFonts w:ascii="Times New Roman" w:eastAsia="Times New Roman" w:hAnsi="Times New Roman" w:cs="Times New Roman"/>
                <w:sz w:val="24"/>
                <w:szCs w:val="24"/>
              </w:rPr>
              <w:t>po</w:t>
            </w:r>
            <w:proofErr w:type="spellEnd"/>
            <w:r w:rsidRPr="00FA6E99">
              <w:rPr>
                <w:rFonts w:ascii="Times New Roman" w:eastAsia="Times New Roman" w:hAnsi="Times New Roman" w:cs="Times New Roman"/>
                <w:sz w:val="24"/>
                <w:szCs w:val="24"/>
              </w:rPr>
              <w:t xml:space="preserve"> bid</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Children who can swallow pills, extended-release capsules 2 mg to 4 mg once/day</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Constipation, flushing, dry mouth</w:t>
            </w:r>
          </w:p>
        </w:tc>
      </w:tr>
      <w:tr w:rsidR="00FA6E99" w:rsidRPr="00FA6E99" w:rsidTr="00FA6E99">
        <w:tc>
          <w:tcPr>
            <w:tcW w:w="0" w:type="auto"/>
            <w:gridSpan w:val="3"/>
            <w:tcBorders>
              <w:top w:val="single" w:sz="18" w:space="0" w:color="9BA3A9"/>
              <w:left w:val="single" w:sz="6" w:space="0" w:color="FFFFFF"/>
              <w:bottom w:val="single" w:sz="18" w:space="0" w:color="9BA3A9"/>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b/>
                <w:bCs/>
                <w:sz w:val="24"/>
                <w:szCs w:val="24"/>
              </w:rPr>
            </w:pPr>
            <w:r w:rsidRPr="00FA6E99">
              <w:rPr>
                <w:rFonts w:ascii="Times New Roman" w:eastAsia="Times New Roman" w:hAnsi="Times New Roman" w:cs="Times New Roman"/>
                <w:b/>
                <w:bCs/>
                <w:sz w:val="24"/>
                <w:szCs w:val="24"/>
              </w:rPr>
              <w:t>Nocturnal incontinence</w:t>
            </w:r>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t>Desmopressin</w:t>
            </w:r>
            <w:proofErr w:type="spellEnd"/>
            <w:r w:rsidRPr="00FA6E99">
              <w:rPr>
                <w:rFonts w:ascii="Times New Roman" w:eastAsia="Times New Roman" w:hAnsi="Times New Roman" w:cs="Times New Roman"/>
                <w:sz w:val="24"/>
                <w:szCs w:val="24"/>
              </w:rPr>
              <w:t>(DDAVP)</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children ≥ 6 yr, initially 0.2 mg </w:t>
            </w:r>
            <w:proofErr w:type="spellStart"/>
            <w:r w:rsidRPr="00FA6E99">
              <w:rPr>
                <w:rFonts w:ascii="Times New Roman" w:eastAsia="Times New Roman" w:hAnsi="Times New Roman" w:cs="Times New Roman"/>
                <w:sz w:val="24"/>
                <w:szCs w:val="24"/>
              </w:rPr>
              <w:lastRenderedPageBreak/>
              <w:t>po</w:t>
            </w:r>
            <w:proofErr w:type="spellEnd"/>
            <w:r w:rsidRPr="00FA6E99">
              <w:rPr>
                <w:rFonts w:ascii="Times New Roman" w:eastAsia="Times New Roman" w:hAnsi="Times New Roman" w:cs="Times New Roman"/>
                <w:sz w:val="24"/>
                <w:szCs w:val="24"/>
              </w:rPr>
              <w:t xml:space="preserve"> once/day 1 h before bedtime, increased </w:t>
            </w:r>
            <w:proofErr w:type="spellStart"/>
            <w:r w:rsidRPr="00FA6E99">
              <w:rPr>
                <w:rFonts w:ascii="Times New Roman" w:eastAsia="Times New Roman" w:hAnsi="Times New Roman" w:cs="Times New Roman"/>
                <w:sz w:val="24"/>
                <w:szCs w:val="24"/>
              </w:rPr>
              <w:t>prn</w:t>
            </w:r>
            <w:proofErr w:type="spellEnd"/>
            <w:r w:rsidRPr="00FA6E99">
              <w:rPr>
                <w:rFonts w:ascii="Times New Roman" w:eastAsia="Times New Roman" w:hAnsi="Times New Roman" w:cs="Times New Roman"/>
                <w:sz w:val="24"/>
                <w:szCs w:val="24"/>
              </w:rPr>
              <w:t xml:space="preserve"> to a maximum of 0.6 mg once/day</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lastRenderedPageBreak/>
              <w:t xml:space="preserve">Intranasal DDAVP is no longer </w:t>
            </w:r>
            <w:r w:rsidRPr="00FA6E99">
              <w:rPr>
                <w:rFonts w:ascii="Times New Roman" w:eastAsia="Times New Roman" w:hAnsi="Times New Roman" w:cs="Times New Roman"/>
                <w:sz w:val="24"/>
                <w:szCs w:val="24"/>
              </w:rPr>
              <w:lastRenderedPageBreak/>
              <w:t xml:space="preserve">recommended because of the risk of </w:t>
            </w:r>
            <w:proofErr w:type="spellStart"/>
            <w:r w:rsidRPr="00FA6E99">
              <w:rPr>
                <w:rFonts w:ascii="Times New Roman" w:eastAsia="Times New Roman" w:hAnsi="Times New Roman" w:cs="Times New Roman"/>
                <w:sz w:val="24"/>
                <w:szCs w:val="24"/>
              </w:rPr>
              <w:t>dilutional</w:t>
            </w:r>
            <w:proofErr w:type="spellEnd"/>
            <w:r w:rsidRPr="00FA6E99">
              <w:rPr>
                <w:rFonts w:ascii="Times New Roman" w:eastAsia="Times New Roman" w:hAnsi="Times New Roman" w:cs="Times New Roman"/>
                <w:sz w:val="24"/>
                <w:szCs w:val="24"/>
              </w:rPr>
              <w:t xml:space="preserve"> </w:t>
            </w:r>
            <w:proofErr w:type="spellStart"/>
            <w:r w:rsidRPr="00FA6E99">
              <w:rPr>
                <w:rFonts w:ascii="Times New Roman" w:eastAsia="Times New Roman" w:hAnsi="Times New Roman" w:cs="Times New Roman"/>
                <w:sz w:val="24"/>
                <w:szCs w:val="24"/>
              </w:rPr>
              <w:t>hyponatremia</w:t>
            </w:r>
            <w:proofErr w:type="spellEnd"/>
          </w:p>
        </w:tc>
      </w:tr>
      <w:tr w:rsidR="00FA6E99" w:rsidRPr="00FA6E99" w:rsidTr="00FA6E99">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proofErr w:type="spellStart"/>
            <w:r w:rsidRPr="00FA6E99">
              <w:rPr>
                <w:rFonts w:ascii="Times New Roman" w:eastAsia="Times New Roman" w:hAnsi="Times New Roman" w:cs="Times New Roman"/>
                <w:sz w:val="24"/>
                <w:szCs w:val="24"/>
              </w:rPr>
              <w:lastRenderedPageBreak/>
              <w:t>Imipramine</w:t>
            </w:r>
            <w:proofErr w:type="spellEnd"/>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children 6–8 yr, 25 mg </w:t>
            </w:r>
            <w:proofErr w:type="spellStart"/>
            <w:r w:rsidRPr="00FA6E99">
              <w:rPr>
                <w:rFonts w:ascii="Times New Roman" w:eastAsia="Times New Roman" w:hAnsi="Times New Roman" w:cs="Times New Roman"/>
                <w:sz w:val="24"/>
                <w:szCs w:val="24"/>
              </w:rPr>
              <w:t>po</w:t>
            </w:r>
            <w:proofErr w:type="spellEnd"/>
            <w:r w:rsidRPr="00FA6E99">
              <w:rPr>
                <w:rFonts w:ascii="Times New Roman" w:eastAsia="Times New Roman" w:hAnsi="Times New Roman" w:cs="Times New Roman"/>
                <w:sz w:val="24"/>
                <w:szCs w:val="24"/>
              </w:rPr>
              <w:t xml:space="preserve"> once/day at night)</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 xml:space="preserve">For children &gt; 8 yr, 50 mg </w:t>
            </w:r>
            <w:proofErr w:type="spellStart"/>
            <w:r w:rsidRPr="00FA6E99">
              <w:rPr>
                <w:rFonts w:ascii="Times New Roman" w:eastAsia="Times New Roman" w:hAnsi="Times New Roman" w:cs="Times New Roman"/>
                <w:sz w:val="24"/>
                <w:szCs w:val="24"/>
              </w:rPr>
              <w:t>po</w:t>
            </w:r>
            <w:proofErr w:type="spellEnd"/>
            <w:r w:rsidRPr="00FA6E99">
              <w:rPr>
                <w:rFonts w:ascii="Times New Roman" w:eastAsia="Times New Roman" w:hAnsi="Times New Roman" w:cs="Times New Roman"/>
                <w:sz w:val="24"/>
                <w:szCs w:val="24"/>
              </w:rPr>
              <w:t xml:space="preserve"> once/day at night</w:t>
            </w:r>
          </w:p>
        </w:tc>
        <w:tc>
          <w:tcPr>
            <w:tcW w:w="0" w:type="auto"/>
            <w:tcBorders>
              <w:left w:val="single" w:sz="6" w:space="0" w:color="FFFFFF"/>
            </w:tcBorders>
            <w:shd w:val="clear" w:color="auto" w:fill="F8F8F8"/>
            <w:tcMar>
              <w:top w:w="30" w:type="dxa"/>
              <w:left w:w="96" w:type="dxa"/>
              <w:bottom w:w="30" w:type="dxa"/>
              <w:right w:w="96" w:type="dxa"/>
            </w:tcMa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Rarely, death</w:t>
            </w:r>
            <w:r w:rsidRPr="00FA6E99">
              <w:rPr>
                <w:rFonts w:ascii="Times New Roman" w:eastAsia="Times New Roman" w:hAnsi="Times New Roman" w:cs="Times New Roman"/>
                <w:sz w:val="24"/>
                <w:szCs w:val="24"/>
                <w:vertAlign w:val="superscript"/>
              </w:rPr>
              <w:t>†</w:t>
            </w:r>
          </w:p>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Possible nervousness, personality change, disordered sleep, cardiac arrhythmias</w:t>
            </w:r>
            <w:r w:rsidRPr="00FA6E99">
              <w:rPr>
                <w:rFonts w:ascii="Times New Roman" w:eastAsia="Times New Roman" w:hAnsi="Times New Roman" w:cs="Times New Roman"/>
                <w:sz w:val="24"/>
                <w:szCs w:val="24"/>
                <w:vertAlign w:val="superscript"/>
              </w:rPr>
              <w:t>‡</w:t>
            </w:r>
          </w:p>
        </w:tc>
      </w:tr>
      <w:tr w:rsidR="00FA6E99" w:rsidRPr="00FA6E99" w:rsidTr="00FA6E99">
        <w:tc>
          <w:tcPr>
            <w:tcW w:w="0" w:type="auto"/>
            <w:gridSpan w:val="3"/>
            <w:shd w:val="clear" w:color="auto" w:fill="F8F8F8"/>
            <w:tcMar>
              <w:top w:w="144" w:type="dxa"/>
              <w:left w:w="144" w:type="dxa"/>
              <w:bottom w:w="144" w:type="dxa"/>
              <w:right w:w="144"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rPr>
              <w:t>*These drugs are mostly used as 2nd-line therapy. Treatment of the underlying disorder and behavioral therapy should be used first.</w:t>
            </w:r>
          </w:p>
        </w:tc>
      </w:tr>
      <w:tr w:rsidR="00FA6E99" w:rsidRPr="00FA6E99" w:rsidTr="00FA6E99">
        <w:tc>
          <w:tcPr>
            <w:tcW w:w="0" w:type="auto"/>
            <w:gridSpan w:val="3"/>
            <w:shd w:val="clear" w:color="auto" w:fill="F8F8F8"/>
            <w:tcMar>
              <w:top w:w="144" w:type="dxa"/>
              <w:left w:w="144" w:type="dxa"/>
              <w:bottom w:w="144" w:type="dxa"/>
              <w:right w:w="144"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vertAlign w:val="superscript"/>
              </w:rPr>
              <w:t>†</w:t>
            </w:r>
            <w:r w:rsidRPr="00FA6E99">
              <w:rPr>
                <w:rFonts w:ascii="Times New Roman" w:eastAsia="Times New Roman" w:hAnsi="Times New Roman" w:cs="Times New Roman"/>
                <w:sz w:val="24"/>
                <w:szCs w:val="24"/>
              </w:rPr>
              <w:t>Sudden death of unclear etiology has been reported. This drug is now rarely used.</w:t>
            </w:r>
          </w:p>
        </w:tc>
      </w:tr>
      <w:tr w:rsidR="00FA6E99" w:rsidRPr="00FA6E99" w:rsidTr="00FA6E99">
        <w:tc>
          <w:tcPr>
            <w:tcW w:w="0" w:type="auto"/>
            <w:gridSpan w:val="3"/>
            <w:shd w:val="clear" w:color="auto" w:fill="F8F8F8"/>
            <w:tcMar>
              <w:top w:w="144" w:type="dxa"/>
              <w:left w:w="144" w:type="dxa"/>
              <w:bottom w:w="144" w:type="dxa"/>
              <w:right w:w="144" w:type="dxa"/>
            </w:tcMar>
            <w:vAlign w:val="center"/>
            <w:hideMark/>
          </w:tcPr>
          <w:p w:rsidR="00FA6E99" w:rsidRPr="00FA6E99" w:rsidRDefault="00FA6E99" w:rsidP="00FA6E99">
            <w:pPr>
              <w:bidi w:val="0"/>
              <w:spacing w:after="100" w:afterAutospacing="1" w:line="240" w:lineRule="auto"/>
              <w:rPr>
                <w:rFonts w:ascii="Times New Roman" w:eastAsia="Times New Roman" w:hAnsi="Times New Roman" w:cs="Times New Roman"/>
                <w:sz w:val="24"/>
                <w:szCs w:val="24"/>
              </w:rPr>
            </w:pPr>
            <w:r w:rsidRPr="00FA6E99">
              <w:rPr>
                <w:rFonts w:ascii="Times New Roman" w:eastAsia="Times New Roman" w:hAnsi="Times New Roman" w:cs="Times New Roman"/>
                <w:sz w:val="24"/>
                <w:szCs w:val="24"/>
                <w:vertAlign w:val="superscript"/>
              </w:rPr>
              <w:t>‡</w:t>
            </w:r>
            <w:r w:rsidRPr="00FA6E99">
              <w:rPr>
                <w:rFonts w:ascii="Times New Roman" w:eastAsia="Times New Roman" w:hAnsi="Times New Roman" w:cs="Times New Roman"/>
                <w:sz w:val="24"/>
                <w:szCs w:val="24"/>
              </w:rPr>
              <w:t>ECG should be done to identify prolongation of the QT interval and/or the corrected QT (</w:t>
            </w:r>
            <w:proofErr w:type="spellStart"/>
            <w:r w:rsidRPr="00FA6E99">
              <w:rPr>
                <w:rFonts w:ascii="Times New Roman" w:eastAsia="Times New Roman" w:hAnsi="Times New Roman" w:cs="Times New Roman"/>
                <w:sz w:val="24"/>
                <w:szCs w:val="24"/>
              </w:rPr>
              <w:t>QTc</w:t>
            </w:r>
            <w:proofErr w:type="spellEnd"/>
            <w:r w:rsidRPr="00FA6E99">
              <w:rPr>
                <w:rFonts w:ascii="Times New Roman" w:eastAsia="Times New Roman" w:hAnsi="Times New Roman" w:cs="Times New Roman"/>
                <w:sz w:val="24"/>
                <w:szCs w:val="24"/>
              </w:rPr>
              <w:t>) interval, which contraindicate use of </w:t>
            </w:r>
            <w:proofErr w:type="spellStart"/>
            <w:r w:rsidRPr="00FA6E99">
              <w:rPr>
                <w:rFonts w:ascii="Times New Roman" w:eastAsia="Times New Roman" w:hAnsi="Times New Roman" w:cs="Times New Roman"/>
                <w:sz w:val="24"/>
                <w:szCs w:val="24"/>
              </w:rPr>
              <w:t>imipramine</w:t>
            </w:r>
            <w:proofErr w:type="spellEnd"/>
            <w:r w:rsidRPr="00FA6E99">
              <w:rPr>
                <w:rFonts w:ascii="Times New Roman" w:eastAsia="Times New Roman" w:hAnsi="Times New Roman" w:cs="Times New Roman"/>
                <w:sz w:val="24"/>
                <w:szCs w:val="24"/>
              </w:rPr>
              <w:t>.</w:t>
            </w:r>
          </w:p>
        </w:tc>
      </w:tr>
    </w:tbl>
    <w:p w:rsidR="00FA6E99" w:rsidRPr="00FA6E99" w:rsidRDefault="00FA6E99" w:rsidP="00FA6E99">
      <w:pPr>
        <w:shd w:val="clear" w:color="auto" w:fill="FFFFFF"/>
        <w:bidi w:val="0"/>
        <w:spacing w:before="100" w:beforeAutospacing="1" w:after="75" w:line="240" w:lineRule="auto"/>
        <w:outlineLvl w:val="2"/>
        <w:rPr>
          <w:rFonts w:ascii="Helvetica" w:eastAsia="Times New Roman" w:hAnsi="Helvetica" w:cs="Helvetica"/>
          <w:b/>
          <w:bCs/>
          <w:color w:val="223442"/>
          <w:sz w:val="27"/>
          <w:szCs w:val="27"/>
        </w:rPr>
      </w:pPr>
      <w:r w:rsidRPr="00FA6E99">
        <w:rPr>
          <w:rFonts w:ascii="Helvetica" w:eastAsia="Times New Roman" w:hAnsi="Helvetica" w:cs="Helvetica"/>
          <w:b/>
          <w:bCs/>
          <w:color w:val="223442"/>
          <w:sz w:val="27"/>
          <w:szCs w:val="27"/>
        </w:rPr>
        <w:t>Treatment reference</w:t>
      </w:r>
    </w:p>
    <w:p w:rsidR="00FA6E99" w:rsidRPr="00FA6E99" w:rsidRDefault="00FA6E99" w:rsidP="00FA6E99">
      <w:pPr>
        <w:numPr>
          <w:ilvl w:val="0"/>
          <w:numId w:val="8"/>
        </w:numPr>
        <w:shd w:val="clear" w:color="auto" w:fill="FFFFFF"/>
        <w:bidi w:val="0"/>
        <w:spacing w:after="100" w:afterAutospacing="1" w:line="240" w:lineRule="auto"/>
        <w:ind w:left="0"/>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 xml:space="preserve">1. Rae A, </w:t>
      </w:r>
      <w:proofErr w:type="spellStart"/>
      <w:r w:rsidRPr="00FA6E99">
        <w:rPr>
          <w:rFonts w:ascii="Helvetica" w:eastAsia="Times New Roman" w:hAnsi="Helvetica" w:cs="Helvetica"/>
          <w:color w:val="333333"/>
          <w:sz w:val="21"/>
          <w:szCs w:val="21"/>
        </w:rPr>
        <w:t>Renson</w:t>
      </w:r>
      <w:proofErr w:type="spellEnd"/>
      <w:r w:rsidRPr="00FA6E99">
        <w:rPr>
          <w:rFonts w:ascii="Helvetica" w:eastAsia="Times New Roman" w:hAnsi="Helvetica" w:cs="Helvetica"/>
          <w:color w:val="333333"/>
          <w:sz w:val="21"/>
          <w:szCs w:val="21"/>
        </w:rPr>
        <w:t>, C: Biofeedback in the treatment of functional voiding disorders. In </w:t>
      </w:r>
      <w:r w:rsidRPr="00FA6E99">
        <w:rPr>
          <w:rFonts w:ascii="Helvetica" w:eastAsia="Times New Roman" w:hAnsi="Helvetica" w:cs="Helvetica"/>
          <w:i/>
          <w:iCs/>
          <w:color w:val="333333"/>
          <w:sz w:val="21"/>
          <w:szCs w:val="21"/>
        </w:rPr>
        <w:t>Pediatric Incontinence, Evaluation and Clinical Management,</w:t>
      </w:r>
      <w:r w:rsidRPr="00FA6E99">
        <w:rPr>
          <w:rFonts w:ascii="Helvetica" w:eastAsia="Times New Roman" w:hAnsi="Helvetica" w:cs="Helvetica"/>
          <w:color w:val="333333"/>
          <w:sz w:val="21"/>
          <w:szCs w:val="21"/>
        </w:rPr>
        <w:t xml:space="preserve"> edited by Franco I, Austin P, Bauer S, von </w:t>
      </w:r>
      <w:proofErr w:type="spellStart"/>
      <w:r w:rsidRPr="00FA6E99">
        <w:rPr>
          <w:rFonts w:ascii="Helvetica" w:eastAsia="Times New Roman" w:hAnsi="Helvetica" w:cs="Helvetica"/>
          <w:color w:val="333333"/>
          <w:sz w:val="21"/>
          <w:szCs w:val="21"/>
        </w:rPr>
        <w:t>Gontard</w:t>
      </w:r>
      <w:proofErr w:type="spellEnd"/>
      <w:r w:rsidRPr="00FA6E99">
        <w:rPr>
          <w:rFonts w:ascii="Helvetica" w:eastAsia="Times New Roman" w:hAnsi="Helvetica" w:cs="Helvetica"/>
          <w:color w:val="333333"/>
          <w:sz w:val="21"/>
          <w:szCs w:val="21"/>
        </w:rPr>
        <w:t xml:space="preserve"> A, </w:t>
      </w:r>
      <w:proofErr w:type="spellStart"/>
      <w:r w:rsidRPr="00FA6E99">
        <w:rPr>
          <w:rFonts w:ascii="Helvetica" w:eastAsia="Times New Roman" w:hAnsi="Helvetica" w:cs="Helvetica"/>
          <w:color w:val="333333"/>
          <w:sz w:val="21"/>
          <w:szCs w:val="21"/>
        </w:rPr>
        <w:t>Homsy</w:t>
      </w:r>
      <w:proofErr w:type="spellEnd"/>
      <w:r w:rsidRPr="00FA6E99">
        <w:rPr>
          <w:rFonts w:ascii="Helvetica" w:eastAsia="Times New Roman" w:hAnsi="Helvetica" w:cs="Helvetica"/>
          <w:color w:val="333333"/>
          <w:sz w:val="21"/>
          <w:szCs w:val="21"/>
        </w:rPr>
        <w:t xml:space="preserve"> I. </w:t>
      </w:r>
      <w:proofErr w:type="spellStart"/>
      <w:r w:rsidRPr="00FA6E99">
        <w:rPr>
          <w:rFonts w:ascii="Helvetica" w:eastAsia="Times New Roman" w:hAnsi="Helvetica" w:cs="Helvetica"/>
          <w:color w:val="333333"/>
          <w:sz w:val="21"/>
          <w:szCs w:val="21"/>
        </w:rPr>
        <w:t>Chichester</w:t>
      </w:r>
      <w:proofErr w:type="spellEnd"/>
      <w:r w:rsidRPr="00FA6E99">
        <w:rPr>
          <w:rFonts w:ascii="Helvetica" w:eastAsia="Times New Roman" w:hAnsi="Helvetica" w:cs="Helvetica"/>
          <w:color w:val="333333"/>
          <w:sz w:val="21"/>
          <w:szCs w:val="21"/>
        </w:rPr>
        <w:t>, John Wiley &amp; Sons Ltd., 2015, pp. 145–152.</w:t>
      </w:r>
    </w:p>
    <w:p w:rsidR="00FA6E99" w:rsidRPr="00FA6E99" w:rsidRDefault="00FA6E99" w:rsidP="00FA6E99">
      <w:pPr>
        <w:shd w:val="clear" w:color="auto" w:fill="FFFFFF"/>
        <w:bidi w:val="0"/>
        <w:spacing w:before="120" w:after="0" w:line="240" w:lineRule="auto"/>
        <w:ind w:left="144"/>
        <w:outlineLvl w:val="1"/>
        <w:rPr>
          <w:rFonts w:ascii="Helvetica" w:eastAsia="Times New Roman" w:hAnsi="Helvetica" w:cs="Helvetica"/>
          <w:b/>
          <w:bCs/>
          <w:color w:val="223442"/>
          <w:sz w:val="45"/>
          <w:szCs w:val="45"/>
        </w:rPr>
      </w:pPr>
      <w:r w:rsidRPr="00FA6E99">
        <w:rPr>
          <w:rFonts w:ascii="Helvetica" w:eastAsia="Times New Roman" w:hAnsi="Helvetica" w:cs="Helvetica"/>
          <w:b/>
          <w:bCs/>
          <w:color w:val="223442"/>
          <w:sz w:val="45"/>
          <w:szCs w:val="45"/>
        </w:rPr>
        <w:t>Key Points</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Primary urinary incontinence most frequently manifests as nocturnal incontinence.</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Constipation should be considered as a contributing source.</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Most nocturnal incontinence abates with maturation (15%/yr resolve with no intervention), but at least 0.5% of adults have nighttime wetting episodes.</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Organic causes of incontinence are infrequent but should be considered.</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Alarms are the most effective treatment for enuresis.</w:t>
      </w:r>
    </w:p>
    <w:p w:rsidR="00FA6E99" w:rsidRPr="00FA6E99" w:rsidRDefault="00FA6E99" w:rsidP="00FA6E99">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Other treatments include behavioral interventions and sometimes drugs.</w:t>
      </w:r>
    </w:p>
    <w:p w:rsidR="00FD026C" w:rsidRDefault="00FA6E99" w:rsidP="00FD026C">
      <w:pPr>
        <w:numPr>
          <w:ilvl w:val="0"/>
          <w:numId w:val="9"/>
        </w:numPr>
        <w:shd w:val="clear" w:color="auto" w:fill="FFFFFF"/>
        <w:bidi w:val="0"/>
        <w:spacing w:after="100" w:afterAutospacing="1" w:line="240" w:lineRule="auto"/>
        <w:rPr>
          <w:rFonts w:ascii="Helvetica" w:eastAsia="Times New Roman" w:hAnsi="Helvetica" w:cs="Helvetica"/>
          <w:color w:val="333333"/>
          <w:sz w:val="21"/>
          <w:szCs w:val="21"/>
        </w:rPr>
      </w:pPr>
      <w:r w:rsidRPr="00FA6E99">
        <w:rPr>
          <w:rFonts w:ascii="Helvetica" w:eastAsia="Times New Roman" w:hAnsi="Helvetica" w:cs="Helvetica"/>
          <w:color w:val="333333"/>
          <w:sz w:val="21"/>
          <w:szCs w:val="21"/>
        </w:rPr>
        <w:t>Parental education is essential to the child’s outcome and well-being</w:t>
      </w: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FD026C" w:rsidRPr="00FD026C" w:rsidRDefault="00FD026C" w:rsidP="00FD026C">
      <w:pPr>
        <w:bidi w:val="0"/>
        <w:spacing w:before="300" w:after="0" w:line="240" w:lineRule="auto"/>
        <w:outlineLvl w:val="1"/>
        <w:rPr>
          <w:rFonts w:ascii="Arial" w:eastAsia="Times New Roman" w:hAnsi="Arial" w:cs="Arial"/>
          <w:color w:val="756450"/>
          <w:sz w:val="36"/>
          <w:szCs w:val="36"/>
        </w:rPr>
      </w:pPr>
      <w:r w:rsidRPr="00FD026C">
        <w:rPr>
          <w:rFonts w:ascii="Arial" w:eastAsia="Times New Roman" w:hAnsi="Arial" w:cs="Arial"/>
          <w:color w:val="756450"/>
          <w:sz w:val="36"/>
          <w:szCs w:val="36"/>
        </w:rPr>
        <w:lastRenderedPageBreak/>
        <w:t>Enuresis Symptoms</w:t>
      </w:r>
    </w:p>
    <w:p w:rsidR="00FD026C" w:rsidRPr="00FD026C" w:rsidRDefault="00FD026C" w:rsidP="00FD026C">
      <w:pPr>
        <w:bidi w:val="0"/>
        <w:spacing w:before="18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 xml:space="preserve">Under DSM-5, the main symptom of enuresis remains the inappropriate elimination of urine, involuntarily or intentionally. Enuresis may be </w:t>
      </w:r>
      <w:proofErr w:type="spellStart"/>
      <w:r w:rsidRPr="00FD026C">
        <w:rPr>
          <w:rFonts w:ascii="Arial" w:eastAsia="Times New Roman" w:hAnsi="Arial" w:cs="Arial"/>
          <w:color w:val="333333"/>
          <w:sz w:val="23"/>
          <w:szCs w:val="23"/>
        </w:rPr>
        <w:t>comorbid</w:t>
      </w:r>
      <w:proofErr w:type="spellEnd"/>
      <w:r w:rsidRPr="00FD026C">
        <w:rPr>
          <w:rFonts w:ascii="Arial" w:eastAsia="Times New Roman" w:hAnsi="Arial" w:cs="Arial"/>
          <w:color w:val="333333"/>
          <w:sz w:val="23"/>
          <w:szCs w:val="23"/>
        </w:rPr>
        <w:t xml:space="preserve"> with mood and emotional disorders. It has a high level of </w:t>
      </w:r>
      <w:proofErr w:type="spellStart"/>
      <w:r w:rsidRPr="00FD026C">
        <w:rPr>
          <w:rFonts w:ascii="Arial" w:eastAsia="Times New Roman" w:hAnsi="Arial" w:cs="Arial"/>
          <w:color w:val="333333"/>
          <w:sz w:val="23"/>
          <w:szCs w:val="23"/>
        </w:rPr>
        <w:t>comorbidity</w:t>
      </w:r>
      <w:proofErr w:type="spellEnd"/>
      <w:r w:rsidRPr="00FD026C">
        <w:rPr>
          <w:rFonts w:ascii="Arial" w:eastAsia="Times New Roman" w:hAnsi="Arial" w:cs="Arial"/>
          <w:color w:val="333333"/>
          <w:sz w:val="23"/>
          <w:szCs w:val="23"/>
        </w:rPr>
        <w:t xml:space="preserve"> with attention deficit hyperactivity disorder (ADHD). Anxiety, expression and insomnia are experienced by persons who have elimination disorders related to distress and social stigma.</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The DSM-5 criteria for enuresis is as follows (APA, 2013):</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Repeated voiding of urine into bed or clothes (whether involuntary or intentional)</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Behavior must be clinically significant as manifested by either a frequency of twice a week for at least 3 consecutive months or the presence of clinically significant distress or impairment in social, academic (occupational), or other important areas of functioning.</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Chronological age is at least 5 years of age (or equivalent developmental level).</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 xml:space="preserve">The behavior is not due exclusively to the direct physiological effect of a substance (such as a diuretic, antipsychotic or SSRI) or to incontinence uncured as a result of </w:t>
      </w:r>
      <w:proofErr w:type="spellStart"/>
      <w:r w:rsidRPr="00FD026C">
        <w:rPr>
          <w:rFonts w:ascii="Arial" w:eastAsia="Times New Roman" w:hAnsi="Arial" w:cs="Arial"/>
          <w:color w:val="333333"/>
          <w:sz w:val="23"/>
          <w:szCs w:val="23"/>
        </w:rPr>
        <w:t>polyuria</w:t>
      </w:r>
      <w:proofErr w:type="spellEnd"/>
      <w:r w:rsidRPr="00FD026C">
        <w:rPr>
          <w:rFonts w:ascii="Arial" w:eastAsia="Times New Roman" w:hAnsi="Arial" w:cs="Arial"/>
          <w:color w:val="333333"/>
          <w:sz w:val="23"/>
          <w:szCs w:val="23"/>
        </w:rPr>
        <w:t xml:space="preserve"> or during loss of consciousness.</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All of the DSM-5 criteria must be met in order to diagnose an individual.</w:t>
      </w:r>
    </w:p>
    <w:p w:rsidR="00FD026C" w:rsidRPr="00FD026C" w:rsidRDefault="00FD026C" w:rsidP="00FD026C">
      <w:pPr>
        <w:numPr>
          <w:ilvl w:val="0"/>
          <w:numId w:val="10"/>
        </w:numPr>
        <w:bidi w:val="0"/>
        <w:spacing w:before="100" w:beforeAutospacing="1" w:after="100" w:afterAutospacing="1" w:line="240" w:lineRule="auto"/>
        <w:ind w:left="300"/>
        <w:rPr>
          <w:rFonts w:ascii="Arial" w:eastAsia="Times New Roman" w:hAnsi="Arial" w:cs="Arial"/>
          <w:color w:val="333333"/>
          <w:sz w:val="23"/>
          <w:szCs w:val="23"/>
        </w:rPr>
      </w:pPr>
      <w:r w:rsidRPr="00FD026C">
        <w:rPr>
          <w:rFonts w:ascii="Arial" w:eastAsia="Times New Roman" w:hAnsi="Arial" w:cs="Arial"/>
          <w:color w:val="333333"/>
          <w:sz w:val="23"/>
          <w:szCs w:val="23"/>
        </w:rPr>
        <w:t>These symptoms must not be due to a general medical condition.</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Specific types: nocturnal (night-time) only, diurnal (daytime) only, nocturnal and diurnal</w:t>
      </w:r>
    </w:p>
    <w:p w:rsidR="00FD026C" w:rsidRPr="00FD026C" w:rsidRDefault="00FD026C" w:rsidP="00FD026C">
      <w:pPr>
        <w:bidi w:val="0"/>
        <w:spacing w:before="300" w:after="0" w:line="240" w:lineRule="auto"/>
        <w:outlineLvl w:val="1"/>
        <w:rPr>
          <w:rFonts w:ascii="Arial" w:eastAsia="Times New Roman" w:hAnsi="Arial" w:cs="Arial"/>
          <w:color w:val="756450"/>
          <w:sz w:val="36"/>
          <w:szCs w:val="36"/>
        </w:rPr>
      </w:pPr>
      <w:r w:rsidRPr="00FD026C">
        <w:rPr>
          <w:rFonts w:ascii="Arial" w:eastAsia="Times New Roman" w:hAnsi="Arial" w:cs="Arial"/>
          <w:color w:val="756450"/>
          <w:sz w:val="36"/>
          <w:szCs w:val="36"/>
        </w:rPr>
        <w:t>Enuresis Risk Factors</w:t>
      </w:r>
    </w:p>
    <w:p w:rsidR="00FD026C" w:rsidRPr="00FD026C" w:rsidRDefault="00FD026C" w:rsidP="00FD026C">
      <w:pPr>
        <w:bidi w:val="0"/>
        <w:spacing w:before="18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Under the age of five, inappropriate elimination of urine or feces is common as children are potty trained and learn to control voiding behavior. Urinary incontinence is considered enuresis by the DSM-5 when a child is five years of age or older. The incident rate of nocturnal enuresis declines by age as the child moves into adolescence, decreasing from 20% in five-year-olds to 2% in adulthood (</w:t>
      </w:r>
      <w:proofErr w:type="spellStart"/>
      <w:r w:rsidRPr="00FD026C">
        <w:rPr>
          <w:rFonts w:ascii="Arial" w:eastAsia="Times New Roman" w:hAnsi="Arial" w:cs="Arial"/>
          <w:color w:val="333333"/>
          <w:sz w:val="23"/>
          <w:szCs w:val="23"/>
        </w:rPr>
        <w:t>Ju</w:t>
      </w:r>
      <w:proofErr w:type="spellEnd"/>
      <w:r w:rsidRPr="00FD026C">
        <w:rPr>
          <w:rFonts w:ascii="Arial" w:eastAsia="Times New Roman" w:hAnsi="Arial" w:cs="Arial"/>
          <w:color w:val="333333"/>
          <w:sz w:val="23"/>
          <w:szCs w:val="23"/>
        </w:rPr>
        <w:t>, 2013). More girls experience daytime enuresis while more boys experience night-time enuresis, or bedwetting. In adolescence twice as many boys than girls experience enuresis. Daytime enuresis often takes place towards the end of the school day in children, most likely because they are too preoccupied by school or play to take a urine break.</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Low self-esteem is common in children suffering from enuresis. Since uncontrolled elimination is associated with babies, children feel ashamed when they experience an incontinence event because they cannot control their bladder. The condition affects interpersonal relationships. Parents’ quality of life is also affected. Mothers experience higher levels of anxiety and depression and worry that their children may suffer from slower development (</w:t>
      </w:r>
      <w:proofErr w:type="spellStart"/>
      <w:r w:rsidRPr="00FD026C">
        <w:rPr>
          <w:rFonts w:ascii="Arial" w:eastAsia="Times New Roman" w:hAnsi="Arial" w:cs="Arial"/>
          <w:color w:val="333333"/>
          <w:sz w:val="23"/>
          <w:szCs w:val="23"/>
        </w:rPr>
        <w:t>Ju</w:t>
      </w:r>
      <w:proofErr w:type="spellEnd"/>
      <w:r w:rsidRPr="00FD026C">
        <w:rPr>
          <w:rFonts w:ascii="Arial" w:eastAsia="Times New Roman" w:hAnsi="Arial" w:cs="Arial"/>
          <w:color w:val="333333"/>
          <w:sz w:val="23"/>
          <w:szCs w:val="23"/>
        </w:rPr>
        <w:t>, 2013). In children, measures of depression, sleep quality, academic performance and health have been shown to decline with age, resulting in a decreasing quality of life (</w:t>
      </w:r>
      <w:proofErr w:type="spellStart"/>
      <w:r w:rsidRPr="00FD026C">
        <w:rPr>
          <w:rFonts w:ascii="Arial" w:eastAsia="Times New Roman" w:hAnsi="Arial" w:cs="Arial"/>
          <w:color w:val="333333"/>
          <w:sz w:val="23"/>
          <w:szCs w:val="23"/>
        </w:rPr>
        <w:t>Üçer</w:t>
      </w:r>
      <w:proofErr w:type="spellEnd"/>
      <w:r w:rsidRPr="00FD026C">
        <w:rPr>
          <w:rFonts w:ascii="Arial" w:eastAsia="Times New Roman" w:hAnsi="Arial" w:cs="Arial"/>
          <w:color w:val="333333"/>
          <w:sz w:val="23"/>
          <w:szCs w:val="23"/>
        </w:rPr>
        <w:t xml:space="preserve">, &amp; </w:t>
      </w:r>
      <w:proofErr w:type="spellStart"/>
      <w:r w:rsidRPr="00FD026C">
        <w:rPr>
          <w:rFonts w:ascii="Arial" w:eastAsia="Times New Roman" w:hAnsi="Arial" w:cs="Arial"/>
          <w:color w:val="333333"/>
          <w:sz w:val="23"/>
          <w:szCs w:val="23"/>
        </w:rPr>
        <w:t>Gümüs</w:t>
      </w:r>
      <w:proofErr w:type="spellEnd"/>
      <w:r w:rsidRPr="00FD026C">
        <w:rPr>
          <w:rFonts w:ascii="Arial" w:eastAsia="Times New Roman" w:hAnsi="Arial" w:cs="Arial"/>
          <w:color w:val="333333"/>
          <w:sz w:val="23"/>
          <w:szCs w:val="23"/>
        </w:rPr>
        <w:t>, 2013).</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lastRenderedPageBreak/>
        <w:t xml:space="preserve">The causes of enuresis are multifaceted. Enuresis has been linked to anxiety, slow development, and medical conditions. Underlying physical problems include the increase of urine volume through vasopressin release during sleep, bladder abnormalities such as small functional size or hyperactivity, and inability to fill the bladder during sleep due to inadequate arousal (Patel et al., 2012). Patel et al. also find that a number of factors implicate an emotional component in enuresis. Enuresis can be triggered by separation from a parent, the birth of a sibling or family conflict. The higher incidence of enuresis in orphanages could be explained by emotional factors or less toilet training. The high </w:t>
      </w:r>
      <w:proofErr w:type="spellStart"/>
      <w:r w:rsidRPr="00FD026C">
        <w:rPr>
          <w:rFonts w:ascii="Arial" w:eastAsia="Times New Roman" w:hAnsi="Arial" w:cs="Arial"/>
          <w:color w:val="333333"/>
          <w:sz w:val="23"/>
          <w:szCs w:val="23"/>
        </w:rPr>
        <w:t>comorbidity</w:t>
      </w:r>
      <w:proofErr w:type="spellEnd"/>
      <w:r w:rsidRPr="00FD026C">
        <w:rPr>
          <w:rFonts w:ascii="Arial" w:eastAsia="Times New Roman" w:hAnsi="Arial" w:cs="Arial"/>
          <w:color w:val="333333"/>
          <w:sz w:val="23"/>
          <w:szCs w:val="23"/>
        </w:rPr>
        <w:t xml:space="preserve"> of enuresis with ADHD is consistent with a higher incidence of development delays in children with enuresis.</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 xml:space="preserve">Finding a cure for enuresis is a priority for both mother and child. Some daycares will reject a child or insist on parental or caregiver support for a child with enuresis or </w:t>
      </w:r>
      <w:proofErr w:type="spellStart"/>
      <w:r w:rsidRPr="00FD026C">
        <w:rPr>
          <w:rFonts w:ascii="Arial" w:eastAsia="Times New Roman" w:hAnsi="Arial" w:cs="Arial"/>
          <w:color w:val="333333"/>
          <w:sz w:val="23"/>
          <w:szCs w:val="23"/>
        </w:rPr>
        <w:t>encopresis</w:t>
      </w:r>
      <w:proofErr w:type="spellEnd"/>
      <w:r w:rsidRPr="00FD026C">
        <w:rPr>
          <w:rFonts w:ascii="Arial" w:eastAsia="Times New Roman" w:hAnsi="Arial" w:cs="Arial"/>
          <w:color w:val="333333"/>
          <w:sz w:val="23"/>
          <w:szCs w:val="23"/>
        </w:rPr>
        <w:t xml:space="preserve"> (the passage of feces in inappropriate places). A person with voiding postponement can be treated through behavioral therapy. A person with urge incontinence experiences sudden urges to urinate, which requires a more in-depth exploration of the underlying physical and psychological causes.</w:t>
      </w:r>
    </w:p>
    <w:p w:rsidR="00FD026C" w:rsidRPr="00FD026C" w:rsidRDefault="00FD026C" w:rsidP="00FD026C">
      <w:pPr>
        <w:bidi w:val="0"/>
        <w:spacing w:before="300" w:after="0" w:line="240" w:lineRule="auto"/>
        <w:outlineLvl w:val="1"/>
        <w:rPr>
          <w:rFonts w:ascii="Arial" w:eastAsia="Times New Roman" w:hAnsi="Arial" w:cs="Arial"/>
          <w:color w:val="756450"/>
          <w:sz w:val="36"/>
          <w:szCs w:val="36"/>
        </w:rPr>
      </w:pPr>
      <w:r w:rsidRPr="00FD026C">
        <w:rPr>
          <w:rFonts w:ascii="Arial" w:eastAsia="Times New Roman" w:hAnsi="Arial" w:cs="Arial"/>
          <w:color w:val="756450"/>
          <w:sz w:val="36"/>
          <w:szCs w:val="36"/>
        </w:rPr>
        <w:t>Enuresis Therapy</w:t>
      </w:r>
    </w:p>
    <w:p w:rsidR="00FD026C" w:rsidRPr="00FD026C" w:rsidRDefault="00FD026C" w:rsidP="00FD026C">
      <w:pPr>
        <w:bidi w:val="0"/>
        <w:spacing w:before="18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 xml:space="preserve">The most common therapeutic approaches to enuresis are conditioning therapy with a moisture alarm and pharmacotherapy, which involves taking </w:t>
      </w:r>
      <w:proofErr w:type="spellStart"/>
      <w:r w:rsidRPr="00FD026C">
        <w:rPr>
          <w:rFonts w:ascii="Arial" w:eastAsia="Times New Roman" w:hAnsi="Arial" w:cs="Arial"/>
          <w:color w:val="333333"/>
          <w:sz w:val="23"/>
          <w:szCs w:val="23"/>
        </w:rPr>
        <w:t>desmopressin</w:t>
      </w:r>
      <w:proofErr w:type="spellEnd"/>
      <w:r w:rsidRPr="00FD026C">
        <w:rPr>
          <w:rFonts w:ascii="Arial" w:eastAsia="Times New Roman" w:hAnsi="Arial" w:cs="Arial"/>
          <w:color w:val="333333"/>
          <w:sz w:val="23"/>
          <w:szCs w:val="23"/>
        </w:rPr>
        <w:t xml:space="preserve">. A bed-wetting alarm has a moisture sensor to alert the child of the start of urination. </w:t>
      </w:r>
      <w:proofErr w:type="spellStart"/>
      <w:r w:rsidRPr="00FD026C">
        <w:rPr>
          <w:rFonts w:ascii="Arial" w:eastAsia="Times New Roman" w:hAnsi="Arial" w:cs="Arial"/>
          <w:color w:val="333333"/>
          <w:sz w:val="23"/>
          <w:szCs w:val="23"/>
        </w:rPr>
        <w:t>Desmopressin</w:t>
      </w:r>
      <w:proofErr w:type="spellEnd"/>
      <w:r w:rsidRPr="00FD026C">
        <w:rPr>
          <w:rFonts w:ascii="Arial" w:eastAsia="Times New Roman" w:hAnsi="Arial" w:cs="Arial"/>
          <w:color w:val="333333"/>
          <w:sz w:val="23"/>
          <w:szCs w:val="23"/>
        </w:rPr>
        <w:t xml:space="preserve"> is a synthetic form of vasopressin, a hormone that reduces urine production. Often, a combined therapy is used. Family commitment to supporting these therapies is critical to their success. A survey of studies on the two therapies showed a larger relapse rate for </w:t>
      </w:r>
      <w:proofErr w:type="spellStart"/>
      <w:r w:rsidRPr="00FD026C">
        <w:rPr>
          <w:rFonts w:ascii="Arial" w:eastAsia="Times New Roman" w:hAnsi="Arial" w:cs="Arial"/>
          <w:color w:val="333333"/>
          <w:sz w:val="23"/>
          <w:szCs w:val="23"/>
        </w:rPr>
        <w:t>desmopressin</w:t>
      </w:r>
      <w:proofErr w:type="spellEnd"/>
      <w:r w:rsidRPr="00FD026C">
        <w:rPr>
          <w:rFonts w:ascii="Arial" w:eastAsia="Times New Roman" w:hAnsi="Arial" w:cs="Arial"/>
          <w:color w:val="333333"/>
          <w:sz w:val="23"/>
          <w:szCs w:val="23"/>
        </w:rPr>
        <w:t>. However, in some studies alarm therapy had a higher dropout rate, which likely reflects the greater support required by parents and health care professionals (Perrin, Sayers, &amp; While, 2013).</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Increasingly, behavioral therapy (BT) is being applied. In a Korean study about a third more parents preferred pharmacotherapy over behavioral therapy. The attitudes of the parents can affect the treatment outcomes. A Swedish study determined that successful BT required supportive parents and a motivated child, and about 6 months of therapy ((</w:t>
      </w:r>
      <w:proofErr w:type="spellStart"/>
      <w:r w:rsidRPr="00FD026C">
        <w:rPr>
          <w:rFonts w:ascii="Arial" w:eastAsia="Times New Roman" w:hAnsi="Arial" w:cs="Arial"/>
          <w:color w:val="333333"/>
          <w:sz w:val="23"/>
          <w:szCs w:val="23"/>
        </w:rPr>
        <w:t>Üçer</w:t>
      </w:r>
      <w:proofErr w:type="spellEnd"/>
      <w:r w:rsidRPr="00FD026C">
        <w:rPr>
          <w:rFonts w:ascii="Arial" w:eastAsia="Times New Roman" w:hAnsi="Arial" w:cs="Arial"/>
          <w:color w:val="333333"/>
          <w:sz w:val="23"/>
          <w:szCs w:val="23"/>
        </w:rPr>
        <w:t xml:space="preserve">, &amp; </w:t>
      </w:r>
      <w:proofErr w:type="spellStart"/>
      <w:r w:rsidRPr="00FD026C">
        <w:rPr>
          <w:rFonts w:ascii="Arial" w:eastAsia="Times New Roman" w:hAnsi="Arial" w:cs="Arial"/>
          <w:color w:val="333333"/>
          <w:sz w:val="23"/>
          <w:szCs w:val="23"/>
        </w:rPr>
        <w:t>Gümüs</w:t>
      </w:r>
      <w:proofErr w:type="spellEnd"/>
      <w:r w:rsidRPr="00FD026C">
        <w:rPr>
          <w:rFonts w:ascii="Arial" w:eastAsia="Times New Roman" w:hAnsi="Arial" w:cs="Arial"/>
          <w:color w:val="333333"/>
          <w:sz w:val="23"/>
          <w:szCs w:val="23"/>
        </w:rPr>
        <w:t>, 2013).</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It is worthwhile to review several alternative therapies that have produced impressive results in the treatment of enuresis. An Egyptian study researching the effectiveness of Chinese acupuncture on nocturnal enuresis reported a 92% cure and 8% failure rate following treatment and 12-month follow-up (El-</w:t>
      </w:r>
      <w:proofErr w:type="spellStart"/>
      <w:r w:rsidRPr="00FD026C">
        <w:rPr>
          <w:rFonts w:ascii="Arial" w:eastAsia="Times New Roman" w:hAnsi="Arial" w:cs="Arial"/>
          <w:color w:val="333333"/>
          <w:sz w:val="23"/>
          <w:szCs w:val="23"/>
        </w:rPr>
        <w:t>Koumy</w:t>
      </w:r>
      <w:proofErr w:type="spellEnd"/>
      <w:r w:rsidRPr="00FD026C">
        <w:rPr>
          <w:rFonts w:ascii="Arial" w:eastAsia="Times New Roman" w:hAnsi="Arial" w:cs="Arial"/>
          <w:color w:val="333333"/>
          <w:sz w:val="23"/>
          <w:szCs w:val="23"/>
        </w:rPr>
        <w:t>, El-</w:t>
      </w:r>
      <w:proofErr w:type="spellStart"/>
      <w:r w:rsidRPr="00FD026C">
        <w:rPr>
          <w:rFonts w:ascii="Arial" w:eastAsia="Times New Roman" w:hAnsi="Arial" w:cs="Arial"/>
          <w:color w:val="333333"/>
          <w:sz w:val="23"/>
          <w:szCs w:val="23"/>
        </w:rPr>
        <w:t>Sayed</w:t>
      </w:r>
      <w:proofErr w:type="spellEnd"/>
      <w:r w:rsidRPr="00FD026C">
        <w:rPr>
          <w:rFonts w:ascii="Arial" w:eastAsia="Times New Roman" w:hAnsi="Arial" w:cs="Arial"/>
          <w:color w:val="333333"/>
          <w:sz w:val="23"/>
          <w:szCs w:val="23"/>
        </w:rPr>
        <w:t xml:space="preserve">, &amp; </w:t>
      </w:r>
      <w:proofErr w:type="spellStart"/>
      <w:r w:rsidRPr="00FD026C">
        <w:rPr>
          <w:rFonts w:ascii="Arial" w:eastAsia="Times New Roman" w:hAnsi="Arial" w:cs="Arial"/>
          <w:color w:val="333333"/>
          <w:sz w:val="23"/>
          <w:szCs w:val="23"/>
        </w:rPr>
        <w:t>Salama</w:t>
      </w:r>
      <w:proofErr w:type="spellEnd"/>
      <w:r w:rsidRPr="00FD026C">
        <w:rPr>
          <w:rFonts w:ascii="Arial" w:eastAsia="Times New Roman" w:hAnsi="Arial" w:cs="Arial"/>
          <w:color w:val="333333"/>
          <w:sz w:val="23"/>
          <w:szCs w:val="23"/>
        </w:rPr>
        <w:t xml:space="preserve">, 2011). There is some evidence that psychotherapy is more effective than alarm, and medicinal herbs are more effective than </w:t>
      </w:r>
      <w:proofErr w:type="spellStart"/>
      <w:r w:rsidRPr="00FD026C">
        <w:rPr>
          <w:rFonts w:ascii="Arial" w:eastAsia="Times New Roman" w:hAnsi="Arial" w:cs="Arial"/>
          <w:color w:val="333333"/>
          <w:sz w:val="23"/>
          <w:szCs w:val="23"/>
        </w:rPr>
        <w:t>desmopressin</w:t>
      </w:r>
      <w:proofErr w:type="spellEnd"/>
      <w:r w:rsidRPr="00FD026C">
        <w:rPr>
          <w:rFonts w:ascii="Arial" w:eastAsia="Times New Roman" w:hAnsi="Arial" w:cs="Arial"/>
          <w:color w:val="333333"/>
          <w:sz w:val="23"/>
          <w:szCs w:val="23"/>
        </w:rPr>
        <w:t xml:space="preserve"> (Huang, </w:t>
      </w:r>
      <w:proofErr w:type="spellStart"/>
      <w:r w:rsidRPr="00FD026C">
        <w:rPr>
          <w:rFonts w:ascii="Arial" w:eastAsia="Times New Roman" w:hAnsi="Arial" w:cs="Arial"/>
          <w:color w:val="333333"/>
          <w:sz w:val="23"/>
          <w:szCs w:val="23"/>
        </w:rPr>
        <w:t>Shu</w:t>
      </w:r>
      <w:proofErr w:type="spellEnd"/>
      <w:r w:rsidRPr="00FD026C">
        <w:rPr>
          <w:rFonts w:ascii="Arial" w:eastAsia="Times New Roman" w:hAnsi="Arial" w:cs="Arial"/>
          <w:color w:val="333333"/>
          <w:sz w:val="23"/>
          <w:szCs w:val="23"/>
        </w:rPr>
        <w:t xml:space="preserve">, Huang, &amp; </w:t>
      </w:r>
      <w:proofErr w:type="spellStart"/>
      <w:r w:rsidRPr="00FD026C">
        <w:rPr>
          <w:rFonts w:ascii="Arial" w:eastAsia="Times New Roman" w:hAnsi="Arial" w:cs="Arial"/>
          <w:color w:val="333333"/>
          <w:sz w:val="23"/>
          <w:szCs w:val="23"/>
        </w:rPr>
        <w:t>Cheuk</w:t>
      </w:r>
      <w:proofErr w:type="spellEnd"/>
      <w:r w:rsidRPr="00FD026C">
        <w:rPr>
          <w:rFonts w:ascii="Arial" w:eastAsia="Times New Roman" w:hAnsi="Arial" w:cs="Arial"/>
          <w:color w:val="333333"/>
          <w:sz w:val="23"/>
          <w:szCs w:val="23"/>
        </w:rPr>
        <w:t>, 2011).</w:t>
      </w:r>
    </w:p>
    <w:p w:rsidR="00FD026C" w:rsidRPr="00FD026C" w:rsidRDefault="00FD026C" w:rsidP="00FD026C">
      <w:pPr>
        <w:bidi w:val="0"/>
        <w:spacing w:before="300" w:after="0" w:line="240" w:lineRule="auto"/>
        <w:rPr>
          <w:rFonts w:ascii="Arial" w:eastAsia="Times New Roman" w:hAnsi="Arial" w:cs="Arial"/>
          <w:color w:val="333333"/>
          <w:sz w:val="23"/>
          <w:szCs w:val="23"/>
        </w:rPr>
      </w:pPr>
      <w:r w:rsidRPr="00FD026C">
        <w:rPr>
          <w:rFonts w:ascii="Arial" w:eastAsia="Times New Roman" w:hAnsi="Arial" w:cs="Arial"/>
          <w:color w:val="333333"/>
          <w:sz w:val="23"/>
          <w:szCs w:val="23"/>
        </w:rPr>
        <w:t>DSM-5 reports an overall positive prognosis for enuresis. Enuresis is typically resolved in adolescence and has a small 1% incident rate in adulthood (APA, 2013). Nonetheless, it can create severe psychological stress for a child and may have a physical cause and should be treated. The longer enuresis persists, the higher the risk of the frequency of urination increasing.</w:t>
      </w:r>
    </w:p>
    <w:p w:rsidR="00FD026C" w:rsidRPr="00FD026C" w:rsidRDefault="00FD026C" w:rsidP="00FD026C">
      <w:pPr>
        <w:shd w:val="clear" w:color="auto" w:fill="FFFFFF"/>
        <w:bidi w:val="0"/>
        <w:spacing w:after="100" w:afterAutospacing="1" w:line="240" w:lineRule="auto"/>
        <w:rPr>
          <w:rFonts w:ascii="Helvetica" w:eastAsia="Times New Roman" w:hAnsi="Helvetica" w:cs="Helvetica"/>
          <w:color w:val="333333"/>
          <w:sz w:val="21"/>
          <w:szCs w:val="21"/>
        </w:rPr>
      </w:pPr>
    </w:p>
    <w:p w:rsidR="009B43CB" w:rsidRDefault="009B43CB" w:rsidP="00FA6E99">
      <w:pPr>
        <w:bidi w:val="0"/>
        <w:rPr>
          <w:lang w:bidi="ar-EG"/>
        </w:rPr>
      </w:pPr>
    </w:p>
    <w:sectPr w:rsidR="009B43CB" w:rsidSect="0022173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50EE3"/>
    <w:multiLevelType w:val="multilevel"/>
    <w:tmpl w:val="B0F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721A71"/>
    <w:multiLevelType w:val="multilevel"/>
    <w:tmpl w:val="21BE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AE7F15"/>
    <w:multiLevelType w:val="multilevel"/>
    <w:tmpl w:val="38D2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1625F1"/>
    <w:multiLevelType w:val="multilevel"/>
    <w:tmpl w:val="6C9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9B2133"/>
    <w:multiLevelType w:val="multilevel"/>
    <w:tmpl w:val="A4B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1977E4"/>
    <w:multiLevelType w:val="multilevel"/>
    <w:tmpl w:val="9C9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803D1F"/>
    <w:multiLevelType w:val="multilevel"/>
    <w:tmpl w:val="1C7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3F3570"/>
    <w:multiLevelType w:val="multilevel"/>
    <w:tmpl w:val="A3E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105482"/>
    <w:multiLevelType w:val="multilevel"/>
    <w:tmpl w:val="6E9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D82CAB"/>
    <w:multiLevelType w:val="multilevel"/>
    <w:tmpl w:val="A2C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9"/>
  </w:num>
  <w:num w:numId="5">
    <w:abstractNumId w:val="4"/>
  </w:num>
  <w:num w:numId="6">
    <w:abstractNumId w:val="8"/>
  </w:num>
  <w:num w:numId="7">
    <w:abstractNumId w:val="0"/>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A6E99"/>
    <w:rsid w:val="000A275F"/>
    <w:rsid w:val="00141CD9"/>
    <w:rsid w:val="0022173B"/>
    <w:rsid w:val="004A3E7A"/>
    <w:rsid w:val="00567F4C"/>
    <w:rsid w:val="0077031C"/>
    <w:rsid w:val="00785515"/>
    <w:rsid w:val="009B43CB"/>
    <w:rsid w:val="00DE1BF9"/>
    <w:rsid w:val="00FA6E99"/>
    <w:rsid w:val="00FD02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CB"/>
    <w:pPr>
      <w:bidi/>
    </w:pPr>
  </w:style>
  <w:style w:type="paragraph" w:styleId="2">
    <w:name w:val="heading 2"/>
    <w:basedOn w:val="a"/>
    <w:link w:val="2Char"/>
    <w:uiPriority w:val="9"/>
    <w:qFormat/>
    <w:rsid w:val="00FA6E9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A6E9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A6E9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A6E99"/>
    <w:rPr>
      <w:rFonts w:ascii="Times New Roman" w:eastAsia="Times New Roman" w:hAnsi="Times New Roman" w:cs="Times New Roman"/>
      <w:b/>
      <w:bCs/>
      <w:sz w:val="27"/>
      <w:szCs w:val="27"/>
    </w:rPr>
  </w:style>
  <w:style w:type="paragraph" w:styleId="a3">
    <w:name w:val="Normal (Web)"/>
    <w:basedOn w:val="a"/>
    <w:uiPriority w:val="99"/>
    <w:unhideWhenUsed/>
    <w:rsid w:val="00FA6E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a0"/>
    <w:rsid w:val="00FA6E99"/>
  </w:style>
  <w:style w:type="character" w:styleId="Hyperlink">
    <w:name w:val="Hyperlink"/>
    <w:basedOn w:val="a0"/>
    <w:uiPriority w:val="99"/>
    <w:semiHidden/>
    <w:unhideWhenUsed/>
    <w:rsid w:val="00FA6E99"/>
    <w:rPr>
      <w:color w:val="0000FF"/>
      <w:u w:val="single"/>
    </w:rPr>
  </w:style>
  <w:style w:type="character" w:customStyle="1" w:styleId="disabledresolveddrug">
    <w:name w:val="disabledresolveddrug"/>
    <w:basedOn w:val="a0"/>
    <w:rsid w:val="00FA6E99"/>
  </w:style>
</w:styles>
</file>

<file path=word/webSettings.xml><?xml version="1.0" encoding="utf-8"?>
<w:webSettings xmlns:r="http://schemas.openxmlformats.org/officeDocument/2006/relationships" xmlns:w="http://schemas.openxmlformats.org/wordprocessingml/2006/main">
  <w:divs>
    <w:div w:id="699476119">
      <w:bodyDiv w:val="1"/>
      <w:marLeft w:val="0"/>
      <w:marRight w:val="0"/>
      <w:marTop w:val="0"/>
      <w:marBottom w:val="0"/>
      <w:divBdr>
        <w:top w:val="none" w:sz="0" w:space="0" w:color="auto"/>
        <w:left w:val="none" w:sz="0" w:space="0" w:color="auto"/>
        <w:bottom w:val="none" w:sz="0" w:space="0" w:color="auto"/>
        <w:right w:val="none" w:sz="0" w:space="0" w:color="auto"/>
      </w:divBdr>
      <w:divsChild>
        <w:div w:id="383407098">
          <w:marLeft w:val="576"/>
          <w:marRight w:val="0"/>
          <w:marTop w:val="120"/>
          <w:marBottom w:val="0"/>
          <w:divBdr>
            <w:top w:val="none" w:sz="0" w:space="0" w:color="auto"/>
            <w:left w:val="none" w:sz="0" w:space="0" w:color="auto"/>
            <w:bottom w:val="none" w:sz="0" w:space="0" w:color="auto"/>
            <w:right w:val="none" w:sz="0" w:space="0" w:color="auto"/>
          </w:divBdr>
        </w:div>
        <w:div w:id="1217276480">
          <w:marLeft w:val="576"/>
          <w:marRight w:val="0"/>
          <w:marTop w:val="120"/>
          <w:marBottom w:val="0"/>
          <w:divBdr>
            <w:top w:val="none" w:sz="0" w:space="0" w:color="auto"/>
            <w:left w:val="none" w:sz="0" w:space="0" w:color="auto"/>
            <w:bottom w:val="none" w:sz="0" w:space="0" w:color="auto"/>
            <w:right w:val="none" w:sz="0" w:space="0" w:color="auto"/>
          </w:divBdr>
        </w:div>
        <w:div w:id="1593587729">
          <w:marLeft w:val="576"/>
          <w:marRight w:val="0"/>
          <w:marTop w:val="120"/>
          <w:marBottom w:val="0"/>
          <w:divBdr>
            <w:top w:val="none" w:sz="0" w:space="0" w:color="auto"/>
            <w:left w:val="none" w:sz="0" w:space="0" w:color="auto"/>
            <w:bottom w:val="none" w:sz="0" w:space="0" w:color="auto"/>
            <w:right w:val="none" w:sz="0" w:space="0" w:color="auto"/>
          </w:divBdr>
        </w:div>
        <w:div w:id="2088569256">
          <w:marLeft w:val="576"/>
          <w:marRight w:val="0"/>
          <w:marTop w:val="120"/>
          <w:marBottom w:val="0"/>
          <w:divBdr>
            <w:top w:val="none" w:sz="0" w:space="0" w:color="auto"/>
            <w:left w:val="none" w:sz="0" w:space="0" w:color="auto"/>
            <w:bottom w:val="none" w:sz="0" w:space="0" w:color="auto"/>
            <w:right w:val="none" w:sz="0" w:space="0" w:color="auto"/>
          </w:divBdr>
        </w:div>
        <w:div w:id="1978953845">
          <w:marLeft w:val="576"/>
          <w:marRight w:val="0"/>
          <w:marTop w:val="120"/>
          <w:marBottom w:val="0"/>
          <w:divBdr>
            <w:top w:val="none" w:sz="0" w:space="0" w:color="auto"/>
            <w:left w:val="none" w:sz="0" w:space="0" w:color="auto"/>
            <w:bottom w:val="none" w:sz="0" w:space="0" w:color="auto"/>
            <w:right w:val="none" w:sz="0" w:space="0" w:color="auto"/>
          </w:divBdr>
        </w:div>
        <w:div w:id="1679963260">
          <w:marLeft w:val="576"/>
          <w:marRight w:val="0"/>
          <w:marTop w:val="120"/>
          <w:marBottom w:val="0"/>
          <w:divBdr>
            <w:top w:val="none" w:sz="0" w:space="0" w:color="auto"/>
            <w:left w:val="none" w:sz="0" w:space="0" w:color="auto"/>
            <w:bottom w:val="none" w:sz="0" w:space="0" w:color="auto"/>
            <w:right w:val="none" w:sz="0" w:space="0" w:color="auto"/>
          </w:divBdr>
        </w:div>
        <w:div w:id="2137599302">
          <w:marLeft w:val="576"/>
          <w:marRight w:val="0"/>
          <w:marTop w:val="120"/>
          <w:marBottom w:val="0"/>
          <w:divBdr>
            <w:top w:val="none" w:sz="0" w:space="0" w:color="auto"/>
            <w:left w:val="none" w:sz="0" w:space="0" w:color="auto"/>
            <w:bottom w:val="none" w:sz="0" w:space="0" w:color="auto"/>
            <w:right w:val="none" w:sz="0" w:space="0" w:color="auto"/>
          </w:divBdr>
        </w:div>
        <w:div w:id="2103986257">
          <w:marLeft w:val="576"/>
          <w:marRight w:val="0"/>
          <w:marTop w:val="120"/>
          <w:marBottom w:val="0"/>
          <w:divBdr>
            <w:top w:val="none" w:sz="0" w:space="0" w:color="auto"/>
            <w:left w:val="none" w:sz="0" w:space="0" w:color="auto"/>
            <w:bottom w:val="none" w:sz="0" w:space="0" w:color="auto"/>
            <w:right w:val="none" w:sz="0" w:space="0" w:color="auto"/>
          </w:divBdr>
        </w:div>
        <w:div w:id="1595549929">
          <w:marLeft w:val="576"/>
          <w:marRight w:val="0"/>
          <w:marTop w:val="120"/>
          <w:marBottom w:val="0"/>
          <w:divBdr>
            <w:top w:val="none" w:sz="0" w:space="0" w:color="auto"/>
            <w:left w:val="none" w:sz="0" w:space="0" w:color="auto"/>
            <w:bottom w:val="none" w:sz="0" w:space="0" w:color="auto"/>
            <w:right w:val="none" w:sz="0" w:space="0" w:color="auto"/>
          </w:divBdr>
        </w:div>
        <w:div w:id="299699056">
          <w:marLeft w:val="576"/>
          <w:marRight w:val="0"/>
          <w:marTop w:val="120"/>
          <w:marBottom w:val="0"/>
          <w:divBdr>
            <w:top w:val="none" w:sz="0" w:space="0" w:color="auto"/>
            <w:left w:val="none" w:sz="0" w:space="0" w:color="auto"/>
            <w:bottom w:val="none" w:sz="0" w:space="0" w:color="auto"/>
            <w:right w:val="none" w:sz="0" w:space="0" w:color="auto"/>
          </w:divBdr>
        </w:div>
        <w:div w:id="1371220668">
          <w:marLeft w:val="576"/>
          <w:marRight w:val="0"/>
          <w:marTop w:val="120"/>
          <w:marBottom w:val="0"/>
          <w:divBdr>
            <w:top w:val="none" w:sz="0" w:space="0" w:color="auto"/>
            <w:left w:val="none" w:sz="0" w:space="0" w:color="auto"/>
            <w:bottom w:val="none" w:sz="0" w:space="0" w:color="auto"/>
            <w:right w:val="none" w:sz="0" w:space="0" w:color="auto"/>
          </w:divBdr>
        </w:div>
        <w:div w:id="351803414">
          <w:marLeft w:val="576"/>
          <w:marRight w:val="0"/>
          <w:marTop w:val="120"/>
          <w:marBottom w:val="0"/>
          <w:divBdr>
            <w:top w:val="none" w:sz="0" w:space="0" w:color="auto"/>
            <w:left w:val="none" w:sz="0" w:space="0" w:color="auto"/>
            <w:bottom w:val="none" w:sz="0" w:space="0" w:color="auto"/>
            <w:right w:val="none" w:sz="0" w:space="0" w:color="auto"/>
          </w:divBdr>
        </w:div>
        <w:div w:id="427233549">
          <w:marLeft w:val="576"/>
          <w:marRight w:val="0"/>
          <w:marTop w:val="120"/>
          <w:marBottom w:val="0"/>
          <w:divBdr>
            <w:top w:val="none" w:sz="0" w:space="0" w:color="auto"/>
            <w:left w:val="none" w:sz="0" w:space="0" w:color="auto"/>
            <w:bottom w:val="none" w:sz="0" w:space="0" w:color="auto"/>
            <w:right w:val="none" w:sz="0" w:space="0" w:color="auto"/>
          </w:divBdr>
        </w:div>
        <w:div w:id="538588214">
          <w:marLeft w:val="576"/>
          <w:marRight w:val="0"/>
          <w:marTop w:val="120"/>
          <w:marBottom w:val="0"/>
          <w:divBdr>
            <w:top w:val="none" w:sz="0" w:space="0" w:color="auto"/>
            <w:left w:val="none" w:sz="0" w:space="0" w:color="auto"/>
            <w:bottom w:val="none" w:sz="0" w:space="0" w:color="auto"/>
            <w:right w:val="none" w:sz="0" w:space="0" w:color="auto"/>
          </w:divBdr>
        </w:div>
        <w:div w:id="426577877">
          <w:marLeft w:val="576"/>
          <w:marRight w:val="0"/>
          <w:marTop w:val="120"/>
          <w:marBottom w:val="0"/>
          <w:divBdr>
            <w:top w:val="none" w:sz="0" w:space="0" w:color="auto"/>
            <w:left w:val="none" w:sz="0" w:space="0" w:color="auto"/>
            <w:bottom w:val="none" w:sz="0" w:space="0" w:color="auto"/>
            <w:right w:val="none" w:sz="0" w:space="0" w:color="auto"/>
          </w:divBdr>
        </w:div>
        <w:div w:id="1781101078">
          <w:marLeft w:val="576"/>
          <w:marRight w:val="0"/>
          <w:marTop w:val="120"/>
          <w:marBottom w:val="0"/>
          <w:divBdr>
            <w:top w:val="none" w:sz="0" w:space="0" w:color="auto"/>
            <w:left w:val="none" w:sz="0" w:space="0" w:color="auto"/>
            <w:bottom w:val="none" w:sz="0" w:space="0" w:color="auto"/>
            <w:right w:val="none" w:sz="0" w:space="0" w:color="auto"/>
          </w:divBdr>
        </w:div>
        <w:div w:id="1432093670">
          <w:marLeft w:val="576"/>
          <w:marRight w:val="0"/>
          <w:marTop w:val="120"/>
          <w:marBottom w:val="0"/>
          <w:divBdr>
            <w:top w:val="none" w:sz="0" w:space="0" w:color="auto"/>
            <w:left w:val="none" w:sz="0" w:space="0" w:color="auto"/>
            <w:bottom w:val="none" w:sz="0" w:space="0" w:color="auto"/>
            <w:right w:val="none" w:sz="0" w:space="0" w:color="auto"/>
          </w:divBdr>
        </w:div>
        <w:div w:id="105849453">
          <w:marLeft w:val="576"/>
          <w:marRight w:val="0"/>
          <w:marTop w:val="120"/>
          <w:marBottom w:val="0"/>
          <w:divBdr>
            <w:top w:val="none" w:sz="0" w:space="0" w:color="auto"/>
            <w:left w:val="none" w:sz="0" w:space="0" w:color="auto"/>
            <w:bottom w:val="none" w:sz="0" w:space="0" w:color="auto"/>
            <w:right w:val="none" w:sz="0" w:space="0" w:color="auto"/>
          </w:divBdr>
        </w:div>
        <w:div w:id="1388257017">
          <w:marLeft w:val="576"/>
          <w:marRight w:val="0"/>
          <w:marTop w:val="120"/>
          <w:marBottom w:val="0"/>
          <w:divBdr>
            <w:top w:val="none" w:sz="0" w:space="0" w:color="auto"/>
            <w:left w:val="none" w:sz="0" w:space="0" w:color="auto"/>
            <w:bottom w:val="none" w:sz="0" w:space="0" w:color="auto"/>
            <w:right w:val="none" w:sz="0" w:space="0" w:color="auto"/>
          </w:divBdr>
        </w:div>
        <w:div w:id="1242444638">
          <w:marLeft w:val="576"/>
          <w:marRight w:val="0"/>
          <w:marTop w:val="120"/>
          <w:marBottom w:val="0"/>
          <w:divBdr>
            <w:top w:val="none" w:sz="0" w:space="0" w:color="auto"/>
            <w:left w:val="none" w:sz="0" w:space="0" w:color="auto"/>
            <w:bottom w:val="none" w:sz="0" w:space="0" w:color="auto"/>
            <w:right w:val="none" w:sz="0" w:space="0" w:color="auto"/>
          </w:divBdr>
        </w:div>
      </w:divsChild>
    </w:div>
    <w:div w:id="1448042159">
      <w:bodyDiv w:val="1"/>
      <w:marLeft w:val="0"/>
      <w:marRight w:val="0"/>
      <w:marTop w:val="0"/>
      <w:marBottom w:val="0"/>
      <w:divBdr>
        <w:top w:val="none" w:sz="0" w:space="0" w:color="auto"/>
        <w:left w:val="none" w:sz="0" w:space="0" w:color="auto"/>
        <w:bottom w:val="none" w:sz="0" w:space="0" w:color="auto"/>
        <w:right w:val="none" w:sz="0" w:space="0" w:color="auto"/>
      </w:divBdr>
    </w:div>
    <w:div w:id="1674794794">
      <w:bodyDiv w:val="1"/>
      <w:marLeft w:val="0"/>
      <w:marRight w:val="0"/>
      <w:marTop w:val="0"/>
      <w:marBottom w:val="0"/>
      <w:divBdr>
        <w:top w:val="none" w:sz="0" w:space="0" w:color="auto"/>
        <w:left w:val="none" w:sz="0" w:space="0" w:color="auto"/>
        <w:bottom w:val="none" w:sz="0" w:space="0" w:color="auto"/>
        <w:right w:val="none" w:sz="0" w:space="0" w:color="auto"/>
      </w:divBdr>
      <w:divsChild>
        <w:div w:id="1337153464">
          <w:marLeft w:val="0"/>
          <w:marRight w:val="0"/>
          <w:marTop w:val="0"/>
          <w:marBottom w:val="0"/>
          <w:divBdr>
            <w:top w:val="none" w:sz="0" w:space="0" w:color="auto"/>
            <w:left w:val="none" w:sz="0" w:space="0" w:color="auto"/>
            <w:bottom w:val="none" w:sz="0" w:space="0" w:color="auto"/>
            <w:right w:val="none" w:sz="0" w:space="0" w:color="auto"/>
          </w:divBdr>
        </w:div>
        <w:div w:id="1467315453">
          <w:marLeft w:val="0"/>
          <w:marRight w:val="0"/>
          <w:marTop w:val="0"/>
          <w:marBottom w:val="0"/>
          <w:divBdr>
            <w:top w:val="none" w:sz="0" w:space="0" w:color="auto"/>
            <w:left w:val="none" w:sz="0" w:space="0" w:color="auto"/>
            <w:bottom w:val="none" w:sz="0" w:space="0" w:color="auto"/>
            <w:right w:val="none" w:sz="0" w:space="0" w:color="auto"/>
          </w:divBdr>
          <w:divsChild>
            <w:div w:id="1271280991">
              <w:marLeft w:val="0"/>
              <w:marRight w:val="0"/>
              <w:marTop w:val="0"/>
              <w:marBottom w:val="0"/>
              <w:divBdr>
                <w:top w:val="none" w:sz="0" w:space="0" w:color="auto"/>
                <w:left w:val="none" w:sz="0" w:space="0" w:color="auto"/>
                <w:bottom w:val="none" w:sz="0" w:space="0" w:color="auto"/>
                <w:right w:val="none" w:sz="0" w:space="0" w:color="auto"/>
              </w:divBdr>
            </w:div>
            <w:div w:id="333537793">
              <w:marLeft w:val="0"/>
              <w:marRight w:val="0"/>
              <w:marTop w:val="0"/>
              <w:marBottom w:val="0"/>
              <w:divBdr>
                <w:top w:val="none" w:sz="0" w:space="0" w:color="auto"/>
                <w:left w:val="none" w:sz="0" w:space="0" w:color="auto"/>
                <w:bottom w:val="none" w:sz="0" w:space="0" w:color="auto"/>
                <w:right w:val="none" w:sz="0" w:space="0" w:color="auto"/>
              </w:divBdr>
            </w:div>
          </w:divsChild>
        </w:div>
        <w:div w:id="669253849">
          <w:marLeft w:val="0"/>
          <w:marRight w:val="0"/>
          <w:marTop w:val="0"/>
          <w:marBottom w:val="0"/>
          <w:divBdr>
            <w:top w:val="none" w:sz="0" w:space="0" w:color="auto"/>
            <w:left w:val="none" w:sz="0" w:space="0" w:color="auto"/>
            <w:bottom w:val="none" w:sz="0" w:space="0" w:color="auto"/>
            <w:right w:val="none" w:sz="0" w:space="0" w:color="auto"/>
          </w:divBdr>
        </w:div>
        <w:div w:id="498040309">
          <w:marLeft w:val="0"/>
          <w:marRight w:val="0"/>
          <w:marTop w:val="0"/>
          <w:marBottom w:val="0"/>
          <w:divBdr>
            <w:top w:val="none" w:sz="0" w:space="0" w:color="auto"/>
            <w:left w:val="none" w:sz="0" w:space="0" w:color="auto"/>
            <w:bottom w:val="none" w:sz="0" w:space="0" w:color="auto"/>
            <w:right w:val="none" w:sz="0" w:space="0" w:color="auto"/>
          </w:divBdr>
        </w:div>
        <w:div w:id="1324434999">
          <w:marLeft w:val="0"/>
          <w:marRight w:val="0"/>
          <w:marTop w:val="0"/>
          <w:marBottom w:val="0"/>
          <w:divBdr>
            <w:top w:val="none" w:sz="0" w:space="0" w:color="auto"/>
            <w:left w:val="none" w:sz="0" w:space="0" w:color="auto"/>
            <w:bottom w:val="none" w:sz="0" w:space="0" w:color="auto"/>
            <w:right w:val="none" w:sz="0" w:space="0" w:color="auto"/>
          </w:divBdr>
        </w:div>
        <w:div w:id="1521316534">
          <w:marLeft w:val="0"/>
          <w:marRight w:val="0"/>
          <w:marTop w:val="0"/>
          <w:marBottom w:val="0"/>
          <w:divBdr>
            <w:top w:val="none" w:sz="0" w:space="0" w:color="auto"/>
            <w:left w:val="none" w:sz="0" w:space="0" w:color="auto"/>
            <w:bottom w:val="none" w:sz="0" w:space="0" w:color="auto"/>
            <w:right w:val="none" w:sz="0" w:space="0" w:color="auto"/>
          </w:divBdr>
          <w:divsChild>
            <w:div w:id="16272738">
              <w:marLeft w:val="0"/>
              <w:marRight w:val="0"/>
              <w:marTop w:val="0"/>
              <w:marBottom w:val="0"/>
              <w:divBdr>
                <w:top w:val="none" w:sz="0" w:space="0" w:color="auto"/>
                <w:left w:val="none" w:sz="0" w:space="0" w:color="auto"/>
                <w:bottom w:val="none" w:sz="0" w:space="0" w:color="auto"/>
                <w:right w:val="none" w:sz="0" w:space="0" w:color="auto"/>
              </w:divBdr>
              <w:divsChild>
                <w:div w:id="2037608546">
                  <w:marLeft w:val="0"/>
                  <w:marRight w:val="0"/>
                  <w:marTop w:val="0"/>
                  <w:marBottom w:val="0"/>
                  <w:divBdr>
                    <w:top w:val="none" w:sz="0" w:space="0" w:color="auto"/>
                    <w:left w:val="none" w:sz="0" w:space="0" w:color="auto"/>
                    <w:bottom w:val="none" w:sz="0" w:space="0" w:color="auto"/>
                    <w:right w:val="none" w:sz="0" w:space="0" w:color="auto"/>
                  </w:divBdr>
                  <w:divsChild>
                    <w:div w:id="862981217">
                      <w:marLeft w:val="0"/>
                      <w:marRight w:val="0"/>
                      <w:marTop w:val="0"/>
                      <w:marBottom w:val="0"/>
                      <w:divBdr>
                        <w:top w:val="none" w:sz="0" w:space="0" w:color="auto"/>
                        <w:left w:val="none" w:sz="0" w:space="0" w:color="auto"/>
                        <w:bottom w:val="none" w:sz="0" w:space="0" w:color="auto"/>
                        <w:right w:val="none" w:sz="0" w:space="0" w:color="auto"/>
                      </w:divBdr>
                    </w:div>
                    <w:div w:id="2111274346">
                      <w:marLeft w:val="0"/>
                      <w:marRight w:val="0"/>
                      <w:marTop w:val="0"/>
                      <w:marBottom w:val="0"/>
                      <w:divBdr>
                        <w:top w:val="none" w:sz="0" w:space="0" w:color="auto"/>
                        <w:left w:val="none" w:sz="0" w:space="0" w:color="auto"/>
                        <w:bottom w:val="none" w:sz="0" w:space="0" w:color="auto"/>
                        <w:right w:val="none" w:sz="0" w:space="0" w:color="auto"/>
                      </w:divBdr>
                    </w:div>
                    <w:div w:id="563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3686">
              <w:marLeft w:val="0"/>
              <w:marRight w:val="0"/>
              <w:marTop w:val="0"/>
              <w:marBottom w:val="0"/>
              <w:divBdr>
                <w:top w:val="none" w:sz="0" w:space="0" w:color="auto"/>
                <w:left w:val="none" w:sz="0" w:space="0" w:color="auto"/>
                <w:bottom w:val="none" w:sz="0" w:space="0" w:color="auto"/>
                <w:right w:val="none" w:sz="0" w:space="0" w:color="auto"/>
              </w:divBdr>
              <w:divsChild>
                <w:div w:id="1494104595">
                  <w:marLeft w:val="0"/>
                  <w:marRight w:val="0"/>
                  <w:marTop w:val="0"/>
                  <w:marBottom w:val="0"/>
                  <w:divBdr>
                    <w:top w:val="none" w:sz="0" w:space="0" w:color="auto"/>
                    <w:left w:val="none" w:sz="0" w:space="0" w:color="auto"/>
                    <w:bottom w:val="none" w:sz="0" w:space="0" w:color="auto"/>
                    <w:right w:val="none" w:sz="0" w:space="0" w:color="auto"/>
                  </w:divBdr>
                </w:div>
                <w:div w:id="165902666">
                  <w:marLeft w:val="0"/>
                  <w:marRight w:val="0"/>
                  <w:marTop w:val="0"/>
                  <w:marBottom w:val="0"/>
                  <w:divBdr>
                    <w:top w:val="none" w:sz="0" w:space="0" w:color="auto"/>
                    <w:left w:val="none" w:sz="0" w:space="0" w:color="auto"/>
                    <w:bottom w:val="none" w:sz="0" w:space="0" w:color="auto"/>
                    <w:right w:val="none" w:sz="0" w:space="0" w:color="auto"/>
                  </w:divBdr>
                </w:div>
                <w:div w:id="718165895">
                  <w:marLeft w:val="0"/>
                  <w:marRight w:val="0"/>
                  <w:marTop w:val="0"/>
                  <w:marBottom w:val="0"/>
                  <w:divBdr>
                    <w:top w:val="none" w:sz="0" w:space="0" w:color="auto"/>
                    <w:left w:val="none" w:sz="0" w:space="0" w:color="auto"/>
                    <w:bottom w:val="none" w:sz="0" w:space="0" w:color="auto"/>
                    <w:right w:val="none" w:sz="0" w:space="0" w:color="auto"/>
                  </w:divBdr>
                </w:div>
              </w:divsChild>
            </w:div>
            <w:div w:id="1640846316">
              <w:marLeft w:val="0"/>
              <w:marRight w:val="0"/>
              <w:marTop w:val="0"/>
              <w:marBottom w:val="0"/>
              <w:divBdr>
                <w:top w:val="none" w:sz="0" w:space="0" w:color="auto"/>
                <w:left w:val="none" w:sz="0" w:space="0" w:color="auto"/>
                <w:bottom w:val="none" w:sz="0" w:space="0" w:color="auto"/>
                <w:right w:val="none" w:sz="0" w:space="0" w:color="auto"/>
              </w:divBdr>
              <w:divsChild>
                <w:div w:id="1459227567">
                  <w:marLeft w:val="0"/>
                  <w:marRight w:val="0"/>
                  <w:marTop w:val="0"/>
                  <w:marBottom w:val="0"/>
                  <w:divBdr>
                    <w:top w:val="none" w:sz="0" w:space="0" w:color="auto"/>
                    <w:left w:val="none" w:sz="0" w:space="0" w:color="auto"/>
                    <w:bottom w:val="none" w:sz="0" w:space="0" w:color="auto"/>
                    <w:right w:val="none" w:sz="0" w:space="0" w:color="auto"/>
                  </w:divBdr>
                </w:div>
                <w:div w:id="1598631373">
                  <w:marLeft w:val="0"/>
                  <w:marRight w:val="0"/>
                  <w:marTop w:val="0"/>
                  <w:marBottom w:val="0"/>
                  <w:divBdr>
                    <w:top w:val="none" w:sz="0" w:space="0" w:color="auto"/>
                    <w:left w:val="none" w:sz="0" w:space="0" w:color="auto"/>
                    <w:bottom w:val="none" w:sz="0" w:space="0" w:color="auto"/>
                    <w:right w:val="none" w:sz="0" w:space="0" w:color="auto"/>
                  </w:divBdr>
                  <w:divsChild>
                    <w:div w:id="612251858">
                      <w:marLeft w:val="0"/>
                      <w:marRight w:val="0"/>
                      <w:marTop w:val="0"/>
                      <w:marBottom w:val="0"/>
                      <w:divBdr>
                        <w:top w:val="none" w:sz="0" w:space="0" w:color="auto"/>
                        <w:left w:val="none" w:sz="0" w:space="0" w:color="auto"/>
                        <w:bottom w:val="none" w:sz="0" w:space="0" w:color="auto"/>
                        <w:right w:val="none" w:sz="0" w:space="0" w:color="auto"/>
                      </w:divBdr>
                      <w:divsChild>
                        <w:div w:id="1399397673">
                          <w:marLeft w:val="0"/>
                          <w:marRight w:val="0"/>
                          <w:marTop w:val="0"/>
                          <w:marBottom w:val="0"/>
                          <w:divBdr>
                            <w:top w:val="none" w:sz="0" w:space="0" w:color="auto"/>
                            <w:left w:val="none" w:sz="0" w:space="0" w:color="auto"/>
                            <w:bottom w:val="none" w:sz="0" w:space="0" w:color="auto"/>
                            <w:right w:val="none" w:sz="0" w:space="0" w:color="auto"/>
                          </w:divBdr>
                        </w:div>
                        <w:div w:id="878277283">
                          <w:marLeft w:val="0"/>
                          <w:marRight w:val="0"/>
                          <w:marTop w:val="0"/>
                          <w:marBottom w:val="0"/>
                          <w:divBdr>
                            <w:top w:val="none" w:sz="0" w:space="0" w:color="auto"/>
                            <w:left w:val="none" w:sz="0" w:space="0" w:color="auto"/>
                            <w:bottom w:val="none" w:sz="0" w:space="0" w:color="auto"/>
                            <w:right w:val="none" w:sz="0" w:space="0" w:color="auto"/>
                          </w:divBdr>
                          <w:divsChild>
                            <w:div w:id="524564600">
                              <w:marLeft w:val="0"/>
                              <w:marRight w:val="0"/>
                              <w:marTop w:val="0"/>
                              <w:marBottom w:val="0"/>
                              <w:divBdr>
                                <w:top w:val="none" w:sz="0" w:space="0" w:color="auto"/>
                                <w:left w:val="none" w:sz="0" w:space="0" w:color="auto"/>
                                <w:bottom w:val="none" w:sz="0" w:space="0" w:color="auto"/>
                                <w:right w:val="none" w:sz="0" w:space="0" w:color="auto"/>
                              </w:divBdr>
                            </w:div>
                            <w:div w:id="1568878596">
                              <w:marLeft w:val="0"/>
                              <w:marRight w:val="0"/>
                              <w:marTop w:val="0"/>
                              <w:marBottom w:val="0"/>
                              <w:divBdr>
                                <w:top w:val="none" w:sz="0" w:space="0" w:color="auto"/>
                                <w:left w:val="none" w:sz="0" w:space="0" w:color="auto"/>
                                <w:bottom w:val="none" w:sz="0" w:space="0" w:color="auto"/>
                                <w:right w:val="none" w:sz="0" w:space="0" w:color="auto"/>
                              </w:divBdr>
                            </w:div>
                            <w:div w:id="401222598">
                              <w:marLeft w:val="0"/>
                              <w:marRight w:val="0"/>
                              <w:marTop w:val="0"/>
                              <w:marBottom w:val="0"/>
                              <w:divBdr>
                                <w:top w:val="none" w:sz="0" w:space="0" w:color="auto"/>
                                <w:left w:val="none" w:sz="0" w:space="0" w:color="auto"/>
                                <w:bottom w:val="none" w:sz="0" w:space="0" w:color="auto"/>
                                <w:right w:val="none" w:sz="0" w:space="0" w:color="auto"/>
                              </w:divBdr>
                            </w:div>
                            <w:div w:id="1288704560">
                              <w:marLeft w:val="0"/>
                              <w:marRight w:val="0"/>
                              <w:marTop w:val="0"/>
                              <w:marBottom w:val="0"/>
                              <w:divBdr>
                                <w:top w:val="none" w:sz="0" w:space="0" w:color="auto"/>
                                <w:left w:val="none" w:sz="0" w:space="0" w:color="auto"/>
                                <w:bottom w:val="none" w:sz="0" w:space="0" w:color="auto"/>
                                <w:right w:val="none" w:sz="0" w:space="0" w:color="auto"/>
                              </w:divBdr>
                            </w:div>
                            <w:div w:id="1007171564">
                              <w:marLeft w:val="0"/>
                              <w:marRight w:val="0"/>
                              <w:marTop w:val="0"/>
                              <w:marBottom w:val="0"/>
                              <w:divBdr>
                                <w:top w:val="none" w:sz="0" w:space="0" w:color="auto"/>
                                <w:left w:val="none" w:sz="0" w:space="0" w:color="auto"/>
                                <w:bottom w:val="none" w:sz="0" w:space="0" w:color="auto"/>
                                <w:right w:val="none" w:sz="0" w:space="0" w:color="auto"/>
                              </w:divBdr>
                            </w:div>
                            <w:div w:id="72433973">
                              <w:marLeft w:val="0"/>
                              <w:marRight w:val="0"/>
                              <w:marTop w:val="0"/>
                              <w:marBottom w:val="0"/>
                              <w:divBdr>
                                <w:top w:val="none" w:sz="0" w:space="0" w:color="auto"/>
                                <w:left w:val="none" w:sz="0" w:space="0" w:color="auto"/>
                                <w:bottom w:val="none" w:sz="0" w:space="0" w:color="auto"/>
                                <w:right w:val="none" w:sz="0" w:space="0" w:color="auto"/>
                              </w:divBdr>
                            </w:div>
                          </w:divsChild>
                        </w:div>
                        <w:div w:id="32115499">
                          <w:marLeft w:val="0"/>
                          <w:marRight w:val="0"/>
                          <w:marTop w:val="0"/>
                          <w:marBottom w:val="0"/>
                          <w:divBdr>
                            <w:top w:val="none" w:sz="0" w:space="0" w:color="auto"/>
                            <w:left w:val="none" w:sz="0" w:space="0" w:color="auto"/>
                            <w:bottom w:val="none" w:sz="0" w:space="0" w:color="auto"/>
                            <w:right w:val="none" w:sz="0" w:space="0" w:color="auto"/>
                          </w:divBdr>
                        </w:div>
                        <w:div w:id="1652520545">
                          <w:marLeft w:val="0"/>
                          <w:marRight w:val="0"/>
                          <w:marTop w:val="0"/>
                          <w:marBottom w:val="0"/>
                          <w:divBdr>
                            <w:top w:val="none" w:sz="0" w:space="0" w:color="auto"/>
                            <w:left w:val="none" w:sz="0" w:space="0" w:color="auto"/>
                            <w:bottom w:val="none" w:sz="0" w:space="0" w:color="auto"/>
                            <w:right w:val="none" w:sz="0" w:space="0" w:color="auto"/>
                          </w:divBdr>
                          <w:divsChild>
                            <w:div w:id="336923770">
                              <w:marLeft w:val="0"/>
                              <w:marRight w:val="0"/>
                              <w:marTop w:val="0"/>
                              <w:marBottom w:val="0"/>
                              <w:divBdr>
                                <w:top w:val="none" w:sz="0" w:space="0" w:color="auto"/>
                                <w:left w:val="none" w:sz="0" w:space="0" w:color="auto"/>
                                <w:bottom w:val="none" w:sz="0" w:space="0" w:color="auto"/>
                                <w:right w:val="none" w:sz="0" w:space="0" w:color="auto"/>
                              </w:divBdr>
                            </w:div>
                            <w:div w:id="1038513124">
                              <w:marLeft w:val="0"/>
                              <w:marRight w:val="0"/>
                              <w:marTop w:val="0"/>
                              <w:marBottom w:val="0"/>
                              <w:divBdr>
                                <w:top w:val="none" w:sz="0" w:space="0" w:color="auto"/>
                                <w:left w:val="none" w:sz="0" w:space="0" w:color="auto"/>
                                <w:bottom w:val="none" w:sz="0" w:space="0" w:color="auto"/>
                                <w:right w:val="none" w:sz="0" w:space="0" w:color="auto"/>
                              </w:divBdr>
                            </w:div>
                            <w:div w:id="718480124">
                              <w:marLeft w:val="0"/>
                              <w:marRight w:val="0"/>
                              <w:marTop w:val="0"/>
                              <w:marBottom w:val="0"/>
                              <w:divBdr>
                                <w:top w:val="none" w:sz="0" w:space="0" w:color="auto"/>
                                <w:left w:val="none" w:sz="0" w:space="0" w:color="auto"/>
                                <w:bottom w:val="none" w:sz="0" w:space="0" w:color="auto"/>
                                <w:right w:val="none" w:sz="0" w:space="0" w:color="auto"/>
                              </w:divBdr>
                            </w:div>
                            <w:div w:id="1024017859">
                              <w:marLeft w:val="0"/>
                              <w:marRight w:val="0"/>
                              <w:marTop w:val="0"/>
                              <w:marBottom w:val="0"/>
                              <w:divBdr>
                                <w:top w:val="none" w:sz="0" w:space="0" w:color="auto"/>
                                <w:left w:val="none" w:sz="0" w:space="0" w:color="auto"/>
                                <w:bottom w:val="none" w:sz="0" w:space="0" w:color="auto"/>
                                <w:right w:val="none" w:sz="0" w:space="0" w:color="auto"/>
                              </w:divBdr>
                            </w:div>
                          </w:divsChild>
                        </w:div>
                        <w:div w:id="1572160361">
                          <w:marLeft w:val="0"/>
                          <w:marRight w:val="0"/>
                          <w:marTop w:val="240"/>
                          <w:marBottom w:val="480"/>
                          <w:divBdr>
                            <w:top w:val="single" w:sz="6" w:space="0" w:color="B5BABE"/>
                            <w:left w:val="single" w:sz="6" w:space="0" w:color="B5BABE"/>
                            <w:bottom w:val="single" w:sz="6" w:space="0" w:color="B5BABE"/>
                            <w:right w:val="single" w:sz="6" w:space="0" w:color="B5BABE"/>
                          </w:divBdr>
                          <w:divsChild>
                            <w:div w:id="266737811">
                              <w:marLeft w:val="0"/>
                              <w:marRight w:val="0"/>
                              <w:marTop w:val="0"/>
                              <w:marBottom w:val="0"/>
                              <w:divBdr>
                                <w:top w:val="none" w:sz="0" w:space="0" w:color="auto"/>
                                <w:left w:val="none" w:sz="0" w:space="0" w:color="auto"/>
                                <w:bottom w:val="none" w:sz="0" w:space="0" w:color="auto"/>
                                <w:right w:val="none" w:sz="0" w:space="0" w:color="auto"/>
                              </w:divBdr>
                              <w:divsChild>
                                <w:div w:id="2019035200">
                                  <w:marLeft w:val="0"/>
                                  <w:marRight w:val="0"/>
                                  <w:marTop w:val="0"/>
                                  <w:marBottom w:val="0"/>
                                  <w:divBdr>
                                    <w:top w:val="none" w:sz="0" w:space="0" w:color="auto"/>
                                    <w:left w:val="none" w:sz="0" w:space="0" w:color="auto"/>
                                    <w:bottom w:val="none" w:sz="0" w:space="0" w:color="auto"/>
                                    <w:right w:val="none" w:sz="0" w:space="0" w:color="auto"/>
                                  </w:divBdr>
                                  <w:divsChild>
                                    <w:div w:id="487136194">
                                      <w:marLeft w:val="0"/>
                                      <w:marRight w:val="0"/>
                                      <w:marTop w:val="100"/>
                                      <w:marBottom w:val="100"/>
                                      <w:divBdr>
                                        <w:top w:val="none" w:sz="0" w:space="0" w:color="auto"/>
                                        <w:left w:val="none" w:sz="0" w:space="0" w:color="auto"/>
                                        <w:bottom w:val="none" w:sz="0" w:space="0" w:color="auto"/>
                                        <w:right w:val="none" w:sz="0" w:space="0" w:color="auto"/>
                                      </w:divBdr>
                                      <w:divsChild>
                                        <w:div w:id="488791373">
                                          <w:marLeft w:val="0"/>
                                          <w:marRight w:val="0"/>
                                          <w:marTop w:val="0"/>
                                          <w:marBottom w:val="0"/>
                                          <w:divBdr>
                                            <w:top w:val="none" w:sz="0" w:space="0" w:color="auto"/>
                                            <w:left w:val="none" w:sz="0" w:space="0" w:color="auto"/>
                                            <w:bottom w:val="none" w:sz="0" w:space="0" w:color="auto"/>
                                            <w:right w:val="none" w:sz="0" w:space="0" w:color="auto"/>
                                          </w:divBdr>
                                        </w:div>
                                        <w:div w:id="2146897271">
                                          <w:marLeft w:val="0"/>
                                          <w:marRight w:val="0"/>
                                          <w:marTop w:val="0"/>
                                          <w:marBottom w:val="0"/>
                                          <w:divBdr>
                                            <w:top w:val="none" w:sz="0" w:space="0" w:color="auto"/>
                                            <w:left w:val="none" w:sz="0" w:space="0" w:color="auto"/>
                                            <w:bottom w:val="none" w:sz="0" w:space="0" w:color="auto"/>
                                            <w:right w:val="none" w:sz="0" w:space="0" w:color="auto"/>
                                          </w:divBdr>
                                        </w:div>
                                        <w:div w:id="587233252">
                                          <w:marLeft w:val="0"/>
                                          <w:marRight w:val="0"/>
                                          <w:marTop w:val="0"/>
                                          <w:marBottom w:val="0"/>
                                          <w:divBdr>
                                            <w:top w:val="none" w:sz="0" w:space="0" w:color="auto"/>
                                            <w:left w:val="none" w:sz="0" w:space="0" w:color="auto"/>
                                            <w:bottom w:val="none" w:sz="0" w:space="0" w:color="auto"/>
                                            <w:right w:val="none" w:sz="0" w:space="0" w:color="auto"/>
                                          </w:divBdr>
                                        </w:div>
                                        <w:div w:id="53966439">
                                          <w:marLeft w:val="0"/>
                                          <w:marRight w:val="0"/>
                                          <w:marTop w:val="0"/>
                                          <w:marBottom w:val="0"/>
                                          <w:divBdr>
                                            <w:top w:val="none" w:sz="0" w:space="0" w:color="auto"/>
                                            <w:left w:val="none" w:sz="0" w:space="0" w:color="auto"/>
                                            <w:bottom w:val="none" w:sz="0" w:space="0" w:color="auto"/>
                                            <w:right w:val="none" w:sz="0" w:space="0" w:color="auto"/>
                                          </w:divBdr>
                                        </w:div>
                                        <w:div w:id="43677181">
                                          <w:marLeft w:val="0"/>
                                          <w:marRight w:val="0"/>
                                          <w:marTop w:val="0"/>
                                          <w:marBottom w:val="0"/>
                                          <w:divBdr>
                                            <w:top w:val="none" w:sz="0" w:space="0" w:color="auto"/>
                                            <w:left w:val="none" w:sz="0" w:space="0" w:color="auto"/>
                                            <w:bottom w:val="none" w:sz="0" w:space="0" w:color="auto"/>
                                            <w:right w:val="none" w:sz="0" w:space="0" w:color="auto"/>
                                          </w:divBdr>
                                        </w:div>
                                        <w:div w:id="637224565">
                                          <w:marLeft w:val="0"/>
                                          <w:marRight w:val="0"/>
                                          <w:marTop w:val="0"/>
                                          <w:marBottom w:val="0"/>
                                          <w:divBdr>
                                            <w:top w:val="none" w:sz="0" w:space="0" w:color="auto"/>
                                            <w:left w:val="none" w:sz="0" w:space="0" w:color="auto"/>
                                            <w:bottom w:val="none" w:sz="0" w:space="0" w:color="auto"/>
                                            <w:right w:val="none" w:sz="0" w:space="0" w:color="auto"/>
                                          </w:divBdr>
                                        </w:div>
                                        <w:div w:id="474489556">
                                          <w:marLeft w:val="0"/>
                                          <w:marRight w:val="0"/>
                                          <w:marTop w:val="0"/>
                                          <w:marBottom w:val="0"/>
                                          <w:divBdr>
                                            <w:top w:val="none" w:sz="0" w:space="0" w:color="auto"/>
                                            <w:left w:val="none" w:sz="0" w:space="0" w:color="auto"/>
                                            <w:bottom w:val="none" w:sz="0" w:space="0" w:color="auto"/>
                                            <w:right w:val="none" w:sz="0" w:space="0" w:color="auto"/>
                                          </w:divBdr>
                                        </w:div>
                                        <w:div w:id="563568444">
                                          <w:marLeft w:val="0"/>
                                          <w:marRight w:val="0"/>
                                          <w:marTop w:val="0"/>
                                          <w:marBottom w:val="0"/>
                                          <w:divBdr>
                                            <w:top w:val="none" w:sz="0" w:space="0" w:color="auto"/>
                                            <w:left w:val="none" w:sz="0" w:space="0" w:color="auto"/>
                                            <w:bottom w:val="none" w:sz="0" w:space="0" w:color="auto"/>
                                            <w:right w:val="none" w:sz="0" w:space="0" w:color="auto"/>
                                          </w:divBdr>
                                        </w:div>
                                        <w:div w:id="370763696">
                                          <w:marLeft w:val="0"/>
                                          <w:marRight w:val="0"/>
                                          <w:marTop w:val="0"/>
                                          <w:marBottom w:val="0"/>
                                          <w:divBdr>
                                            <w:top w:val="none" w:sz="0" w:space="0" w:color="auto"/>
                                            <w:left w:val="none" w:sz="0" w:space="0" w:color="auto"/>
                                            <w:bottom w:val="none" w:sz="0" w:space="0" w:color="auto"/>
                                            <w:right w:val="none" w:sz="0" w:space="0" w:color="auto"/>
                                          </w:divBdr>
                                        </w:div>
                                        <w:div w:id="1841770625">
                                          <w:marLeft w:val="0"/>
                                          <w:marRight w:val="0"/>
                                          <w:marTop w:val="0"/>
                                          <w:marBottom w:val="0"/>
                                          <w:divBdr>
                                            <w:top w:val="none" w:sz="0" w:space="0" w:color="auto"/>
                                            <w:left w:val="none" w:sz="0" w:space="0" w:color="auto"/>
                                            <w:bottom w:val="none" w:sz="0" w:space="0" w:color="auto"/>
                                            <w:right w:val="none" w:sz="0" w:space="0" w:color="auto"/>
                                          </w:divBdr>
                                        </w:div>
                                        <w:div w:id="1259294358">
                                          <w:marLeft w:val="0"/>
                                          <w:marRight w:val="0"/>
                                          <w:marTop w:val="0"/>
                                          <w:marBottom w:val="0"/>
                                          <w:divBdr>
                                            <w:top w:val="none" w:sz="0" w:space="0" w:color="auto"/>
                                            <w:left w:val="none" w:sz="0" w:space="0" w:color="auto"/>
                                            <w:bottom w:val="none" w:sz="0" w:space="0" w:color="auto"/>
                                            <w:right w:val="none" w:sz="0" w:space="0" w:color="auto"/>
                                          </w:divBdr>
                                        </w:div>
                                        <w:div w:id="2005934300">
                                          <w:marLeft w:val="0"/>
                                          <w:marRight w:val="0"/>
                                          <w:marTop w:val="0"/>
                                          <w:marBottom w:val="0"/>
                                          <w:divBdr>
                                            <w:top w:val="none" w:sz="0" w:space="0" w:color="auto"/>
                                            <w:left w:val="none" w:sz="0" w:space="0" w:color="auto"/>
                                            <w:bottom w:val="none" w:sz="0" w:space="0" w:color="auto"/>
                                            <w:right w:val="none" w:sz="0" w:space="0" w:color="auto"/>
                                          </w:divBdr>
                                        </w:div>
                                        <w:div w:id="870261650">
                                          <w:marLeft w:val="0"/>
                                          <w:marRight w:val="0"/>
                                          <w:marTop w:val="0"/>
                                          <w:marBottom w:val="0"/>
                                          <w:divBdr>
                                            <w:top w:val="none" w:sz="0" w:space="0" w:color="auto"/>
                                            <w:left w:val="none" w:sz="0" w:space="0" w:color="auto"/>
                                            <w:bottom w:val="none" w:sz="0" w:space="0" w:color="auto"/>
                                            <w:right w:val="none" w:sz="0" w:space="0" w:color="auto"/>
                                          </w:divBdr>
                                        </w:div>
                                        <w:div w:id="935140417">
                                          <w:marLeft w:val="0"/>
                                          <w:marRight w:val="0"/>
                                          <w:marTop w:val="0"/>
                                          <w:marBottom w:val="0"/>
                                          <w:divBdr>
                                            <w:top w:val="none" w:sz="0" w:space="0" w:color="auto"/>
                                            <w:left w:val="none" w:sz="0" w:space="0" w:color="auto"/>
                                            <w:bottom w:val="none" w:sz="0" w:space="0" w:color="auto"/>
                                            <w:right w:val="none" w:sz="0" w:space="0" w:color="auto"/>
                                          </w:divBdr>
                                        </w:div>
                                        <w:div w:id="1974365874">
                                          <w:marLeft w:val="0"/>
                                          <w:marRight w:val="0"/>
                                          <w:marTop w:val="0"/>
                                          <w:marBottom w:val="0"/>
                                          <w:divBdr>
                                            <w:top w:val="none" w:sz="0" w:space="0" w:color="auto"/>
                                            <w:left w:val="none" w:sz="0" w:space="0" w:color="auto"/>
                                            <w:bottom w:val="none" w:sz="0" w:space="0" w:color="auto"/>
                                            <w:right w:val="none" w:sz="0" w:space="0" w:color="auto"/>
                                          </w:divBdr>
                                        </w:div>
                                        <w:div w:id="1470980484">
                                          <w:marLeft w:val="0"/>
                                          <w:marRight w:val="0"/>
                                          <w:marTop w:val="0"/>
                                          <w:marBottom w:val="0"/>
                                          <w:divBdr>
                                            <w:top w:val="none" w:sz="0" w:space="0" w:color="auto"/>
                                            <w:left w:val="none" w:sz="0" w:space="0" w:color="auto"/>
                                            <w:bottom w:val="none" w:sz="0" w:space="0" w:color="auto"/>
                                            <w:right w:val="none" w:sz="0" w:space="0" w:color="auto"/>
                                          </w:divBdr>
                                        </w:div>
                                        <w:div w:id="749935963">
                                          <w:marLeft w:val="0"/>
                                          <w:marRight w:val="0"/>
                                          <w:marTop w:val="0"/>
                                          <w:marBottom w:val="0"/>
                                          <w:divBdr>
                                            <w:top w:val="none" w:sz="0" w:space="0" w:color="auto"/>
                                            <w:left w:val="none" w:sz="0" w:space="0" w:color="auto"/>
                                            <w:bottom w:val="none" w:sz="0" w:space="0" w:color="auto"/>
                                            <w:right w:val="none" w:sz="0" w:space="0" w:color="auto"/>
                                          </w:divBdr>
                                        </w:div>
                                        <w:div w:id="836504877">
                                          <w:marLeft w:val="0"/>
                                          <w:marRight w:val="0"/>
                                          <w:marTop w:val="0"/>
                                          <w:marBottom w:val="0"/>
                                          <w:divBdr>
                                            <w:top w:val="none" w:sz="0" w:space="0" w:color="auto"/>
                                            <w:left w:val="none" w:sz="0" w:space="0" w:color="auto"/>
                                            <w:bottom w:val="none" w:sz="0" w:space="0" w:color="auto"/>
                                            <w:right w:val="none" w:sz="0" w:space="0" w:color="auto"/>
                                          </w:divBdr>
                                        </w:div>
                                        <w:div w:id="2049865608">
                                          <w:marLeft w:val="0"/>
                                          <w:marRight w:val="0"/>
                                          <w:marTop w:val="0"/>
                                          <w:marBottom w:val="0"/>
                                          <w:divBdr>
                                            <w:top w:val="none" w:sz="0" w:space="0" w:color="auto"/>
                                            <w:left w:val="none" w:sz="0" w:space="0" w:color="auto"/>
                                            <w:bottom w:val="none" w:sz="0" w:space="0" w:color="auto"/>
                                            <w:right w:val="none" w:sz="0" w:space="0" w:color="auto"/>
                                          </w:divBdr>
                                        </w:div>
                                        <w:div w:id="1065222283">
                                          <w:marLeft w:val="0"/>
                                          <w:marRight w:val="0"/>
                                          <w:marTop w:val="0"/>
                                          <w:marBottom w:val="0"/>
                                          <w:divBdr>
                                            <w:top w:val="none" w:sz="0" w:space="0" w:color="auto"/>
                                            <w:left w:val="none" w:sz="0" w:space="0" w:color="auto"/>
                                            <w:bottom w:val="none" w:sz="0" w:space="0" w:color="auto"/>
                                            <w:right w:val="none" w:sz="0" w:space="0" w:color="auto"/>
                                          </w:divBdr>
                                        </w:div>
                                        <w:div w:id="1561742609">
                                          <w:marLeft w:val="0"/>
                                          <w:marRight w:val="0"/>
                                          <w:marTop w:val="0"/>
                                          <w:marBottom w:val="0"/>
                                          <w:divBdr>
                                            <w:top w:val="none" w:sz="0" w:space="0" w:color="auto"/>
                                            <w:left w:val="none" w:sz="0" w:space="0" w:color="auto"/>
                                            <w:bottom w:val="none" w:sz="0" w:space="0" w:color="auto"/>
                                            <w:right w:val="none" w:sz="0" w:space="0" w:color="auto"/>
                                          </w:divBdr>
                                        </w:div>
                                        <w:div w:id="692463586">
                                          <w:marLeft w:val="0"/>
                                          <w:marRight w:val="0"/>
                                          <w:marTop w:val="0"/>
                                          <w:marBottom w:val="0"/>
                                          <w:divBdr>
                                            <w:top w:val="none" w:sz="0" w:space="0" w:color="auto"/>
                                            <w:left w:val="none" w:sz="0" w:space="0" w:color="auto"/>
                                            <w:bottom w:val="none" w:sz="0" w:space="0" w:color="auto"/>
                                            <w:right w:val="none" w:sz="0" w:space="0" w:color="auto"/>
                                          </w:divBdr>
                                        </w:div>
                                        <w:div w:id="477840698">
                                          <w:marLeft w:val="0"/>
                                          <w:marRight w:val="0"/>
                                          <w:marTop w:val="0"/>
                                          <w:marBottom w:val="0"/>
                                          <w:divBdr>
                                            <w:top w:val="none" w:sz="0" w:space="0" w:color="auto"/>
                                            <w:left w:val="none" w:sz="0" w:space="0" w:color="auto"/>
                                            <w:bottom w:val="none" w:sz="0" w:space="0" w:color="auto"/>
                                            <w:right w:val="none" w:sz="0" w:space="0" w:color="auto"/>
                                          </w:divBdr>
                                        </w:div>
                                        <w:div w:id="1575582463">
                                          <w:marLeft w:val="0"/>
                                          <w:marRight w:val="0"/>
                                          <w:marTop w:val="0"/>
                                          <w:marBottom w:val="0"/>
                                          <w:divBdr>
                                            <w:top w:val="none" w:sz="0" w:space="0" w:color="auto"/>
                                            <w:left w:val="none" w:sz="0" w:space="0" w:color="auto"/>
                                            <w:bottom w:val="none" w:sz="0" w:space="0" w:color="auto"/>
                                            <w:right w:val="none" w:sz="0" w:space="0" w:color="auto"/>
                                          </w:divBdr>
                                        </w:div>
                                        <w:div w:id="578562044">
                                          <w:marLeft w:val="0"/>
                                          <w:marRight w:val="0"/>
                                          <w:marTop w:val="0"/>
                                          <w:marBottom w:val="0"/>
                                          <w:divBdr>
                                            <w:top w:val="none" w:sz="0" w:space="0" w:color="auto"/>
                                            <w:left w:val="none" w:sz="0" w:space="0" w:color="auto"/>
                                            <w:bottom w:val="none" w:sz="0" w:space="0" w:color="auto"/>
                                            <w:right w:val="none" w:sz="0" w:space="0" w:color="auto"/>
                                          </w:divBdr>
                                        </w:div>
                                        <w:div w:id="2067147600">
                                          <w:marLeft w:val="0"/>
                                          <w:marRight w:val="0"/>
                                          <w:marTop w:val="0"/>
                                          <w:marBottom w:val="0"/>
                                          <w:divBdr>
                                            <w:top w:val="none" w:sz="0" w:space="0" w:color="auto"/>
                                            <w:left w:val="none" w:sz="0" w:space="0" w:color="auto"/>
                                            <w:bottom w:val="none" w:sz="0" w:space="0" w:color="auto"/>
                                            <w:right w:val="none" w:sz="0" w:space="0" w:color="auto"/>
                                          </w:divBdr>
                                        </w:div>
                                        <w:div w:id="934443087">
                                          <w:marLeft w:val="0"/>
                                          <w:marRight w:val="0"/>
                                          <w:marTop w:val="0"/>
                                          <w:marBottom w:val="0"/>
                                          <w:divBdr>
                                            <w:top w:val="none" w:sz="0" w:space="0" w:color="auto"/>
                                            <w:left w:val="none" w:sz="0" w:space="0" w:color="auto"/>
                                            <w:bottom w:val="none" w:sz="0" w:space="0" w:color="auto"/>
                                            <w:right w:val="none" w:sz="0" w:space="0" w:color="auto"/>
                                          </w:divBdr>
                                        </w:div>
                                        <w:div w:id="503521546">
                                          <w:marLeft w:val="0"/>
                                          <w:marRight w:val="0"/>
                                          <w:marTop w:val="0"/>
                                          <w:marBottom w:val="0"/>
                                          <w:divBdr>
                                            <w:top w:val="none" w:sz="0" w:space="0" w:color="auto"/>
                                            <w:left w:val="none" w:sz="0" w:space="0" w:color="auto"/>
                                            <w:bottom w:val="none" w:sz="0" w:space="0" w:color="auto"/>
                                            <w:right w:val="none" w:sz="0" w:space="0" w:color="auto"/>
                                          </w:divBdr>
                                        </w:div>
                                        <w:div w:id="465199176">
                                          <w:marLeft w:val="0"/>
                                          <w:marRight w:val="0"/>
                                          <w:marTop w:val="0"/>
                                          <w:marBottom w:val="0"/>
                                          <w:divBdr>
                                            <w:top w:val="none" w:sz="0" w:space="0" w:color="auto"/>
                                            <w:left w:val="none" w:sz="0" w:space="0" w:color="auto"/>
                                            <w:bottom w:val="none" w:sz="0" w:space="0" w:color="auto"/>
                                            <w:right w:val="none" w:sz="0" w:space="0" w:color="auto"/>
                                          </w:divBdr>
                                        </w:div>
                                        <w:div w:id="1523477218">
                                          <w:marLeft w:val="0"/>
                                          <w:marRight w:val="0"/>
                                          <w:marTop w:val="0"/>
                                          <w:marBottom w:val="0"/>
                                          <w:divBdr>
                                            <w:top w:val="none" w:sz="0" w:space="0" w:color="auto"/>
                                            <w:left w:val="none" w:sz="0" w:space="0" w:color="auto"/>
                                            <w:bottom w:val="none" w:sz="0" w:space="0" w:color="auto"/>
                                            <w:right w:val="none" w:sz="0" w:space="0" w:color="auto"/>
                                          </w:divBdr>
                                        </w:div>
                                        <w:div w:id="1986003051">
                                          <w:marLeft w:val="0"/>
                                          <w:marRight w:val="0"/>
                                          <w:marTop w:val="0"/>
                                          <w:marBottom w:val="0"/>
                                          <w:divBdr>
                                            <w:top w:val="none" w:sz="0" w:space="0" w:color="auto"/>
                                            <w:left w:val="none" w:sz="0" w:space="0" w:color="auto"/>
                                            <w:bottom w:val="none" w:sz="0" w:space="0" w:color="auto"/>
                                            <w:right w:val="none" w:sz="0" w:space="0" w:color="auto"/>
                                          </w:divBdr>
                                        </w:div>
                                        <w:div w:id="434253178">
                                          <w:marLeft w:val="0"/>
                                          <w:marRight w:val="0"/>
                                          <w:marTop w:val="0"/>
                                          <w:marBottom w:val="0"/>
                                          <w:divBdr>
                                            <w:top w:val="none" w:sz="0" w:space="0" w:color="auto"/>
                                            <w:left w:val="none" w:sz="0" w:space="0" w:color="auto"/>
                                            <w:bottom w:val="none" w:sz="0" w:space="0" w:color="auto"/>
                                            <w:right w:val="none" w:sz="0" w:space="0" w:color="auto"/>
                                          </w:divBdr>
                                        </w:div>
                                        <w:div w:id="698509376">
                                          <w:marLeft w:val="0"/>
                                          <w:marRight w:val="0"/>
                                          <w:marTop w:val="0"/>
                                          <w:marBottom w:val="0"/>
                                          <w:divBdr>
                                            <w:top w:val="none" w:sz="0" w:space="0" w:color="auto"/>
                                            <w:left w:val="none" w:sz="0" w:space="0" w:color="auto"/>
                                            <w:bottom w:val="none" w:sz="0" w:space="0" w:color="auto"/>
                                            <w:right w:val="none" w:sz="0" w:space="0" w:color="auto"/>
                                          </w:divBdr>
                                        </w:div>
                                        <w:div w:id="81069106">
                                          <w:marLeft w:val="0"/>
                                          <w:marRight w:val="0"/>
                                          <w:marTop w:val="0"/>
                                          <w:marBottom w:val="0"/>
                                          <w:divBdr>
                                            <w:top w:val="none" w:sz="0" w:space="0" w:color="auto"/>
                                            <w:left w:val="none" w:sz="0" w:space="0" w:color="auto"/>
                                            <w:bottom w:val="none" w:sz="0" w:space="0" w:color="auto"/>
                                            <w:right w:val="none" w:sz="0" w:space="0" w:color="auto"/>
                                          </w:divBdr>
                                        </w:div>
                                        <w:div w:id="30425309">
                                          <w:marLeft w:val="0"/>
                                          <w:marRight w:val="0"/>
                                          <w:marTop w:val="0"/>
                                          <w:marBottom w:val="0"/>
                                          <w:divBdr>
                                            <w:top w:val="none" w:sz="0" w:space="0" w:color="auto"/>
                                            <w:left w:val="none" w:sz="0" w:space="0" w:color="auto"/>
                                            <w:bottom w:val="none" w:sz="0" w:space="0" w:color="auto"/>
                                            <w:right w:val="none" w:sz="0" w:space="0" w:color="auto"/>
                                          </w:divBdr>
                                        </w:div>
                                        <w:div w:id="34428141">
                                          <w:marLeft w:val="0"/>
                                          <w:marRight w:val="0"/>
                                          <w:marTop w:val="0"/>
                                          <w:marBottom w:val="0"/>
                                          <w:divBdr>
                                            <w:top w:val="none" w:sz="0" w:space="0" w:color="auto"/>
                                            <w:left w:val="none" w:sz="0" w:space="0" w:color="auto"/>
                                            <w:bottom w:val="none" w:sz="0" w:space="0" w:color="auto"/>
                                            <w:right w:val="none" w:sz="0" w:space="0" w:color="auto"/>
                                          </w:divBdr>
                                        </w:div>
                                        <w:div w:id="535242112">
                                          <w:marLeft w:val="0"/>
                                          <w:marRight w:val="0"/>
                                          <w:marTop w:val="0"/>
                                          <w:marBottom w:val="0"/>
                                          <w:divBdr>
                                            <w:top w:val="none" w:sz="0" w:space="0" w:color="auto"/>
                                            <w:left w:val="none" w:sz="0" w:space="0" w:color="auto"/>
                                            <w:bottom w:val="none" w:sz="0" w:space="0" w:color="auto"/>
                                            <w:right w:val="none" w:sz="0" w:space="0" w:color="auto"/>
                                          </w:divBdr>
                                        </w:div>
                                        <w:div w:id="667829130">
                                          <w:marLeft w:val="0"/>
                                          <w:marRight w:val="0"/>
                                          <w:marTop w:val="0"/>
                                          <w:marBottom w:val="0"/>
                                          <w:divBdr>
                                            <w:top w:val="none" w:sz="0" w:space="0" w:color="auto"/>
                                            <w:left w:val="none" w:sz="0" w:space="0" w:color="auto"/>
                                            <w:bottom w:val="none" w:sz="0" w:space="0" w:color="auto"/>
                                            <w:right w:val="none" w:sz="0" w:space="0" w:color="auto"/>
                                          </w:divBdr>
                                        </w:div>
                                        <w:div w:id="240912894">
                                          <w:marLeft w:val="0"/>
                                          <w:marRight w:val="0"/>
                                          <w:marTop w:val="0"/>
                                          <w:marBottom w:val="0"/>
                                          <w:divBdr>
                                            <w:top w:val="none" w:sz="0" w:space="0" w:color="auto"/>
                                            <w:left w:val="none" w:sz="0" w:space="0" w:color="auto"/>
                                            <w:bottom w:val="none" w:sz="0" w:space="0" w:color="auto"/>
                                            <w:right w:val="none" w:sz="0" w:space="0" w:color="auto"/>
                                          </w:divBdr>
                                        </w:div>
                                        <w:div w:id="16471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925567">
                  <w:marLeft w:val="0"/>
                  <w:marRight w:val="0"/>
                  <w:marTop w:val="0"/>
                  <w:marBottom w:val="0"/>
                  <w:divBdr>
                    <w:top w:val="none" w:sz="0" w:space="0" w:color="auto"/>
                    <w:left w:val="none" w:sz="0" w:space="0" w:color="auto"/>
                    <w:bottom w:val="none" w:sz="0" w:space="0" w:color="auto"/>
                    <w:right w:val="none" w:sz="0" w:space="0" w:color="auto"/>
                  </w:divBdr>
                  <w:divsChild>
                    <w:div w:id="862550315">
                      <w:marLeft w:val="0"/>
                      <w:marRight w:val="0"/>
                      <w:marTop w:val="0"/>
                      <w:marBottom w:val="0"/>
                      <w:divBdr>
                        <w:top w:val="none" w:sz="0" w:space="0" w:color="auto"/>
                        <w:left w:val="none" w:sz="0" w:space="0" w:color="auto"/>
                        <w:bottom w:val="none" w:sz="0" w:space="0" w:color="auto"/>
                        <w:right w:val="none" w:sz="0" w:space="0" w:color="auto"/>
                      </w:divBdr>
                      <w:divsChild>
                        <w:div w:id="669328688">
                          <w:marLeft w:val="0"/>
                          <w:marRight w:val="0"/>
                          <w:marTop w:val="0"/>
                          <w:marBottom w:val="0"/>
                          <w:divBdr>
                            <w:top w:val="none" w:sz="0" w:space="0" w:color="auto"/>
                            <w:left w:val="none" w:sz="0" w:space="0" w:color="auto"/>
                            <w:bottom w:val="none" w:sz="0" w:space="0" w:color="auto"/>
                            <w:right w:val="none" w:sz="0" w:space="0" w:color="auto"/>
                          </w:divBdr>
                        </w:div>
                        <w:div w:id="180752330">
                          <w:marLeft w:val="0"/>
                          <w:marRight w:val="0"/>
                          <w:marTop w:val="0"/>
                          <w:marBottom w:val="0"/>
                          <w:divBdr>
                            <w:top w:val="none" w:sz="0" w:space="0" w:color="auto"/>
                            <w:left w:val="none" w:sz="0" w:space="0" w:color="auto"/>
                            <w:bottom w:val="none" w:sz="0" w:space="0" w:color="auto"/>
                            <w:right w:val="none" w:sz="0" w:space="0" w:color="auto"/>
                          </w:divBdr>
                          <w:divsChild>
                            <w:div w:id="1328944956">
                              <w:marLeft w:val="0"/>
                              <w:marRight w:val="0"/>
                              <w:marTop w:val="0"/>
                              <w:marBottom w:val="0"/>
                              <w:divBdr>
                                <w:top w:val="none" w:sz="0" w:space="0" w:color="auto"/>
                                <w:left w:val="none" w:sz="0" w:space="0" w:color="auto"/>
                                <w:bottom w:val="none" w:sz="0" w:space="0" w:color="auto"/>
                                <w:right w:val="none" w:sz="0" w:space="0" w:color="auto"/>
                              </w:divBdr>
                            </w:div>
                            <w:div w:id="1520392481">
                              <w:marLeft w:val="0"/>
                              <w:marRight w:val="0"/>
                              <w:marTop w:val="0"/>
                              <w:marBottom w:val="0"/>
                              <w:divBdr>
                                <w:top w:val="none" w:sz="0" w:space="0" w:color="auto"/>
                                <w:left w:val="none" w:sz="0" w:space="0" w:color="auto"/>
                                <w:bottom w:val="none" w:sz="0" w:space="0" w:color="auto"/>
                                <w:right w:val="none" w:sz="0" w:space="0" w:color="auto"/>
                              </w:divBdr>
                            </w:div>
                            <w:div w:id="2003121719">
                              <w:marLeft w:val="0"/>
                              <w:marRight w:val="0"/>
                              <w:marTop w:val="0"/>
                              <w:marBottom w:val="0"/>
                              <w:divBdr>
                                <w:top w:val="none" w:sz="0" w:space="0" w:color="auto"/>
                                <w:left w:val="none" w:sz="0" w:space="0" w:color="auto"/>
                                <w:bottom w:val="none" w:sz="0" w:space="0" w:color="auto"/>
                                <w:right w:val="none" w:sz="0" w:space="0" w:color="auto"/>
                              </w:divBdr>
                            </w:div>
                            <w:div w:id="1727147793">
                              <w:marLeft w:val="0"/>
                              <w:marRight w:val="0"/>
                              <w:marTop w:val="0"/>
                              <w:marBottom w:val="0"/>
                              <w:divBdr>
                                <w:top w:val="none" w:sz="0" w:space="0" w:color="auto"/>
                                <w:left w:val="none" w:sz="0" w:space="0" w:color="auto"/>
                                <w:bottom w:val="none" w:sz="0" w:space="0" w:color="auto"/>
                                <w:right w:val="none" w:sz="0" w:space="0" w:color="auto"/>
                              </w:divBdr>
                            </w:div>
                            <w:div w:id="840196980">
                              <w:marLeft w:val="0"/>
                              <w:marRight w:val="0"/>
                              <w:marTop w:val="0"/>
                              <w:marBottom w:val="0"/>
                              <w:divBdr>
                                <w:top w:val="none" w:sz="0" w:space="0" w:color="auto"/>
                                <w:left w:val="none" w:sz="0" w:space="0" w:color="auto"/>
                                <w:bottom w:val="none" w:sz="0" w:space="0" w:color="auto"/>
                                <w:right w:val="none" w:sz="0" w:space="0" w:color="auto"/>
                              </w:divBdr>
                            </w:div>
                            <w:div w:id="1877354903">
                              <w:marLeft w:val="0"/>
                              <w:marRight w:val="0"/>
                              <w:marTop w:val="0"/>
                              <w:marBottom w:val="0"/>
                              <w:divBdr>
                                <w:top w:val="none" w:sz="0" w:space="0" w:color="auto"/>
                                <w:left w:val="none" w:sz="0" w:space="0" w:color="auto"/>
                                <w:bottom w:val="none" w:sz="0" w:space="0" w:color="auto"/>
                                <w:right w:val="none" w:sz="0" w:space="0" w:color="auto"/>
                              </w:divBdr>
                            </w:div>
                          </w:divsChild>
                        </w:div>
                        <w:div w:id="1261836341">
                          <w:marLeft w:val="0"/>
                          <w:marRight w:val="0"/>
                          <w:marTop w:val="240"/>
                          <w:marBottom w:val="480"/>
                          <w:divBdr>
                            <w:top w:val="single" w:sz="6" w:space="0" w:color="B5BABE"/>
                            <w:left w:val="single" w:sz="6" w:space="0" w:color="B5BABE"/>
                            <w:bottom w:val="single" w:sz="6" w:space="0" w:color="B5BABE"/>
                            <w:right w:val="single" w:sz="6" w:space="0" w:color="B5BABE"/>
                          </w:divBdr>
                          <w:divsChild>
                            <w:div w:id="76904388">
                              <w:marLeft w:val="0"/>
                              <w:marRight w:val="0"/>
                              <w:marTop w:val="0"/>
                              <w:marBottom w:val="0"/>
                              <w:divBdr>
                                <w:top w:val="none" w:sz="0" w:space="0" w:color="auto"/>
                                <w:left w:val="none" w:sz="0" w:space="0" w:color="auto"/>
                                <w:bottom w:val="none" w:sz="0" w:space="0" w:color="auto"/>
                                <w:right w:val="none" w:sz="0" w:space="0" w:color="auto"/>
                              </w:divBdr>
                              <w:divsChild>
                                <w:div w:id="1875652174">
                                  <w:marLeft w:val="0"/>
                                  <w:marRight w:val="0"/>
                                  <w:marTop w:val="0"/>
                                  <w:marBottom w:val="0"/>
                                  <w:divBdr>
                                    <w:top w:val="none" w:sz="0" w:space="0" w:color="auto"/>
                                    <w:left w:val="none" w:sz="0" w:space="0" w:color="auto"/>
                                    <w:bottom w:val="none" w:sz="0" w:space="0" w:color="auto"/>
                                    <w:right w:val="none" w:sz="0" w:space="0" w:color="auto"/>
                                  </w:divBdr>
                                  <w:divsChild>
                                    <w:div w:id="1649749475">
                                      <w:marLeft w:val="0"/>
                                      <w:marRight w:val="0"/>
                                      <w:marTop w:val="100"/>
                                      <w:marBottom w:val="100"/>
                                      <w:divBdr>
                                        <w:top w:val="none" w:sz="0" w:space="0" w:color="auto"/>
                                        <w:left w:val="none" w:sz="0" w:space="0" w:color="auto"/>
                                        <w:bottom w:val="none" w:sz="0" w:space="0" w:color="auto"/>
                                        <w:right w:val="none" w:sz="0" w:space="0" w:color="auto"/>
                                      </w:divBdr>
                                      <w:divsChild>
                                        <w:div w:id="1307277904">
                                          <w:marLeft w:val="0"/>
                                          <w:marRight w:val="0"/>
                                          <w:marTop w:val="0"/>
                                          <w:marBottom w:val="0"/>
                                          <w:divBdr>
                                            <w:top w:val="none" w:sz="0" w:space="0" w:color="auto"/>
                                            <w:left w:val="none" w:sz="0" w:space="0" w:color="auto"/>
                                            <w:bottom w:val="none" w:sz="0" w:space="0" w:color="auto"/>
                                            <w:right w:val="none" w:sz="0" w:space="0" w:color="auto"/>
                                          </w:divBdr>
                                        </w:div>
                                        <w:div w:id="185363580">
                                          <w:marLeft w:val="0"/>
                                          <w:marRight w:val="0"/>
                                          <w:marTop w:val="0"/>
                                          <w:marBottom w:val="0"/>
                                          <w:divBdr>
                                            <w:top w:val="none" w:sz="0" w:space="0" w:color="auto"/>
                                            <w:left w:val="none" w:sz="0" w:space="0" w:color="auto"/>
                                            <w:bottom w:val="none" w:sz="0" w:space="0" w:color="auto"/>
                                            <w:right w:val="none" w:sz="0" w:space="0" w:color="auto"/>
                                          </w:divBdr>
                                        </w:div>
                                        <w:div w:id="2118135036">
                                          <w:marLeft w:val="0"/>
                                          <w:marRight w:val="0"/>
                                          <w:marTop w:val="0"/>
                                          <w:marBottom w:val="0"/>
                                          <w:divBdr>
                                            <w:top w:val="none" w:sz="0" w:space="0" w:color="auto"/>
                                            <w:left w:val="none" w:sz="0" w:space="0" w:color="auto"/>
                                            <w:bottom w:val="none" w:sz="0" w:space="0" w:color="auto"/>
                                            <w:right w:val="none" w:sz="0" w:space="0" w:color="auto"/>
                                          </w:divBdr>
                                        </w:div>
                                        <w:div w:id="1306273368">
                                          <w:marLeft w:val="0"/>
                                          <w:marRight w:val="0"/>
                                          <w:marTop w:val="0"/>
                                          <w:marBottom w:val="0"/>
                                          <w:divBdr>
                                            <w:top w:val="none" w:sz="0" w:space="0" w:color="auto"/>
                                            <w:left w:val="none" w:sz="0" w:space="0" w:color="auto"/>
                                            <w:bottom w:val="none" w:sz="0" w:space="0" w:color="auto"/>
                                            <w:right w:val="none" w:sz="0" w:space="0" w:color="auto"/>
                                          </w:divBdr>
                                        </w:div>
                                        <w:div w:id="31809444">
                                          <w:marLeft w:val="0"/>
                                          <w:marRight w:val="0"/>
                                          <w:marTop w:val="0"/>
                                          <w:marBottom w:val="0"/>
                                          <w:divBdr>
                                            <w:top w:val="none" w:sz="0" w:space="0" w:color="auto"/>
                                            <w:left w:val="none" w:sz="0" w:space="0" w:color="auto"/>
                                            <w:bottom w:val="none" w:sz="0" w:space="0" w:color="auto"/>
                                            <w:right w:val="none" w:sz="0" w:space="0" w:color="auto"/>
                                          </w:divBdr>
                                        </w:div>
                                        <w:div w:id="670066216">
                                          <w:marLeft w:val="0"/>
                                          <w:marRight w:val="0"/>
                                          <w:marTop w:val="0"/>
                                          <w:marBottom w:val="0"/>
                                          <w:divBdr>
                                            <w:top w:val="none" w:sz="0" w:space="0" w:color="auto"/>
                                            <w:left w:val="none" w:sz="0" w:space="0" w:color="auto"/>
                                            <w:bottom w:val="none" w:sz="0" w:space="0" w:color="auto"/>
                                            <w:right w:val="none" w:sz="0" w:space="0" w:color="auto"/>
                                          </w:divBdr>
                                        </w:div>
                                        <w:div w:id="700207454">
                                          <w:marLeft w:val="0"/>
                                          <w:marRight w:val="0"/>
                                          <w:marTop w:val="0"/>
                                          <w:marBottom w:val="0"/>
                                          <w:divBdr>
                                            <w:top w:val="none" w:sz="0" w:space="0" w:color="auto"/>
                                            <w:left w:val="none" w:sz="0" w:space="0" w:color="auto"/>
                                            <w:bottom w:val="none" w:sz="0" w:space="0" w:color="auto"/>
                                            <w:right w:val="none" w:sz="0" w:space="0" w:color="auto"/>
                                          </w:divBdr>
                                        </w:div>
                                        <w:div w:id="377243914">
                                          <w:marLeft w:val="0"/>
                                          <w:marRight w:val="0"/>
                                          <w:marTop w:val="0"/>
                                          <w:marBottom w:val="0"/>
                                          <w:divBdr>
                                            <w:top w:val="none" w:sz="0" w:space="0" w:color="auto"/>
                                            <w:left w:val="none" w:sz="0" w:space="0" w:color="auto"/>
                                            <w:bottom w:val="none" w:sz="0" w:space="0" w:color="auto"/>
                                            <w:right w:val="none" w:sz="0" w:space="0" w:color="auto"/>
                                          </w:divBdr>
                                        </w:div>
                                        <w:div w:id="445657304">
                                          <w:marLeft w:val="0"/>
                                          <w:marRight w:val="0"/>
                                          <w:marTop w:val="0"/>
                                          <w:marBottom w:val="0"/>
                                          <w:divBdr>
                                            <w:top w:val="none" w:sz="0" w:space="0" w:color="auto"/>
                                            <w:left w:val="none" w:sz="0" w:space="0" w:color="auto"/>
                                            <w:bottom w:val="none" w:sz="0" w:space="0" w:color="auto"/>
                                            <w:right w:val="none" w:sz="0" w:space="0" w:color="auto"/>
                                          </w:divBdr>
                                        </w:div>
                                        <w:div w:id="1816137650">
                                          <w:marLeft w:val="0"/>
                                          <w:marRight w:val="0"/>
                                          <w:marTop w:val="0"/>
                                          <w:marBottom w:val="0"/>
                                          <w:divBdr>
                                            <w:top w:val="none" w:sz="0" w:space="0" w:color="auto"/>
                                            <w:left w:val="none" w:sz="0" w:space="0" w:color="auto"/>
                                            <w:bottom w:val="none" w:sz="0" w:space="0" w:color="auto"/>
                                            <w:right w:val="none" w:sz="0" w:space="0" w:color="auto"/>
                                          </w:divBdr>
                                        </w:div>
                                        <w:div w:id="833643570">
                                          <w:marLeft w:val="0"/>
                                          <w:marRight w:val="0"/>
                                          <w:marTop w:val="0"/>
                                          <w:marBottom w:val="0"/>
                                          <w:divBdr>
                                            <w:top w:val="none" w:sz="0" w:space="0" w:color="auto"/>
                                            <w:left w:val="none" w:sz="0" w:space="0" w:color="auto"/>
                                            <w:bottom w:val="none" w:sz="0" w:space="0" w:color="auto"/>
                                            <w:right w:val="none" w:sz="0" w:space="0" w:color="auto"/>
                                          </w:divBdr>
                                        </w:div>
                                        <w:div w:id="1747923775">
                                          <w:marLeft w:val="0"/>
                                          <w:marRight w:val="0"/>
                                          <w:marTop w:val="0"/>
                                          <w:marBottom w:val="0"/>
                                          <w:divBdr>
                                            <w:top w:val="none" w:sz="0" w:space="0" w:color="auto"/>
                                            <w:left w:val="none" w:sz="0" w:space="0" w:color="auto"/>
                                            <w:bottom w:val="none" w:sz="0" w:space="0" w:color="auto"/>
                                            <w:right w:val="none" w:sz="0" w:space="0" w:color="auto"/>
                                          </w:divBdr>
                                        </w:div>
                                        <w:div w:id="372392337">
                                          <w:marLeft w:val="0"/>
                                          <w:marRight w:val="0"/>
                                          <w:marTop w:val="0"/>
                                          <w:marBottom w:val="0"/>
                                          <w:divBdr>
                                            <w:top w:val="none" w:sz="0" w:space="0" w:color="auto"/>
                                            <w:left w:val="none" w:sz="0" w:space="0" w:color="auto"/>
                                            <w:bottom w:val="none" w:sz="0" w:space="0" w:color="auto"/>
                                            <w:right w:val="none" w:sz="0" w:space="0" w:color="auto"/>
                                          </w:divBdr>
                                        </w:div>
                                        <w:div w:id="84497803">
                                          <w:marLeft w:val="0"/>
                                          <w:marRight w:val="0"/>
                                          <w:marTop w:val="0"/>
                                          <w:marBottom w:val="0"/>
                                          <w:divBdr>
                                            <w:top w:val="none" w:sz="0" w:space="0" w:color="auto"/>
                                            <w:left w:val="none" w:sz="0" w:space="0" w:color="auto"/>
                                            <w:bottom w:val="none" w:sz="0" w:space="0" w:color="auto"/>
                                            <w:right w:val="none" w:sz="0" w:space="0" w:color="auto"/>
                                          </w:divBdr>
                                        </w:div>
                                        <w:div w:id="1443301728">
                                          <w:marLeft w:val="0"/>
                                          <w:marRight w:val="0"/>
                                          <w:marTop w:val="0"/>
                                          <w:marBottom w:val="0"/>
                                          <w:divBdr>
                                            <w:top w:val="none" w:sz="0" w:space="0" w:color="auto"/>
                                            <w:left w:val="none" w:sz="0" w:space="0" w:color="auto"/>
                                            <w:bottom w:val="none" w:sz="0" w:space="0" w:color="auto"/>
                                            <w:right w:val="none" w:sz="0" w:space="0" w:color="auto"/>
                                          </w:divBdr>
                                        </w:div>
                                        <w:div w:id="596206765">
                                          <w:marLeft w:val="0"/>
                                          <w:marRight w:val="0"/>
                                          <w:marTop w:val="0"/>
                                          <w:marBottom w:val="0"/>
                                          <w:divBdr>
                                            <w:top w:val="none" w:sz="0" w:space="0" w:color="auto"/>
                                            <w:left w:val="none" w:sz="0" w:space="0" w:color="auto"/>
                                            <w:bottom w:val="none" w:sz="0" w:space="0" w:color="auto"/>
                                            <w:right w:val="none" w:sz="0" w:space="0" w:color="auto"/>
                                          </w:divBdr>
                                        </w:div>
                                        <w:div w:id="2006928957">
                                          <w:marLeft w:val="0"/>
                                          <w:marRight w:val="0"/>
                                          <w:marTop w:val="0"/>
                                          <w:marBottom w:val="0"/>
                                          <w:divBdr>
                                            <w:top w:val="none" w:sz="0" w:space="0" w:color="auto"/>
                                            <w:left w:val="none" w:sz="0" w:space="0" w:color="auto"/>
                                            <w:bottom w:val="none" w:sz="0" w:space="0" w:color="auto"/>
                                            <w:right w:val="none" w:sz="0" w:space="0" w:color="auto"/>
                                          </w:divBdr>
                                        </w:div>
                                        <w:div w:id="249855255">
                                          <w:marLeft w:val="0"/>
                                          <w:marRight w:val="0"/>
                                          <w:marTop w:val="0"/>
                                          <w:marBottom w:val="0"/>
                                          <w:divBdr>
                                            <w:top w:val="none" w:sz="0" w:space="0" w:color="auto"/>
                                            <w:left w:val="none" w:sz="0" w:space="0" w:color="auto"/>
                                            <w:bottom w:val="none" w:sz="0" w:space="0" w:color="auto"/>
                                            <w:right w:val="none" w:sz="0" w:space="0" w:color="auto"/>
                                          </w:divBdr>
                                        </w:div>
                                        <w:div w:id="340396133">
                                          <w:marLeft w:val="0"/>
                                          <w:marRight w:val="0"/>
                                          <w:marTop w:val="0"/>
                                          <w:marBottom w:val="0"/>
                                          <w:divBdr>
                                            <w:top w:val="none" w:sz="0" w:space="0" w:color="auto"/>
                                            <w:left w:val="none" w:sz="0" w:space="0" w:color="auto"/>
                                            <w:bottom w:val="none" w:sz="0" w:space="0" w:color="auto"/>
                                            <w:right w:val="none" w:sz="0" w:space="0" w:color="auto"/>
                                          </w:divBdr>
                                        </w:div>
                                        <w:div w:id="419833051">
                                          <w:marLeft w:val="0"/>
                                          <w:marRight w:val="0"/>
                                          <w:marTop w:val="0"/>
                                          <w:marBottom w:val="0"/>
                                          <w:divBdr>
                                            <w:top w:val="none" w:sz="0" w:space="0" w:color="auto"/>
                                            <w:left w:val="none" w:sz="0" w:space="0" w:color="auto"/>
                                            <w:bottom w:val="none" w:sz="0" w:space="0" w:color="auto"/>
                                            <w:right w:val="none" w:sz="0" w:space="0" w:color="auto"/>
                                          </w:divBdr>
                                        </w:div>
                                        <w:div w:id="1945721593">
                                          <w:marLeft w:val="0"/>
                                          <w:marRight w:val="0"/>
                                          <w:marTop w:val="0"/>
                                          <w:marBottom w:val="0"/>
                                          <w:divBdr>
                                            <w:top w:val="none" w:sz="0" w:space="0" w:color="auto"/>
                                            <w:left w:val="none" w:sz="0" w:space="0" w:color="auto"/>
                                            <w:bottom w:val="none" w:sz="0" w:space="0" w:color="auto"/>
                                            <w:right w:val="none" w:sz="0" w:space="0" w:color="auto"/>
                                          </w:divBdr>
                                        </w:div>
                                        <w:div w:id="502862218">
                                          <w:marLeft w:val="0"/>
                                          <w:marRight w:val="0"/>
                                          <w:marTop w:val="0"/>
                                          <w:marBottom w:val="0"/>
                                          <w:divBdr>
                                            <w:top w:val="none" w:sz="0" w:space="0" w:color="auto"/>
                                            <w:left w:val="none" w:sz="0" w:space="0" w:color="auto"/>
                                            <w:bottom w:val="none" w:sz="0" w:space="0" w:color="auto"/>
                                            <w:right w:val="none" w:sz="0" w:space="0" w:color="auto"/>
                                          </w:divBdr>
                                        </w:div>
                                        <w:div w:id="1444304958">
                                          <w:marLeft w:val="0"/>
                                          <w:marRight w:val="0"/>
                                          <w:marTop w:val="0"/>
                                          <w:marBottom w:val="0"/>
                                          <w:divBdr>
                                            <w:top w:val="none" w:sz="0" w:space="0" w:color="auto"/>
                                            <w:left w:val="none" w:sz="0" w:space="0" w:color="auto"/>
                                            <w:bottom w:val="none" w:sz="0" w:space="0" w:color="auto"/>
                                            <w:right w:val="none" w:sz="0" w:space="0" w:color="auto"/>
                                          </w:divBdr>
                                        </w:div>
                                        <w:div w:id="1449467855">
                                          <w:marLeft w:val="0"/>
                                          <w:marRight w:val="0"/>
                                          <w:marTop w:val="0"/>
                                          <w:marBottom w:val="0"/>
                                          <w:divBdr>
                                            <w:top w:val="none" w:sz="0" w:space="0" w:color="auto"/>
                                            <w:left w:val="none" w:sz="0" w:space="0" w:color="auto"/>
                                            <w:bottom w:val="none" w:sz="0" w:space="0" w:color="auto"/>
                                            <w:right w:val="none" w:sz="0" w:space="0" w:color="auto"/>
                                          </w:divBdr>
                                        </w:div>
                                        <w:div w:id="1742025055">
                                          <w:marLeft w:val="0"/>
                                          <w:marRight w:val="0"/>
                                          <w:marTop w:val="0"/>
                                          <w:marBottom w:val="0"/>
                                          <w:divBdr>
                                            <w:top w:val="none" w:sz="0" w:space="0" w:color="auto"/>
                                            <w:left w:val="none" w:sz="0" w:space="0" w:color="auto"/>
                                            <w:bottom w:val="none" w:sz="0" w:space="0" w:color="auto"/>
                                            <w:right w:val="none" w:sz="0" w:space="0" w:color="auto"/>
                                          </w:divBdr>
                                        </w:div>
                                        <w:div w:id="384063597">
                                          <w:marLeft w:val="0"/>
                                          <w:marRight w:val="0"/>
                                          <w:marTop w:val="0"/>
                                          <w:marBottom w:val="0"/>
                                          <w:divBdr>
                                            <w:top w:val="none" w:sz="0" w:space="0" w:color="auto"/>
                                            <w:left w:val="none" w:sz="0" w:space="0" w:color="auto"/>
                                            <w:bottom w:val="none" w:sz="0" w:space="0" w:color="auto"/>
                                            <w:right w:val="none" w:sz="0" w:space="0" w:color="auto"/>
                                          </w:divBdr>
                                        </w:div>
                                        <w:div w:id="1705515804">
                                          <w:marLeft w:val="0"/>
                                          <w:marRight w:val="0"/>
                                          <w:marTop w:val="0"/>
                                          <w:marBottom w:val="0"/>
                                          <w:divBdr>
                                            <w:top w:val="none" w:sz="0" w:space="0" w:color="auto"/>
                                            <w:left w:val="none" w:sz="0" w:space="0" w:color="auto"/>
                                            <w:bottom w:val="none" w:sz="0" w:space="0" w:color="auto"/>
                                            <w:right w:val="none" w:sz="0" w:space="0" w:color="auto"/>
                                          </w:divBdr>
                                        </w:div>
                                        <w:div w:id="598563827">
                                          <w:marLeft w:val="0"/>
                                          <w:marRight w:val="0"/>
                                          <w:marTop w:val="0"/>
                                          <w:marBottom w:val="0"/>
                                          <w:divBdr>
                                            <w:top w:val="none" w:sz="0" w:space="0" w:color="auto"/>
                                            <w:left w:val="none" w:sz="0" w:space="0" w:color="auto"/>
                                            <w:bottom w:val="none" w:sz="0" w:space="0" w:color="auto"/>
                                            <w:right w:val="none" w:sz="0" w:space="0" w:color="auto"/>
                                          </w:divBdr>
                                        </w:div>
                                        <w:div w:id="248857368">
                                          <w:marLeft w:val="0"/>
                                          <w:marRight w:val="0"/>
                                          <w:marTop w:val="0"/>
                                          <w:marBottom w:val="0"/>
                                          <w:divBdr>
                                            <w:top w:val="none" w:sz="0" w:space="0" w:color="auto"/>
                                            <w:left w:val="none" w:sz="0" w:space="0" w:color="auto"/>
                                            <w:bottom w:val="none" w:sz="0" w:space="0" w:color="auto"/>
                                            <w:right w:val="none" w:sz="0" w:space="0" w:color="auto"/>
                                          </w:divBdr>
                                        </w:div>
                                        <w:div w:id="83377376">
                                          <w:marLeft w:val="0"/>
                                          <w:marRight w:val="0"/>
                                          <w:marTop w:val="0"/>
                                          <w:marBottom w:val="0"/>
                                          <w:divBdr>
                                            <w:top w:val="none" w:sz="0" w:space="0" w:color="auto"/>
                                            <w:left w:val="none" w:sz="0" w:space="0" w:color="auto"/>
                                            <w:bottom w:val="none" w:sz="0" w:space="0" w:color="auto"/>
                                            <w:right w:val="none" w:sz="0" w:space="0" w:color="auto"/>
                                          </w:divBdr>
                                        </w:div>
                                        <w:div w:id="1890415067">
                                          <w:marLeft w:val="0"/>
                                          <w:marRight w:val="0"/>
                                          <w:marTop w:val="0"/>
                                          <w:marBottom w:val="0"/>
                                          <w:divBdr>
                                            <w:top w:val="none" w:sz="0" w:space="0" w:color="auto"/>
                                            <w:left w:val="none" w:sz="0" w:space="0" w:color="auto"/>
                                            <w:bottom w:val="none" w:sz="0" w:space="0" w:color="auto"/>
                                            <w:right w:val="none" w:sz="0" w:space="0" w:color="auto"/>
                                          </w:divBdr>
                                        </w:div>
                                        <w:div w:id="137311260">
                                          <w:marLeft w:val="0"/>
                                          <w:marRight w:val="0"/>
                                          <w:marTop w:val="0"/>
                                          <w:marBottom w:val="0"/>
                                          <w:divBdr>
                                            <w:top w:val="none" w:sz="0" w:space="0" w:color="auto"/>
                                            <w:left w:val="none" w:sz="0" w:space="0" w:color="auto"/>
                                            <w:bottom w:val="none" w:sz="0" w:space="0" w:color="auto"/>
                                            <w:right w:val="none" w:sz="0" w:space="0" w:color="auto"/>
                                          </w:divBdr>
                                        </w:div>
                                        <w:div w:id="642850975">
                                          <w:marLeft w:val="0"/>
                                          <w:marRight w:val="0"/>
                                          <w:marTop w:val="0"/>
                                          <w:marBottom w:val="0"/>
                                          <w:divBdr>
                                            <w:top w:val="none" w:sz="0" w:space="0" w:color="auto"/>
                                            <w:left w:val="none" w:sz="0" w:space="0" w:color="auto"/>
                                            <w:bottom w:val="none" w:sz="0" w:space="0" w:color="auto"/>
                                            <w:right w:val="none" w:sz="0" w:space="0" w:color="auto"/>
                                          </w:divBdr>
                                        </w:div>
                                        <w:div w:id="1952204201">
                                          <w:marLeft w:val="0"/>
                                          <w:marRight w:val="0"/>
                                          <w:marTop w:val="0"/>
                                          <w:marBottom w:val="0"/>
                                          <w:divBdr>
                                            <w:top w:val="none" w:sz="0" w:space="0" w:color="auto"/>
                                            <w:left w:val="none" w:sz="0" w:space="0" w:color="auto"/>
                                            <w:bottom w:val="none" w:sz="0" w:space="0" w:color="auto"/>
                                            <w:right w:val="none" w:sz="0" w:space="0" w:color="auto"/>
                                          </w:divBdr>
                                        </w:div>
                                        <w:div w:id="1929120041">
                                          <w:marLeft w:val="0"/>
                                          <w:marRight w:val="0"/>
                                          <w:marTop w:val="0"/>
                                          <w:marBottom w:val="0"/>
                                          <w:divBdr>
                                            <w:top w:val="none" w:sz="0" w:space="0" w:color="auto"/>
                                            <w:left w:val="none" w:sz="0" w:space="0" w:color="auto"/>
                                            <w:bottom w:val="none" w:sz="0" w:space="0" w:color="auto"/>
                                            <w:right w:val="none" w:sz="0" w:space="0" w:color="auto"/>
                                          </w:divBdr>
                                        </w:div>
                                        <w:div w:id="1994334782">
                                          <w:marLeft w:val="0"/>
                                          <w:marRight w:val="0"/>
                                          <w:marTop w:val="0"/>
                                          <w:marBottom w:val="0"/>
                                          <w:divBdr>
                                            <w:top w:val="none" w:sz="0" w:space="0" w:color="auto"/>
                                            <w:left w:val="none" w:sz="0" w:space="0" w:color="auto"/>
                                            <w:bottom w:val="none" w:sz="0" w:space="0" w:color="auto"/>
                                            <w:right w:val="none" w:sz="0" w:space="0" w:color="auto"/>
                                          </w:divBdr>
                                        </w:div>
                                        <w:div w:id="1115756659">
                                          <w:marLeft w:val="0"/>
                                          <w:marRight w:val="0"/>
                                          <w:marTop w:val="0"/>
                                          <w:marBottom w:val="0"/>
                                          <w:divBdr>
                                            <w:top w:val="none" w:sz="0" w:space="0" w:color="auto"/>
                                            <w:left w:val="none" w:sz="0" w:space="0" w:color="auto"/>
                                            <w:bottom w:val="none" w:sz="0" w:space="0" w:color="auto"/>
                                            <w:right w:val="none" w:sz="0" w:space="0" w:color="auto"/>
                                          </w:divBdr>
                                        </w:div>
                                        <w:div w:id="263418125">
                                          <w:marLeft w:val="0"/>
                                          <w:marRight w:val="0"/>
                                          <w:marTop w:val="0"/>
                                          <w:marBottom w:val="0"/>
                                          <w:divBdr>
                                            <w:top w:val="none" w:sz="0" w:space="0" w:color="auto"/>
                                            <w:left w:val="none" w:sz="0" w:space="0" w:color="auto"/>
                                            <w:bottom w:val="none" w:sz="0" w:space="0" w:color="auto"/>
                                            <w:right w:val="none" w:sz="0" w:space="0" w:color="auto"/>
                                          </w:divBdr>
                                        </w:div>
                                        <w:div w:id="930046644">
                                          <w:marLeft w:val="0"/>
                                          <w:marRight w:val="0"/>
                                          <w:marTop w:val="0"/>
                                          <w:marBottom w:val="0"/>
                                          <w:divBdr>
                                            <w:top w:val="none" w:sz="0" w:space="0" w:color="auto"/>
                                            <w:left w:val="none" w:sz="0" w:space="0" w:color="auto"/>
                                            <w:bottom w:val="none" w:sz="0" w:space="0" w:color="auto"/>
                                            <w:right w:val="none" w:sz="0" w:space="0" w:color="auto"/>
                                          </w:divBdr>
                                        </w:div>
                                        <w:div w:id="1153134793">
                                          <w:marLeft w:val="0"/>
                                          <w:marRight w:val="0"/>
                                          <w:marTop w:val="0"/>
                                          <w:marBottom w:val="0"/>
                                          <w:divBdr>
                                            <w:top w:val="none" w:sz="0" w:space="0" w:color="auto"/>
                                            <w:left w:val="none" w:sz="0" w:space="0" w:color="auto"/>
                                            <w:bottom w:val="none" w:sz="0" w:space="0" w:color="auto"/>
                                            <w:right w:val="none" w:sz="0" w:space="0" w:color="auto"/>
                                          </w:divBdr>
                                        </w:div>
                                        <w:div w:id="2074084357">
                                          <w:marLeft w:val="0"/>
                                          <w:marRight w:val="0"/>
                                          <w:marTop w:val="0"/>
                                          <w:marBottom w:val="0"/>
                                          <w:divBdr>
                                            <w:top w:val="none" w:sz="0" w:space="0" w:color="auto"/>
                                            <w:left w:val="none" w:sz="0" w:space="0" w:color="auto"/>
                                            <w:bottom w:val="none" w:sz="0" w:space="0" w:color="auto"/>
                                            <w:right w:val="none" w:sz="0" w:space="0" w:color="auto"/>
                                          </w:divBdr>
                                        </w:div>
                                        <w:div w:id="996541901">
                                          <w:marLeft w:val="0"/>
                                          <w:marRight w:val="0"/>
                                          <w:marTop w:val="0"/>
                                          <w:marBottom w:val="0"/>
                                          <w:divBdr>
                                            <w:top w:val="none" w:sz="0" w:space="0" w:color="auto"/>
                                            <w:left w:val="none" w:sz="0" w:space="0" w:color="auto"/>
                                            <w:bottom w:val="none" w:sz="0" w:space="0" w:color="auto"/>
                                            <w:right w:val="none" w:sz="0" w:space="0" w:color="auto"/>
                                          </w:divBdr>
                                        </w:div>
                                        <w:div w:id="414981651">
                                          <w:marLeft w:val="0"/>
                                          <w:marRight w:val="0"/>
                                          <w:marTop w:val="0"/>
                                          <w:marBottom w:val="0"/>
                                          <w:divBdr>
                                            <w:top w:val="none" w:sz="0" w:space="0" w:color="auto"/>
                                            <w:left w:val="none" w:sz="0" w:space="0" w:color="auto"/>
                                            <w:bottom w:val="none" w:sz="0" w:space="0" w:color="auto"/>
                                            <w:right w:val="none" w:sz="0" w:space="0" w:color="auto"/>
                                          </w:divBdr>
                                        </w:div>
                                        <w:div w:id="1531185840">
                                          <w:marLeft w:val="0"/>
                                          <w:marRight w:val="0"/>
                                          <w:marTop w:val="0"/>
                                          <w:marBottom w:val="0"/>
                                          <w:divBdr>
                                            <w:top w:val="none" w:sz="0" w:space="0" w:color="auto"/>
                                            <w:left w:val="none" w:sz="0" w:space="0" w:color="auto"/>
                                            <w:bottom w:val="none" w:sz="0" w:space="0" w:color="auto"/>
                                            <w:right w:val="none" w:sz="0" w:space="0" w:color="auto"/>
                                          </w:divBdr>
                                        </w:div>
                                        <w:div w:id="500394370">
                                          <w:marLeft w:val="0"/>
                                          <w:marRight w:val="0"/>
                                          <w:marTop w:val="0"/>
                                          <w:marBottom w:val="0"/>
                                          <w:divBdr>
                                            <w:top w:val="none" w:sz="0" w:space="0" w:color="auto"/>
                                            <w:left w:val="none" w:sz="0" w:space="0" w:color="auto"/>
                                            <w:bottom w:val="none" w:sz="0" w:space="0" w:color="auto"/>
                                            <w:right w:val="none" w:sz="0" w:space="0" w:color="auto"/>
                                          </w:divBdr>
                                        </w:div>
                                        <w:div w:id="1479687501">
                                          <w:marLeft w:val="0"/>
                                          <w:marRight w:val="0"/>
                                          <w:marTop w:val="0"/>
                                          <w:marBottom w:val="0"/>
                                          <w:divBdr>
                                            <w:top w:val="none" w:sz="0" w:space="0" w:color="auto"/>
                                            <w:left w:val="none" w:sz="0" w:space="0" w:color="auto"/>
                                            <w:bottom w:val="none" w:sz="0" w:space="0" w:color="auto"/>
                                            <w:right w:val="none" w:sz="0" w:space="0" w:color="auto"/>
                                          </w:divBdr>
                                        </w:div>
                                        <w:div w:id="1364331423">
                                          <w:marLeft w:val="0"/>
                                          <w:marRight w:val="0"/>
                                          <w:marTop w:val="0"/>
                                          <w:marBottom w:val="0"/>
                                          <w:divBdr>
                                            <w:top w:val="none" w:sz="0" w:space="0" w:color="auto"/>
                                            <w:left w:val="none" w:sz="0" w:space="0" w:color="auto"/>
                                            <w:bottom w:val="none" w:sz="0" w:space="0" w:color="auto"/>
                                            <w:right w:val="none" w:sz="0" w:space="0" w:color="auto"/>
                                          </w:divBdr>
                                        </w:div>
                                        <w:div w:id="1857227624">
                                          <w:marLeft w:val="0"/>
                                          <w:marRight w:val="0"/>
                                          <w:marTop w:val="0"/>
                                          <w:marBottom w:val="0"/>
                                          <w:divBdr>
                                            <w:top w:val="none" w:sz="0" w:space="0" w:color="auto"/>
                                            <w:left w:val="none" w:sz="0" w:space="0" w:color="auto"/>
                                            <w:bottom w:val="none" w:sz="0" w:space="0" w:color="auto"/>
                                            <w:right w:val="none" w:sz="0" w:space="0" w:color="auto"/>
                                          </w:divBdr>
                                        </w:div>
                                        <w:div w:id="508066179">
                                          <w:marLeft w:val="0"/>
                                          <w:marRight w:val="0"/>
                                          <w:marTop w:val="0"/>
                                          <w:marBottom w:val="0"/>
                                          <w:divBdr>
                                            <w:top w:val="none" w:sz="0" w:space="0" w:color="auto"/>
                                            <w:left w:val="none" w:sz="0" w:space="0" w:color="auto"/>
                                            <w:bottom w:val="none" w:sz="0" w:space="0" w:color="auto"/>
                                            <w:right w:val="none" w:sz="0" w:space="0" w:color="auto"/>
                                          </w:divBdr>
                                        </w:div>
                                        <w:div w:id="1107307079">
                                          <w:marLeft w:val="0"/>
                                          <w:marRight w:val="0"/>
                                          <w:marTop w:val="0"/>
                                          <w:marBottom w:val="0"/>
                                          <w:divBdr>
                                            <w:top w:val="none" w:sz="0" w:space="0" w:color="auto"/>
                                            <w:left w:val="none" w:sz="0" w:space="0" w:color="auto"/>
                                            <w:bottom w:val="none" w:sz="0" w:space="0" w:color="auto"/>
                                            <w:right w:val="none" w:sz="0" w:space="0" w:color="auto"/>
                                          </w:divBdr>
                                        </w:div>
                                        <w:div w:id="2122802508">
                                          <w:marLeft w:val="0"/>
                                          <w:marRight w:val="0"/>
                                          <w:marTop w:val="0"/>
                                          <w:marBottom w:val="0"/>
                                          <w:divBdr>
                                            <w:top w:val="none" w:sz="0" w:space="0" w:color="auto"/>
                                            <w:left w:val="none" w:sz="0" w:space="0" w:color="auto"/>
                                            <w:bottom w:val="none" w:sz="0" w:space="0" w:color="auto"/>
                                            <w:right w:val="none" w:sz="0" w:space="0" w:color="auto"/>
                                          </w:divBdr>
                                        </w:div>
                                        <w:div w:id="1256209883">
                                          <w:marLeft w:val="0"/>
                                          <w:marRight w:val="0"/>
                                          <w:marTop w:val="0"/>
                                          <w:marBottom w:val="0"/>
                                          <w:divBdr>
                                            <w:top w:val="none" w:sz="0" w:space="0" w:color="auto"/>
                                            <w:left w:val="none" w:sz="0" w:space="0" w:color="auto"/>
                                            <w:bottom w:val="none" w:sz="0" w:space="0" w:color="auto"/>
                                            <w:right w:val="none" w:sz="0" w:space="0" w:color="auto"/>
                                          </w:divBdr>
                                        </w:div>
                                        <w:div w:id="342977298">
                                          <w:marLeft w:val="0"/>
                                          <w:marRight w:val="0"/>
                                          <w:marTop w:val="0"/>
                                          <w:marBottom w:val="0"/>
                                          <w:divBdr>
                                            <w:top w:val="none" w:sz="0" w:space="0" w:color="auto"/>
                                            <w:left w:val="none" w:sz="0" w:space="0" w:color="auto"/>
                                            <w:bottom w:val="none" w:sz="0" w:space="0" w:color="auto"/>
                                            <w:right w:val="none" w:sz="0" w:space="0" w:color="auto"/>
                                          </w:divBdr>
                                        </w:div>
                                        <w:div w:id="1154838717">
                                          <w:marLeft w:val="0"/>
                                          <w:marRight w:val="0"/>
                                          <w:marTop w:val="0"/>
                                          <w:marBottom w:val="0"/>
                                          <w:divBdr>
                                            <w:top w:val="none" w:sz="0" w:space="0" w:color="auto"/>
                                            <w:left w:val="none" w:sz="0" w:space="0" w:color="auto"/>
                                            <w:bottom w:val="none" w:sz="0" w:space="0" w:color="auto"/>
                                            <w:right w:val="none" w:sz="0" w:space="0" w:color="auto"/>
                                          </w:divBdr>
                                        </w:div>
                                        <w:div w:id="912155141">
                                          <w:marLeft w:val="0"/>
                                          <w:marRight w:val="0"/>
                                          <w:marTop w:val="0"/>
                                          <w:marBottom w:val="0"/>
                                          <w:divBdr>
                                            <w:top w:val="none" w:sz="0" w:space="0" w:color="auto"/>
                                            <w:left w:val="none" w:sz="0" w:space="0" w:color="auto"/>
                                            <w:bottom w:val="none" w:sz="0" w:space="0" w:color="auto"/>
                                            <w:right w:val="none" w:sz="0" w:space="0" w:color="auto"/>
                                          </w:divBdr>
                                        </w:div>
                                        <w:div w:id="76631058">
                                          <w:marLeft w:val="0"/>
                                          <w:marRight w:val="0"/>
                                          <w:marTop w:val="0"/>
                                          <w:marBottom w:val="0"/>
                                          <w:divBdr>
                                            <w:top w:val="none" w:sz="0" w:space="0" w:color="auto"/>
                                            <w:left w:val="none" w:sz="0" w:space="0" w:color="auto"/>
                                            <w:bottom w:val="none" w:sz="0" w:space="0" w:color="auto"/>
                                            <w:right w:val="none" w:sz="0" w:space="0" w:color="auto"/>
                                          </w:divBdr>
                                        </w:div>
                                        <w:div w:id="2001344773">
                                          <w:marLeft w:val="0"/>
                                          <w:marRight w:val="0"/>
                                          <w:marTop w:val="0"/>
                                          <w:marBottom w:val="0"/>
                                          <w:divBdr>
                                            <w:top w:val="none" w:sz="0" w:space="0" w:color="auto"/>
                                            <w:left w:val="none" w:sz="0" w:space="0" w:color="auto"/>
                                            <w:bottom w:val="none" w:sz="0" w:space="0" w:color="auto"/>
                                            <w:right w:val="none" w:sz="0" w:space="0" w:color="auto"/>
                                          </w:divBdr>
                                        </w:div>
                                        <w:div w:id="1837382336">
                                          <w:marLeft w:val="0"/>
                                          <w:marRight w:val="0"/>
                                          <w:marTop w:val="0"/>
                                          <w:marBottom w:val="0"/>
                                          <w:divBdr>
                                            <w:top w:val="none" w:sz="0" w:space="0" w:color="auto"/>
                                            <w:left w:val="none" w:sz="0" w:space="0" w:color="auto"/>
                                            <w:bottom w:val="none" w:sz="0" w:space="0" w:color="auto"/>
                                            <w:right w:val="none" w:sz="0" w:space="0" w:color="auto"/>
                                          </w:divBdr>
                                        </w:div>
                                        <w:div w:id="1822454250">
                                          <w:marLeft w:val="0"/>
                                          <w:marRight w:val="0"/>
                                          <w:marTop w:val="0"/>
                                          <w:marBottom w:val="0"/>
                                          <w:divBdr>
                                            <w:top w:val="none" w:sz="0" w:space="0" w:color="auto"/>
                                            <w:left w:val="none" w:sz="0" w:space="0" w:color="auto"/>
                                            <w:bottom w:val="none" w:sz="0" w:space="0" w:color="auto"/>
                                            <w:right w:val="none" w:sz="0" w:space="0" w:color="auto"/>
                                          </w:divBdr>
                                        </w:div>
                                        <w:div w:id="1239443380">
                                          <w:marLeft w:val="0"/>
                                          <w:marRight w:val="0"/>
                                          <w:marTop w:val="0"/>
                                          <w:marBottom w:val="0"/>
                                          <w:divBdr>
                                            <w:top w:val="none" w:sz="0" w:space="0" w:color="auto"/>
                                            <w:left w:val="none" w:sz="0" w:space="0" w:color="auto"/>
                                            <w:bottom w:val="none" w:sz="0" w:space="0" w:color="auto"/>
                                            <w:right w:val="none" w:sz="0" w:space="0" w:color="auto"/>
                                          </w:divBdr>
                                        </w:div>
                                        <w:div w:id="480511130">
                                          <w:marLeft w:val="0"/>
                                          <w:marRight w:val="0"/>
                                          <w:marTop w:val="0"/>
                                          <w:marBottom w:val="0"/>
                                          <w:divBdr>
                                            <w:top w:val="none" w:sz="0" w:space="0" w:color="auto"/>
                                            <w:left w:val="none" w:sz="0" w:space="0" w:color="auto"/>
                                            <w:bottom w:val="none" w:sz="0" w:space="0" w:color="auto"/>
                                            <w:right w:val="none" w:sz="0" w:space="0" w:color="auto"/>
                                          </w:divBdr>
                                        </w:div>
                                        <w:div w:id="609318966">
                                          <w:marLeft w:val="0"/>
                                          <w:marRight w:val="0"/>
                                          <w:marTop w:val="0"/>
                                          <w:marBottom w:val="0"/>
                                          <w:divBdr>
                                            <w:top w:val="none" w:sz="0" w:space="0" w:color="auto"/>
                                            <w:left w:val="none" w:sz="0" w:space="0" w:color="auto"/>
                                            <w:bottom w:val="none" w:sz="0" w:space="0" w:color="auto"/>
                                            <w:right w:val="none" w:sz="0" w:space="0" w:color="auto"/>
                                          </w:divBdr>
                                        </w:div>
                                        <w:div w:id="1512522742">
                                          <w:marLeft w:val="0"/>
                                          <w:marRight w:val="0"/>
                                          <w:marTop w:val="0"/>
                                          <w:marBottom w:val="0"/>
                                          <w:divBdr>
                                            <w:top w:val="none" w:sz="0" w:space="0" w:color="auto"/>
                                            <w:left w:val="none" w:sz="0" w:space="0" w:color="auto"/>
                                            <w:bottom w:val="none" w:sz="0" w:space="0" w:color="auto"/>
                                            <w:right w:val="none" w:sz="0" w:space="0" w:color="auto"/>
                                          </w:divBdr>
                                        </w:div>
                                        <w:div w:id="1338733523">
                                          <w:marLeft w:val="0"/>
                                          <w:marRight w:val="0"/>
                                          <w:marTop w:val="0"/>
                                          <w:marBottom w:val="0"/>
                                          <w:divBdr>
                                            <w:top w:val="none" w:sz="0" w:space="0" w:color="auto"/>
                                            <w:left w:val="none" w:sz="0" w:space="0" w:color="auto"/>
                                            <w:bottom w:val="none" w:sz="0" w:space="0" w:color="auto"/>
                                            <w:right w:val="none" w:sz="0" w:space="0" w:color="auto"/>
                                          </w:divBdr>
                                        </w:div>
                                        <w:div w:id="289553813">
                                          <w:marLeft w:val="0"/>
                                          <w:marRight w:val="0"/>
                                          <w:marTop w:val="0"/>
                                          <w:marBottom w:val="0"/>
                                          <w:divBdr>
                                            <w:top w:val="none" w:sz="0" w:space="0" w:color="auto"/>
                                            <w:left w:val="none" w:sz="0" w:space="0" w:color="auto"/>
                                            <w:bottom w:val="none" w:sz="0" w:space="0" w:color="auto"/>
                                            <w:right w:val="none" w:sz="0" w:space="0" w:color="auto"/>
                                          </w:divBdr>
                                        </w:div>
                                        <w:div w:id="3605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95124">
              <w:marLeft w:val="0"/>
              <w:marRight w:val="0"/>
              <w:marTop w:val="0"/>
              <w:marBottom w:val="0"/>
              <w:divBdr>
                <w:top w:val="none" w:sz="0" w:space="0" w:color="auto"/>
                <w:left w:val="none" w:sz="0" w:space="0" w:color="auto"/>
                <w:bottom w:val="none" w:sz="0" w:space="0" w:color="auto"/>
                <w:right w:val="none" w:sz="0" w:space="0" w:color="auto"/>
              </w:divBdr>
              <w:divsChild>
                <w:div w:id="552696241">
                  <w:marLeft w:val="0"/>
                  <w:marRight w:val="0"/>
                  <w:marTop w:val="0"/>
                  <w:marBottom w:val="0"/>
                  <w:divBdr>
                    <w:top w:val="none" w:sz="0" w:space="0" w:color="auto"/>
                    <w:left w:val="none" w:sz="0" w:space="0" w:color="auto"/>
                    <w:bottom w:val="none" w:sz="0" w:space="0" w:color="auto"/>
                    <w:right w:val="none" w:sz="0" w:space="0" w:color="auto"/>
                  </w:divBdr>
                </w:div>
                <w:div w:id="901062755">
                  <w:marLeft w:val="0"/>
                  <w:marRight w:val="0"/>
                  <w:marTop w:val="0"/>
                  <w:marBottom w:val="0"/>
                  <w:divBdr>
                    <w:top w:val="none" w:sz="0" w:space="0" w:color="auto"/>
                    <w:left w:val="none" w:sz="0" w:space="0" w:color="auto"/>
                    <w:bottom w:val="none" w:sz="0" w:space="0" w:color="auto"/>
                    <w:right w:val="none" w:sz="0" w:space="0" w:color="auto"/>
                  </w:divBdr>
                  <w:divsChild>
                    <w:div w:id="567886727">
                      <w:marLeft w:val="0"/>
                      <w:marRight w:val="0"/>
                      <w:marTop w:val="0"/>
                      <w:marBottom w:val="0"/>
                      <w:divBdr>
                        <w:top w:val="none" w:sz="0" w:space="0" w:color="auto"/>
                        <w:left w:val="none" w:sz="0" w:space="0" w:color="auto"/>
                        <w:bottom w:val="none" w:sz="0" w:space="0" w:color="auto"/>
                        <w:right w:val="none" w:sz="0" w:space="0" w:color="auto"/>
                      </w:divBdr>
                      <w:divsChild>
                        <w:div w:id="361790261">
                          <w:marLeft w:val="0"/>
                          <w:marRight w:val="0"/>
                          <w:marTop w:val="0"/>
                          <w:marBottom w:val="0"/>
                          <w:divBdr>
                            <w:top w:val="none" w:sz="0" w:space="0" w:color="auto"/>
                            <w:left w:val="none" w:sz="0" w:space="0" w:color="auto"/>
                            <w:bottom w:val="none" w:sz="0" w:space="0" w:color="auto"/>
                            <w:right w:val="none" w:sz="0" w:space="0" w:color="auto"/>
                          </w:divBdr>
                        </w:div>
                        <w:div w:id="1533304345">
                          <w:marLeft w:val="0"/>
                          <w:marRight w:val="0"/>
                          <w:marTop w:val="0"/>
                          <w:marBottom w:val="0"/>
                          <w:divBdr>
                            <w:top w:val="none" w:sz="0" w:space="0" w:color="auto"/>
                            <w:left w:val="none" w:sz="0" w:space="0" w:color="auto"/>
                            <w:bottom w:val="none" w:sz="0" w:space="0" w:color="auto"/>
                            <w:right w:val="none" w:sz="0" w:space="0" w:color="auto"/>
                          </w:divBdr>
                        </w:div>
                        <w:div w:id="263539985">
                          <w:marLeft w:val="0"/>
                          <w:marRight w:val="0"/>
                          <w:marTop w:val="0"/>
                          <w:marBottom w:val="0"/>
                          <w:divBdr>
                            <w:top w:val="none" w:sz="0" w:space="0" w:color="auto"/>
                            <w:left w:val="none" w:sz="0" w:space="0" w:color="auto"/>
                            <w:bottom w:val="none" w:sz="0" w:space="0" w:color="auto"/>
                            <w:right w:val="none" w:sz="0" w:space="0" w:color="auto"/>
                          </w:divBdr>
                        </w:div>
                        <w:div w:id="404231555">
                          <w:marLeft w:val="0"/>
                          <w:marRight w:val="0"/>
                          <w:marTop w:val="0"/>
                          <w:marBottom w:val="0"/>
                          <w:divBdr>
                            <w:top w:val="none" w:sz="0" w:space="0" w:color="auto"/>
                            <w:left w:val="none" w:sz="0" w:space="0" w:color="auto"/>
                            <w:bottom w:val="none" w:sz="0" w:space="0" w:color="auto"/>
                            <w:right w:val="none" w:sz="0" w:space="0" w:color="auto"/>
                          </w:divBdr>
                        </w:div>
                        <w:div w:id="1655989276">
                          <w:marLeft w:val="0"/>
                          <w:marRight w:val="0"/>
                          <w:marTop w:val="0"/>
                          <w:marBottom w:val="0"/>
                          <w:divBdr>
                            <w:top w:val="none" w:sz="0" w:space="0" w:color="auto"/>
                            <w:left w:val="none" w:sz="0" w:space="0" w:color="auto"/>
                            <w:bottom w:val="none" w:sz="0" w:space="0" w:color="auto"/>
                            <w:right w:val="none" w:sz="0" w:space="0" w:color="auto"/>
                          </w:divBdr>
                        </w:div>
                        <w:div w:id="514466369">
                          <w:marLeft w:val="0"/>
                          <w:marRight w:val="0"/>
                          <w:marTop w:val="0"/>
                          <w:marBottom w:val="0"/>
                          <w:divBdr>
                            <w:top w:val="none" w:sz="0" w:space="0" w:color="auto"/>
                            <w:left w:val="none" w:sz="0" w:space="0" w:color="auto"/>
                            <w:bottom w:val="none" w:sz="0" w:space="0" w:color="auto"/>
                            <w:right w:val="none" w:sz="0" w:space="0" w:color="auto"/>
                          </w:divBdr>
                        </w:div>
                        <w:div w:id="6827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3533">
                  <w:marLeft w:val="0"/>
                  <w:marRight w:val="0"/>
                  <w:marTop w:val="0"/>
                  <w:marBottom w:val="0"/>
                  <w:divBdr>
                    <w:top w:val="none" w:sz="0" w:space="0" w:color="auto"/>
                    <w:left w:val="none" w:sz="0" w:space="0" w:color="auto"/>
                    <w:bottom w:val="none" w:sz="0" w:space="0" w:color="auto"/>
                    <w:right w:val="none" w:sz="0" w:space="0" w:color="auto"/>
                  </w:divBdr>
                  <w:divsChild>
                    <w:div w:id="20202791">
                      <w:marLeft w:val="0"/>
                      <w:marRight w:val="0"/>
                      <w:marTop w:val="0"/>
                      <w:marBottom w:val="0"/>
                      <w:divBdr>
                        <w:top w:val="none" w:sz="0" w:space="0" w:color="auto"/>
                        <w:left w:val="none" w:sz="0" w:space="0" w:color="auto"/>
                        <w:bottom w:val="none" w:sz="0" w:space="0" w:color="auto"/>
                        <w:right w:val="none" w:sz="0" w:space="0" w:color="auto"/>
                      </w:divBdr>
                      <w:divsChild>
                        <w:div w:id="138964036">
                          <w:marLeft w:val="0"/>
                          <w:marRight w:val="0"/>
                          <w:marTop w:val="0"/>
                          <w:marBottom w:val="0"/>
                          <w:divBdr>
                            <w:top w:val="none" w:sz="0" w:space="0" w:color="auto"/>
                            <w:left w:val="none" w:sz="0" w:space="0" w:color="auto"/>
                            <w:bottom w:val="none" w:sz="0" w:space="0" w:color="auto"/>
                            <w:right w:val="none" w:sz="0" w:space="0" w:color="auto"/>
                          </w:divBdr>
                        </w:div>
                        <w:div w:id="76026316">
                          <w:marLeft w:val="0"/>
                          <w:marRight w:val="0"/>
                          <w:marTop w:val="0"/>
                          <w:marBottom w:val="0"/>
                          <w:divBdr>
                            <w:top w:val="none" w:sz="0" w:space="0" w:color="auto"/>
                            <w:left w:val="none" w:sz="0" w:space="0" w:color="auto"/>
                            <w:bottom w:val="none" w:sz="0" w:space="0" w:color="auto"/>
                            <w:right w:val="none" w:sz="0" w:space="0" w:color="auto"/>
                          </w:divBdr>
                        </w:div>
                        <w:div w:id="9878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041">
                  <w:marLeft w:val="0"/>
                  <w:marRight w:val="0"/>
                  <w:marTop w:val="0"/>
                  <w:marBottom w:val="0"/>
                  <w:divBdr>
                    <w:top w:val="none" w:sz="0" w:space="0" w:color="auto"/>
                    <w:left w:val="none" w:sz="0" w:space="0" w:color="auto"/>
                    <w:bottom w:val="none" w:sz="0" w:space="0" w:color="auto"/>
                    <w:right w:val="none" w:sz="0" w:space="0" w:color="auto"/>
                  </w:divBdr>
                  <w:divsChild>
                    <w:div w:id="59864214">
                      <w:marLeft w:val="0"/>
                      <w:marRight w:val="0"/>
                      <w:marTop w:val="0"/>
                      <w:marBottom w:val="0"/>
                      <w:divBdr>
                        <w:top w:val="none" w:sz="0" w:space="0" w:color="auto"/>
                        <w:left w:val="none" w:sz="0" w:space="0" w:color="auto"/>
                        <w:bottom w:val="none" w:sz="0" w:space="0" w:color="auto"/>
                        <w:right w:val="none" w:sz="0" w:space="0" w:color="auto"/>
                      </w:divBdr>
                      <w:divsChild>
                        <w:div w:id="884564261">
                          <w:marLeft w:val="0"/>
                          <w:marRight w:val="0"/>
                          <w:marTop w:val="0"/>
                          <w:marBottom w:val="0"/>
                          <w:divBdr>
                            <w:top w:val="none" w:sz="0" w:space="0" w:color="auto"/>
                            <w:left w:val="none" w:sz="0" w:space="0" w:color="auto"/>
                            <w:bottom w:val="none" w:sz="0" w:space="0" w:color="auto"/>
                            <w:right w:val="none" w:sz="0" w:space="0" w:color="auto"/>
                          </w:divBdr>
                        </w:div>
                        <w:div w:id="1943295172">
                          <w:marLeft w:val="0"/>
                          <w:marRight w:val="0"/>
                          <w:marTop w:val="0"/>
                          <w:marBottom w:val="0"/>
                          <w:divBdr>
                            <w:top w:val="none" w:sz="0" w:space="0" w:color="auto"/>
                            <w:left w:val="none" w:sz="0" w:space="0" w:color="auto"/>
                            <w:bottom w:val="none" w:sz="0" w:space="0" w:color="auto"/>
                            <w:right w:val="none" w:sz="0" w:space="0" w:color="auto"/>
                          </w:divBdr>
                          <w:divsChild>
                            <w:div w:id="1795827614">
                              <w:marLeft w:val="0"/>
                              <w:marRight w:val="0"/>
                              <w:marTop w:val="0"/>
                              <w:marBottom w:val="0"/>
                              <w:divBdr>
                                <w:top w:val="none" w:sz="0" w:space="0" w:color="auto"/>
                                <w:left w:val="none" w:sz="0" w:space="0" w:color="auto"/>
                                <w:bottom w:val="none" w:sz="0" w:space="0" w:color="auto"/>
                                <w:right w:val="none" w:sz="0" w:space="0" w:color="auto"/>
                              </w:divBdr>
                            </w:div>
                            <w:div w:id="1947422913">
                              <w:marLeft w:val="0"/>
                              <w:marRight w:val="0"/>
                              <w:marTop w:val="0"/>
                              <w:marBottom w:val="0"/>
                              <w:divBdr>
                                <w:top w:val="none" w:sz="0" w:space="0" w:color="auto"/>
                                <w:left w:val="none" w:sz="0" w:space="0" w:color="auto"/>
                                <w:bottom w:val="none" w:sz="0" w:space="0" w:color="auto"/>
                                <w:right w:val="none" w:sz="0" w:space="0" w:color="auto"/>
                              </w:divBdr>
                            </w:div>
                            <w:div w:id="323050277">
                              <w:marLeft w:val="0"/>
                              <w:marRight w:val="0"/>
                              <w:marTop w:val="0"/>
                              <w:marBottom w:val="0"/>
                              <w:divBdr>
                                <w:top w:val="none" w:sz="0" w:space="0" w:color="auto"/>
                                <w:left w:val="none" w:sz="0" w:space="0" w:color="auto"/>
                                <w:bottom w:val="none" w:sz="0" w:space="0" w:color="auto"/>
                                <w:right w:val="none" w:sz="0" w:space="0" w:color="auto"/>
                              </w:divBdr>
                            </w:div>
                            <w:div w:id="1282110185">
                              <w:marLeft w:val="0"/>
                              <w:marRight w:val="0"/>
                              <w:marTop w:val="0"/>
                              <w:marBottom w:val="0"/>
                              <w:divBdr>
                                <w:top w:val="none" w:sz="0" w:space="0" w:color="auto"/>
                                <w:left w:val="none" w:sz="0" w:space="0" w:color="auto"/>
                                <w:bottom w:val="none" w:sz="0" w:space="0" w:color="auto"/>
                                <w:right w:val="none" w:sz="0" w:space="0" w:color="auto"/>
                              </w:divBdr>
                            </w:div>
                            <w:div w:id="178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6967">
                  <w:marLeft w:val="0"/>
                  <w:marRight w:val="0"/>
                  <w:marTop w:val="0"/>
                  <w:marBottom w:val="0"/>
                  <w:divBdr>
                    <w:top w:val="none" w:sz="0" w:space="0" w:color="auto"/>
                    <w:left w:val="none" w:sz="0" w:space="0" w:color="auto"/>
                    <w:bottom w:val="none" w:sz="0" w:space="0" w:color="auto"/>
                    <w:right w:val="none" w:sz="0" w:space="0" w:color="auto"/>
                  </w:divBdr>
                  <w:divsChild>
                    <w:div w:id="755712026">
                      <w:marLeft w:val="0"/>
                      <w:marRight w:val="0"/>
                      <w:marTop w:val="0"/>
                      <w:marBottom w:val="0"/>
                      <w:divBdr>
                        <w:top w:val="none" w:sz="0" w:space="0" w:color="auto"/>
                        <w:left w:val="none" w:sz="0" w:space="0" w:color="auto"/>
                        <w:bottom w:val="none" w:sz="0" w:space="0" w:color="auto"/>
                        <w:right w:val="none" w:sz="0" w:space="0" w:color="auto"/>
                      </w:divBdr>
                      <w:divsChild>
                        <w:div w:id="1634671102">
                          <w:marLeft w:val="0"/>
                          <w:marRight w:val="0"/>
                          <w:marTop w:val="0"/>
                          <w:marBottom w:val="0"/>
                          <w:divBdr>
                            <w:top w:val="none" w:sz="0" w:space="0" w:color="auto"/>
                            <w:left w:val="none" w:sz="0" w:space="0" w:color="auto"/>
                            <w:bottom w:val="none" w:sz="0" w:space="0" w:color="auto"/>
                            <w:right w:val="none" w:sz="0" w:space="0" w:color="auto"/>
                          </w:divBdr>
                        </w:div>
                        <w:div w:id="1123497730">
                          <w:marLeft w:val="0"/>
                          <w:marRight w:val="0"/>
                          <w:marTop w:val="0"/>
                          <w:marBottom w:val="0"/>
                          <w:divBdr>
                            <w:top w:val="none" w:sz="0" w:space="0" w:color="auto"/>
                            <w:left w:val="none" w:sz="0" w:space="0" w:color="auto"/>
                            <w:bottom w:val="none" w:sz="0" w:space="0" w:color="auto"/>
                            <w:right w:val="none" w:sz="0" w:space="0" w:color="auto"/>
                          </w:divBdr>
                        </w:div>
                        <w:div w:id="1403060466">
                          <w:marLeft w:val="0"/>
                          <w:marRight w:val="0"/>
                          <w:marTop w:val="0"/>
                          <w:marBottom w:val="0"/>
                          <w:divBdr>
                            <w:top w:val="none" w:sz="0" w:space="0" w:color="auto"/>
                            <w:left w:val="none" w:sz="0" w:space="0" w:color="auto"/>
                            <w:bottom w:val="none" w:sz="0" w:space="0" w:color="auto"/>
                            <w:right w:val="none" w:sz="0" w:space="0" w:color="auto"/>
                          </w:divBdr>
                        </w:div>
                        <w:div w:id="1290552773">
                          <w:marLeft w:val="0"/>
                          <w:marRight w:val="0"/>
                          <w:marTop w:val="0"/>
                          <w:marBottom w:val="0"/>
                          <w:divBdr>
                            <w:top w:val="none" w:sz="0" w:space="0" w:color="auto"/>
                            <w:left w:val="none" w:sz="0" w:space="0" w:color="auto"/>
                            <w:bottom w:val="none" w:sz="0" w:space="0" w:color="auto"/>
                            <w:right w:val="none" w:sz="0" w:space="0" w:color="auto"/>
                          </w:divBdr>
                        </w:div>
                        <w:div w:id="1093934786">
                          <w:marLeft w:val="0"/>
                          <w:marRight w:val="0"/>
                          <w:marTop w:val="0"/>
                          <w:marBottom w:val="0"/>
                          <w:divBdr>
                            <w:top w:val="none" w:sz="0" w:space="0" w:color="auto"/>
                            <w:left w:val="none" w:sz="0" w:space="0" w:color="auto"/>
                            <w:bottom w:val="none" w:sz="0" w:space="0" w:color="auto"/>
                            <w:right w:val="none" w:sz="0" w:space="0" w:color="auto"/>
                          </w:divBdr>
                        </w:div>
                        <w:div w:id="256837103">
                          <w:marLeft w:val="0"/>
                          <w:marRight w:val="0"/>
                          <w:marTop w:val="0"/>
                          <w:marBottom w:val="0"/>
                          <w:divBdr>
                            <w:top w:val="none" w:sz="0" w:space="0" w:color="auto"/>
                            <w:left w:val="none" w:sz="0" w:space="0" w:color="auto"/>
                            <w:bottom w:val="none" w:sz="0" w:space="0" w:color="auto"/>
                            <w:right w:val="none" w:sz="0" w:space="0" w:color="auto"/>
                          </w:divBdr>
                        </w:div>
                        <w:div w:id="503201721">
                          <w:marLeft w:val="0"/>
                          <w:marRight w:val="0"/>
                          <w:marTop w:val="0"/>
                          <w:marBottom w:val="0"/>
                          <w:divBdr>
                            <w:top w:val="none" w:sz="0" w:space="0" w:color="auto"/>
                            <w:left w:val="none" w:sz="0" w:space="0" w:color="auto"/>
                            <w:bottom w:val="none" w:sz="0" w:space="0" w:color="auto"/>
                            <w:right w:val="none" w:sz="0" w:space="0" w:color="auto"/>
                          </w:divBdr>
                        </w:div>
                        <w:div w:id="649679682">
                          <w:marLeft w:val="0"/>
                          <w:marRight w:val="0"/>
                          <w:marTop w:val="0"/>
                          <w:marBottom w:val="0"/>
                          <w:divBdr>
                            <w:top w:val="none" w:sz="0" w:space="0" w:color="auto"/>
                            <w:left w:val="none" w:sz="0" w:space="0" w:color="auto"/>
                            <w:bottom w:val="none" w:sz="0" w:space="0" w:color="auto"/>
                            <w:right w:val="none" w:sz="0" w:space="0" w:color="auto"/>
                          </w:divBdr>
                        </w:div>
                        <w:div w:id="667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0523">
                  <w:marLeft w:val="0"/>
                  <w:marRight w:val="0"/>
                  <w:marTop w:val="0"/>
                  <w:marBottom w:val="0"/>
                  <w:divBdr>
                    <w:top w:val="none" w:sz="0" w:space="0" w:color="auto"/>
                    <w:left w:val="none" w:sz="0" w:space="0" w:color="auto"/>
                    <w:bottom w:val="none" w:sz="0" w:space="0" w:color="auto"/>
                    <w:right w:val="none" w:sz="0" w:space="0" w:color="auto"/>
                  </w:divBdr>
                  <w:divsChild>
                    <w:div w:id="430198200">
                      <w:marLeft w:val="0"/>
                      <w:marRight w:val="0"/>
                      <w:marTop w:val="0"/>
                      <w:marBottom w:val="0"/>
                      <w:divBdr>
                        <w:top w:val="none" w:sz="0" w:space="0" w:color="auto"/>
                        <w:left w:val="none" w:sz="0" w:space="0" w:color="auto"/>
                        <w:bottom w:val="none" w:sz="0" w:space="0" w:color="auto"/>
                        <w:right w:val="none" w:sz="0" w:space="0" w:color="auto"/>
                      </w:divBdr>
                      <w:divsChild>
                        <w:div w:id="7012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1336">
              <w:marLeft w:val="0"/>
              <w:marRight w:val="0"/>
              <w:marTop w:val="0"/>
              <w:marBottom w:val="0"/>
              <w:divBdr>
                <w:top w:val="none" w:sz="0" w:space="0" w:color="auto"/>
                <w:left w:val="none" w:sz="0" w:space="0" w:color="auto"/>
                <w:bottom w:val="none" w:sz="0" w:space="0" w:color="auto"/>
                <w:right w:val="none" w:sz="0" w:space="0" w:color="auto"/>
              </w:divBdr>
              <w:divsChild>
                <w:div w:id="1333029252">
                  <w:marLeft w:val="0"/>
                  <w:marRight w:val="0"/>
                  <w:marTop w:val="0"/>
                  <w:marBottom w:val="0"/>
                  <w:divBdr>
                    <w:top w:val="none" w:sz="0" w:space="0" w:color="auto"/>
                    <w:left w:val="none" w:sz="0" w:space="0" w:color="auto"/>
                    <w:bottom w:val="none" w:sz="0" w:space="0" w:color="auto"/>
                    <w:right w:val="none" w:sz="0" w:space="0" w:color="auto"/>
                  </w:divBdr>
                </w:div>
                <w:div w:id="394864230">
                  <w:marLeft w:val="0"/>
                  <w:marRight w:val="0"/>
                  <w:marTop w:val="0"/>
                  <w:marBottom w:val="0"/>
                  <w:divBdr>
                    <w:top w:val="none" w:sz="0" w:space="0" w:color="auto"/>
                    <w:left w:val="none" w:sz="0" w:space="0" w:color="auto"/>
                    <w:bottom w:val="none" w:sz="0" w:space="0" w:color="auto"/>
                    <w:right w:val="none" w:sz="0" w:space="0" w:color="auto"/>
                  </w:divBdr>
                </w:div>
                <w:div w:id="76027004">
                  <w:marLeft w:val="0"/>
                  <w:marRight w:val="0"/>
                  <w:marTop w:val="0"/>
                  <w:marBottom w:val="0"/>
                  <w:divBdr>
                    <w:top w:val="none" w:sz="0" w:space="0" w:color="auto"/>
                    <w:left w:val="none" w:sz="0" w:space="0" w:color="auto"/>
                    <w:bottom w:val="none" w:sz="0" w:space="0" w:color="auto"/>
                    <w:right w:val="none" w:sz="0" w:space="0" w:color="auto"/>
                  </w:divBdr>
                  <w:divsChild>
                    <w:div w:id="1163739484">
                      <w:marLeft w:val="0"/>
                      <w:marRight w:val="0"/>
                      <w:marTop w:val="0"/>
                      <w:marBottom w:val="0"/>
                      <w:divBdr>
                        <w:top w:val="none" w:sz="0" w:space="0" w:color="auto"/>
                        <w:left w:val="none" w:sz="0" w:space="0" w:color="auto"/>
                        <w:bottom w:val="none" w:sz="0" w:space="0" w:color="auto"/>
                        <w:right w:val="none" w:sz="0" w:space="0" w:color="auto"/>
                      </w:divBdr>
                      <w:divsChild>
                        <w:div w:id="505902551">
                          <w:marLeft w:val="0"/>
                          <w:marRight w:val="0"/>
                          <w:marTop w:val="0"/>
                          <w:marBottom w:val="0"/>
                          <w:divBdr>
                            <w:top w:val="none" w:sz="0" w:space="0" w:color="auto"/>
                            <w:left w:val="none" w:sz="0" w:space="0" w:color="auto"/>
                            <w:bottom w:val="none" w:sz="0" w:space="0" w:color="auto"/>
                            <w:right w:val="none" w:sz="0" w:space="0" w:color="auto"/>
                          </w:divBdr>
                        </w:div>
                        <w:div w:id="18682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1148">
                  <w:marLeft w:val="0"/>
                  <w:marRight w:val="0"/>
                  <w:marTop w:val="0"/>
                  <w:marBottom w:val="0"/>
                  <w:divBdr>
                    <w:top w:val="none" w:sz="0" w:space="0" w:color="auto"/>
                    <w:left w:val="none" w:sz="0" w:space="0" w:color="auto"/>
                    <w:bottom w:val="none" w:sz="0" w:space="0" w:color="auto"/>
                    <w:right w:val="none" w:sz="0" w:space="0" w:color="auto"/>
                  </w:divBdr>
                  <w:divsChild>
                    <w:div w:id="1786726598">
                      <w:marLeft w:val="0"/>
                      <w:marRight w:val="0"/>
                      <w:marTop w:val="0"/>
                      <w:marBottom w:val="0"/>
                      <w:divBdr>
                        <w:top w:val="none" w:sz="0" w:space="0" w:color="auto"/>
                        <w:left w:val="none" w:sz="0" w:space="0" w:color="auto"/>
                        <w:bottom w:val="none" w:sz="0" w:space="0" w:color="auto"/>
                        <w:right w:val="none" w:sz="0" w:space="0" w:color="auto"/>
                      </w:divBdr>
                      <w:divsChild>
                        <w:div w:id="1971939729">
                          <w:marLeft w:val="0"/>
                          <w:marRight w:val="0"/>
                          <w:marTop w:val="0"/>
                          <w:marBottom w:val="0"/>
                          <w:divBdr>
                            <w:top w:val="none" w:sz="0" w:space="0" w:color="auto"/>
                            <w:left w:val="none" w:sz="0" w:space="0" w:color="auto"/>
                            <w:bottom w:val="none" w:sz="0" w:space="0" w:color="auto"/>
                            <w:right w:val="none" w:sz="0" w:space="0" w:color="auto"/>
                          </w:divBdr>
                        </w:div>
                        <w:div w:id="271017185">
                          <w:marLeft w:val="0"/>
                          <w:marRight w:val="0"/>
                          <w:marTop w:val="0"/>
                          <w:marBottom w:val="0"/>
                          <w:divBdr>
                            <w:top w:val="none" w:sz="0" w:space="0" w:color="auto"/>
                            <w:left w:val="none" w:sz="0" w:space="0" w:color="auto"/>
                            <w:bottom w:val="none" w:sz="0" w:space="0" w:color="auto"/>
                            <w:right w:val="none" w:sz="0" w:space="0" w:color="auto"/>
                          </w:divBdr>
                        </w:div>
                        <w:div w:id="813915260">
                          <w:marLeft w:val="0"/>
                          <w:marRight w:val="0"/>
                          <w:marTop w:val="0"/>
                          <w:marBottom w:val="0"/>
                          <w:divBdr>
                            <w:top w:val="none" w:sz="0" w:space="0" w:color="auto"/>
                            <w:left w:val="none" w:sz="0" w:space="0" w:color="auto"/>
                            <w:bottom w:val="none" w:sz="0" w:space="0" w:color="auto"/>
                            <w:right w:val="none" w:sz="0" w:space="0" w:color="auto"/>
                          </w:divBdr>
                          <w:divsChild>
                            <w:div w:id="1128085525">
                              <w:marLeft w:val="0"/>
                              <w:marRight w:val="0"/>
                              <w:marTop w:val="0"/>
                              <w:marBottom w:val="0"/>
                              <w:divBdr>
                                <w:top w:val="none" w:sz="0" w:space="0" w:color="auto"/>
                                <w:left w:val="none" w:sz="0" w:space="0" w:color="auto"/>
                                <w:bottom w:val="none" w:sz="0" w:space="0" w:color="auto"/>
                                <w:right w:val="none" w:sz="0" w:space="0" w:color="auto"/>
                              </w:divBdr>
                            </w:div>
                            <w:div w:id="192117588">
                              <w:marLeft w:val="0"/>
                              <w:marRight w:val="0"/>
                              <w:marTop w:val="0"/>
                              <w:marBottom w:val="0"/>
                              <w:divBdr>
                                <w:top w:val="none" w:sz="0" w:space="0" w:color="auto"/>
                                <w:left w:val="none" w:sz="0" w:space="0" w:color="auto"/>
                                <w:bottom w:val="none" w:sz="0" w:space="0" w:color="auto"/>
                                <w:right w:val="none" w:sz="0" w:space="0" w:color="auto"/>
                              </w:divBdr>
                            </w:div>
                            <w:div w:id="33695902">
                              <w:marLeft w:val="0"/>
                              <w:marRight w:val="0"/>
                              <w:marTop w:val="0"/>
                              <w:marBottom w:val="0"/>
                              <w:divBdr>
                                <w:top w:val="none" w:sz="0" w:space="0" w:color="auto"/>
                                <w:left w:val="none" w:sz="0" w:space="0" w:color="auto"/>
                                <w:bottom w:val="none" w:sz="0" w:space="0" w:color="auto"/>
                                <w:right w:val="none" w:sz="0" w:space="0" w:color="auto"/>
                              </w:divBdr>
                            </w:div>
                            <w:div w:id="1227106940">
                              <w:marLeft w:val="0"/>
                              <w:marRight w:val="0"/>
                              <w:marTop w:val="0"/>
                              <w:marBottom w:val="0"/>
                              <w:divBdr>
                                <w:top w:val="none" w:sz="0" w:space="0" w:color="auto"/>
                                <w:left w:val="none" w:sz="0" w:space="0" w:color="auto"/>
                                <w:bottom w:val="none" w:sz="0" w:space="0" w:color="auto"/>
                                <w:right w:val="none" w:sz="0" w:space="0" w:color="auto"/>
                              </w:divBdr>
                            </w:div>
                            <w:div w:id="2064980845">
                              <w:marLeft w:val="0"/>
                              <w:marRight w:val="0"/>
                              <w:marTop w:val="0"/>
                              <w:marBottom w:val="0"/>
                              <w:divBdr>
                                <w:top w:val="none" w:sz="0" w:space="0" w:color="auto"/>
                                <w:left w:val="none" w:sz="0" w:space="0" w:color="auto"/>
                                <w:bottom w:val="none" w:sz="0" w:space="0" w:color="auto"/>
                                <w:right w:val="none" w:sz="0" w:space="0" w:color="auto"/>
                              </w:divBdr>
                            </w:div>
                          </w:divsChild>
                        </w:div>
                        <w:div w:id="595090838">
                          <w:marLeft w:val="0"/>
                          <w:marRight w:val="0"/>
                          <w:marTop w:val="0"/>
                          <w:marBottom w:val="0"/>
                          <w:divBdr>
                            <w:top w:val="none" w:sz="0" w:space="0" w:color="auto"/>
                            <w:left w:val="none" w:sz="0" w:space="0" w:color="auto"/>
                            <w:bottom w:val="none" w:sz="0" w:space="0" w:color="auto"/>
                            <w:right w:val="none" w:sz="0" w:space="0" w:color="auto"/>
                          </w:divBdr>
                        </w:div>
                        <w:div w:id="1709989452">
                          <w:marLeft w:val="0"/>
                          <w:marRight w:val="0"/>
                          <w:marTop w:val="0"/>
                          <w:marBottom w:val="0"/>
                          <w:divBdr>
                            <w:top w:val="none" w:sz="0" w:space="0" w:color="auto"/>
                            <w:left w:val="none" w:sz="0" w:space="0" w:color="auto"/>
                            <w:bottom w:val="none" w:sz="0" w:space="0" w:color="auto"/>
                            <w:right w:val="none" w:sz="0" w:space="0" w:color="auto"/>
                          </w:divBdr>
                        </w:div>
                        <w:div w:id="515389527">
                          <w:marLeft w:val="0"/>
                          <w:marRight w:val="0"/>
                          <w:marTop w:val="0"/>
                          <w:marBottom w:val="0"/>
                          <w:divBdr>
                            <w:top w:val="none" w:sz="0" w:space="0" w:color="auto"/>
                            <w:left w:val="none" w:sz="0" w:space="0" w:color="auto"/>
                            <w:bottom w:val="none" w:sz="0" w:space="0" w:color="auto"/>
                            <w:right w:val="none" w:sz="0" w:space="0" w:color="auto"/>
                          </w:divBdr>
                        </w:div>
                        <w:div w:id="1541093539">
                          <w:marLeft w:val="0"/>
                          <w:marRight w:val="0"/>
                          <w:marTop w:val="240"/>
                          <w:marBottom w:val="480"/>
                          <w:divBdr>
                            <w:top w:val="single" w:sz="6" w:space="0" w:color="B5BABE"/>
                            <w:left w:val="single" w:sz="6" w:space="0" w:color="B5BABE"/>
                            <w:bottom w:val="single" w:sz="6" w:space="0" w:color="B5BABE"/>
                            <w:right w:val="single" w:sz="6" w:space="0" w:color="B5BABE"/>
                          </w:divBdr>
                          <w:divsChild>
                            <w:div w:id="1290867055">
                              <w:marLeft w:val="0"/>
                              <w:marRight w:val="0"/>
                              <w:marTop w:val="0"/>
                              <w:marBottom w:val="0"/>
                              <w:divBdr>
                                <w:top w:val="none" w:sz="0" w:space="0" w:color="auto"/>
                                <w:left w:val="none" w:sz="0" w:space="0" w:color="auto"/>
                                <w:bottom w:val="none" w:sz="0" w:space="0" w:color="auto"/>
                                <w:right w:val="none" w:sz="0" w:space="0" w:color="auto"/>
                              </w:divBdr>
                              <w:divsChild>
                                <w:div w:id="1062866657">
                                  <w:marLeft w:val="0"/>
                                  <w:marRight w:val="0"/>
                                  <w:marTop w:val="0"/>
                                  <w:marBottom w:val="0"/>
                                  <w:divBdr>
                                    <w:top w:val="none" w:sz="0" w:space="0" w:color="auto"/>
                                    <w:left w:val="none" w:sz="0" w:space="0" w:color="auto"/>
                                    <w:bottom w:val="none" w:sz="0" w:space="0" w:color="auto"/>
                                    <w:right w:val="none" w:sz="0" w:space="0" w:color="auto"/>
                                  </w:divBdr>
                                  <w:divsChild>
                                    <w:div w:id="1463384351">
                                      <w:marLeft w:val="0"/>
                                      <w:marRight w:val="0"/>
                                      <w:marTop w:val="100"/>
                                      <w:marBottom w:val="100"/>
                                      <w:divBdr>
                                        <w:top w:val="none" w:sz="0" w:space="0" w:color="auto"/>
                                        <w:left w:val="none" w:sz="0" w:space="0" w:color="auto"/>
                                        <w:bottom w:val="none" w:sz="0" w:space="0" w:color="auto"/>
                                        <w:right w:val="none" w:sz="0" w:space="0" w:color="auto"/>
                                      </w:divBdr>
                                      <w:divsChild>
                                        <w:div w:id="2066874986">
                                          <w:marLeft w:val="0"/>
                                          <w:marRight w:val="0"/>
                                          <w:marTop w:val="0"/>
                                          <w:marBottom w:val="0"/>
                                          <w:divBdr>
                                            <w:top w:val="none" w:sz="0" w:space="0" w:color="auto"/>
                                            <w:left w:val="none" w:sz="0" w:space="0" w:color="auto"/>
                                            <w:bottom w:val="none" w:sz="0" w:space="0" w:color="auto"/>
                                            <w:right w:val="none" w:sz="0" w:space="0" w:color="auto"/>
                                          </w:divBdr>
                                        </w:div>
                                        <w:div w:id="942807968">
                                          <w:marLeft w:val="0"/>
                                          <w:marRight w:val="0"/>
                                          <w:marTop w:val="0"/>
                                          <w:marBottom w:val="0"/>
                                          <w:divBdr>
                                            <w:top w:val="none" w:sz="0" w:space="0" w:color="auto"/>
                                            <w:left w:val="none" w:sz="0" w:space="0" w:color="auto"/>
                                            <w:bottom w:val="none" w:sz="0" w:space="0" w:color="auto"/>
                                            <w:right w:val="none" w:sz="0" w:space="0" w:color="auto"/>
                                          </w:divBdr>
                                        </w:div>
                                        <w:div w:id="1273633912">
                                          <w:marLeft w:val="0"/>
                                          <w:marRight w:val="0"/>
                                          <w:marTop w:val="0"/>
                                          <w:marBottom w:val="0"/>
                                          <w:divBdr>
                                            <w:top w:val="none" w:sz="0" w:space="0" w:color="auto"/>
                                            <w:left w:val="none" w:sz="0" w:space="0" w:color="auto"/>
                                            <w:bottom w:val="none" w:sz="0" w:space="0" w:color="auto"/>
                                            <w:right w:val="none" w:sz="0" w:space="0" w:color="auto"/>
                                          </w:divBdr>
                                        </w:div>
                                        <w:div w:id="1067728153">
                                          <w:marLeft w:val="0"/>
                                          <w:marRight w:val="0"/>
                                          <w:marTop w:val="0"/>
                                          <w:marBottom w:val="0"/>
                                          <w:divBdr>
                                            <w:top w:val="none" w:sz="0" w:space="0" w:color="auto"/>
                                            <w:left w:val="none" w:sz="0" w:space="0" w:color="auto"/>
                                            <w:bottom w:val="none" w:sz="0" w:space="0" w:color="auto"/>
                                            <w:right w:val="none" w:sz="0" w:space="0" w:color="auto"/>
                                          </w:divBdr>
                                        </w:div>
                                        <w:div w:id="99229214">
                                          <w:marLeft w:val="0"/>
                                          <w:marRight w:val="0"/>
                                          <w:marTop w:val="0"/>
                                          <w:marBottom w:val="0"/>
                                          <w:divBdr>
                                            <w:top w:val="none" w:sz="0" w:space="0" w:color="auto"/>
                                            <w:left w:val="none" w:sz="0" w:space="0" w:color="auto"/>
                                            <w:bottom w:val="none" w:sz="0" w:space="0" w:color="auto"/>
                                            <w:right w:val="none" w:sz="0" w:space="0" w:color="auto"/>
                                          </w:divBdr>
                                        </w:div>
                                        <w:div w:id="58286506">
                                          <w:marLeft w:val="0"/>
                                          <w:marRight w:val="0"/>
                                          <w:marTop w:val="0"/>
                                          <w:marBottom w:val="0"/>
                                          <w:divBdr>
                                            <w:top w:val="none" w:sz="0" w:space="0" w:color="auto"/>
                                            <w:left w:val="none" w:sz="0" w:space="0" w:color="auto"/>
                                            <w:bottom w:val="none" w:sz="0" w:space="0" w:color="auto"/>
                                            <w:right w:val="none" w:sz="0" w:space="0" w:color="auto"/>
                                          </w:divBdr>
                                        </w:div>
                                        <w:div w:id="1228145833">
                                          <w:marLeft w:val="0"/>
                                          <w:marRight w:val="0"/>
                                          <w:marTop w:val="0"/>
                                          <w:marBottom w:val="0"/>
                                          <w:divBdr>
                                            <w:top w:val="none" w:sz="0" w:space="0" w:color="auto"/>
                                            <w:left w:val="none" w:sz="0" w:space="0" w:color="auto"/>
                                            <w:bottom w:val="none" w:sz="0" w:space="0" w:color="auto"/>
                                            <w:right w:val="none" w:sz="0" w:space="0" w:color="auto"/>
                                          </w:divBdr>
                                        </w:div>
                                        <w:div w:id="1135827432">
                                          <w:marLeft w:val="0"/>
                                          <w:marRight w:val="0"/>
                                          <w:marTop w:val="0"/>
                                          <w:marBottom w:val="0"/>
                                          <w:divBdr>
                                            <w:top w:val="none" w:sz="0" w:space="0" w:color="auto"/>
                                            <w:left w:val="none" w:sz="0" w:space="0" w:color="auto"/>
                                            <w:bottom w:val="none" w:sz="0" w:space="0" w:color="auto"/>
                                            <w:right w:val="none" w:sz="0" w:space="0" w:color="auto"/>
                                          </w:divBdr>
                                        </w:div>
                                        <w:div w:id="948701047">
                                          <w:marLeft w:val="0"/>
                                          <w:marRight w:val="0"/>
                                          <w:marTop w:val="0"/>
                                          <w:marBottom w:val="0"/>
                                          <w:divBdr>
                                            <w:top w:val="none" w:sz="0" w:space="0" w:color="auto"/>
                                            <w:left w:val="none" w:sz="0" w:space="0" w:color="auto"/>
                                            <w:bottom w:val="none" w:sz="0" w:space="0" w:color="auto"/>
                                            <w:right w:val="none" w:sz="0" w:space="0" w:color="auto"/>
                                          </w:divBdr>
                                        </w:div>
                                        <w:div w:id="2061318202">
                                          <w:marLeft w:val="0"/>
                                          <w:marRight w:val="0"/>
                                          <w:marTop w:val="0"/>
                                          <w:marBottom w:val="0"/>
                                          <w:divBdr>
                                            <w:top w:val="none" w:sz="0" w:space="0" w:color="auto"/>
                                            <w:left w:val="none" w:sz="0" w:space="0" w:color="auto"/>
                                            <w:bottom w:val="none" w:sz="0" w:space="0" w:color="auto"/>
                                            <w:right w:val="none" w:sz="0" w:space="0" w:color="auto"/>
                                          </w:divBdr>
                                        </w:div>
                                        <w:div w:id="541476800">
                                          <w:marLeft w:val="0"/>
                                          <w:marRight w:val="0"/>
                                          <w:marTop w:val="0"/>
                                          <w:marBottom w:val="0"/>
                                          <w:divBdr>
                                            <w:top w:val="none" w:sz="0" w:space="0" w:color="auto"/>
                                            <w:left w:val="none" w:sz="0" w:space="0" w:color="auto"/>
                                            <w:bottom w:val="none" w:sz="0" w:space="0" w:color="auto"/>
                                            <w:right w:val="none" w:sz="0" w:space="0" w:color="auto"/>
                                          </w:divBdr>
                                        </w:div>
                                        <w:div w:id="915823932">
                                          <w:marLeft w:val="0"/>
                                          <w:marRight w:val="0"/>
                                          <w:marTop w:val="0"/>
                                          <w:marBottom w:val="0"/>
                                          <w:divBdr>
                                            <w:top w:val="none" w:sz="0" w:space="0" w:color="auto"/>
                                            <w:left w:val="none" w:sz="0" w:space="0" w:color="auto"/>
                                            <w:bottom w:val="none" w:sz="0" w:space="0" w:color="auto"/>
                                            <w:right w:val="none" w:sz="0" w:space="0" w:color="auto"/>
                                          </w:divBdr>
                                        </w:div>
                                        <w:div w:id="1811511770">
                                          <w:marLeft w:val="0"/>
                                          <w:marRight w:val="0"/>
                                          <w:marTop w:val="0"/>
                                          <w:marBottom w:val="0"/>
                                          <w:divBdr>
                                            <w:top w:val="none" w:sz="0" w:space="0" w:color="auto"/>
                                            <w:left w:val="none" w:sz="0" w:space="0" w:color="auto"/>
                                            <w:bottom w:val="none" w:sz="0" w:space="0" w:color="auto"/>
                                            <w:right w:val="none" w:sz="0" w:space="0" w:color="auto"/>
                                          </w:divBdr>
                                        </w:div>
                                        <w:div w:id="1285427276">
                                          <w:marLeft w:val="0"/>
                                          <w:marRight w:val="0"/>
                                          <w:marTop w:val="0"/>
                                          <w:marBottom w:val="0"/>
                                          <w:divBdr>
                                            <w:top w:val="none" w:sz="0" w:space="0" w:color="auto"/>
                                            <w:left w:val="none" w:sz="0" w:space="0" w:color="auto"/>
                                            <w:bottom w:val="none" w:sz="0" w:space="0" w:color="auto"/>
                                            <w:right w:val="none" w:sz="0" w:space="0" w:color="auto"/>
                                          </w:divBdr>
                                        </w:div>
                                        <w:div w:id="1087534930">
                                          <w:marLeft w:val="0"/>
                                          <w:marRight w:val="0"/>
                                          <w:marTop w:val="0"/>
                                          <w:marBottom w:val="0"/>
                                          <w:divBdr>
                                            <w:top w:val="none" w:sz="0" w:space="0" w:color="auto"/>
                                            <w:left w:val="none" w:sz="0" w:space="0" w:color="auto"/>
                                            <w:bottom w:val="none" w:sz="0" w:space="0" w:color="auto"/>
                                            <w:right w:val="none" w:sz="0" w:space="0" w:color="auto"/>
                                          </w:divBdr>
                                        </w:div>
                                        <w:div w:id="1062171545">
                                          <w:marLeft w:val="0"/>
                                          <w:marRight w:val="0"/>
                                          <w:marTop w:val="0"/>
                                          <w:marBottom w:val="0"/>
                                          <w:divBdr>
                                            <w:top w:val="none" w:sz="0" w:space="0" w:color="auto"/>
                                            <w:left w:val="none" w:sz="0" w:space="0" w:color="auto"/>
                                            <w:bottom w:val="none" w:sz="0" w:space="0" w:color="auto"/>
                                            <w:right w:val="none" w:sz="0" w:space="0" w:color="auto"/>
                                          </w:divBdr>
                                        </w:div>
                                        <w:div w:id="1324236881">
                                          <w:marLeft w:val="0"/>
                                          <w:marRight w:val="0"/>
                                          <w:marTop w:val="0"/>
                                          <w:marBottom w:val="0"/>
                                          <w:divBdr>
                                            <w:top w:val="none" w:sz="0" w:space="0" w:color="auto"/>
                                            <w:left w:val="none" w:sz="0" w:space="0" w:color="auto"/>
                                            <w:bottom w:val="none" w:sz="0" w:space="0" w:color="auto"/>
                                            <w:right w:val="none" w:sz="0" w:space="0" w:color="auto"/>
                                          </w:divBdr>
                                        </w:div>
                                        <w:div w:id="1968511488">
                                          <w:marLeft w:val="0"/>
                                          <w:marRight w:val="0"/>
                                          <w:marTop w:val="0"/>
                                          <w:marBottom w:val="0"/>
                                          <w:divBdr>
                                            <w:top w:val="none" w:sz="0" w:space="0" w:color="auto"/>
                                            <w:left w:val="none" w:sz="0" w:space="0" w:color="auto"/>
                                            <w:bottom w:val="none" w:sz="0" w:space="0" w:color="auto"/>
                                            <w:right w:val="none" w:sz="0" w:space="0" w:color="auto"/>
                                          </w:divBdr>
                                        </w:div>
                                        <w:div w:id="132262194">
                                          <w:marLeft w:val="0"/>
                                          <w:marRight w:val="0"/>
                                          <w:marTop w:val="0"/>
                                          <w:marBottom w:val="0"/>
                                          <w:divBdr>
                                            <w:top w:val="none" w:sz="0" w:space="0" w:color="auto"/>
                                            <w:left w:val="none" w:sz="0" w:space="0" w:color="auto"/>
                                            <w:bottom w:val="none" w:sz="0" w:space="0" w:color="auto"/>
                                            <w:right w:val="none" w:sz="0" w:space="0" w:color="auto"/>
                                          </w:divBdr>
                                        </w:div>
                                        <w:div w:id="1916742689">
                                          <w:marLeft w:val="0"/>
                                          <w:marRight w:val="0"/>
                                          <w:marTop w:val="0"/>
                                          <w:marBottom w:val="0"/>
                                          <w:divBdr>
                                            <w:top w:val="none" w:sz="0" w:space="0" w:color="auto"/>
                                            <w:left w:val="none" w:sz="0" w:space="0" w:color="auto"/>
                                            <w:bottom w:val="none" w:sz="0" w:space="0" w:color="auto"/>
                                            <w:right w:val="none" w:sz="0" w:space="0" w:color="auto"/>
                                          </w:divBdr>
                                        </w:div>
                                        <w:div w:id="2057386443">
                                          <w:marLeft w:val="0"/>
                                          <w:marRight w:val="0"/>
                                          <w:marTop w:val="0"/>
                                          <w:marBottom w:val="0"/>
                                          <w:divBdr>
                                            <w:top w:val="none" w:sz="0" w:space="0" w:color="auto"/>
                                            <w:left w:val="none" w:sz="0" w:space="0" w:color="auto"/>
                                            <w:bottom w:val="none" w:sz="0" w:space="0" w:color="auto"/>
                                            <w:right w:val="none" w:sz="0" w:space="0" w:color="auto"/>
                                          </w:divBdr>
                                        </w:div>
                                        <w:div w:id="1208183649">
                                          <w:marLeft w:val="0"/>
                                          <w:marRight w:val="0"/>
                                          <w:marTop w:val="0"/>
                                          <w:marBottom w:val="0"/>
                                          <w:divBdr>
                                            <w:top w:val="none" w:sz="0" w:space="0" w:color="auto"/>
                                            <w:left w:val="none" w:sz="0" w:space="0" w:color="auto"/>
                                            <w:bottom w:val="none" w:sz="0" w:space="0" w:color="auto"/>
                                            <w:right w:val="none" w:sz="0" w:space="0" w:color="auto"/>
                                          </w:divBdr>
                                        </w:div>
                                        <w:div w:id="74670507">
                                          <w:marLeft w:val="0"/>
                                          <w:marRight w:val="0"/>
                                          <w:marTop w:val="0"/>
                                          <w:marBottom w:val="0"/>
                                          <w:divBdr>
                                            <w:top w:val="none" w:sz="0" w:space="0" w:color="auto"/>
                                            <w:left w:val="none" w:sz="0" w:space="0" w:color="auto"/>
                                            <w:bottom w:val="none" w:sz="0" w:space="0" w:color="auto"/>
                                            <w:right w:val="none" w:sz="0" w:space="0" w:color="auto"/>
                                          </w:divBdr>
                                        </w:div>
                                        <w:div w:id="3287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95589">
                  <w:marLeft w:val="0"/>
                  <w:marRight w:val="0"/>
                  <w:marTop w:val="0"/>
                  <w:marBottom w:val="0"/>
                  <w:divBdr>
                    <w:top w:val="none" w:sz="0" w:space="0" w:color="auto"/>
                    <w:left w:val="none" w:sz="0" w:space="0" w:color="auto"/>
                    <w:bottom w:val="none" w:sz="0" w:space="0" w:color="auto"/>
                    <w:right w:val="none" w:sz="0" w:space="0" w:color="auto"/>
                  </w:divBdr>
                  <w:divsChild>
                    <w:div w:id="648638044">
                      <w:marLeft w:val="0"/>
                      <w:marRight w:val="0"/>
                      <w:marTop w:val="0"/>
                      <w:marBottom w:val="0"/>
                      <w:divBdr>
                        <w:top w:val="none" w:sz="0" w:space="0" w:color="auto"/>
                        <w:left w:val="none" w:sz="0" w:space="0" w:color="auto"/>
                        <w:bottom w:val="none" w:sz="0" w:space="0" w:color="auto"/>
                        <w:right w:val="none" w:sz="0" w:space="0" w:color="auto"/>
                      </w:divBdr>
                      <w:divsChild>
                        <w:div w:id="1812408564">
                          <w:marLeft w:val="0"/>
                          <w:marRight w:val="0"/>
                          <w:marTop w:val="0"/>
                          <w:marBottom w:val="0"/>
                          <w:divBdr>
                            <w:top w:val="none" w:sz="0" w:space="0" w:color="auto"/>
                            <w:left w:val="none" w:sz="0" w:space="0" w:color="auto"/>
                            <w:bottom w:val="none" w:sz="0" w:space="0" w:color="auto"/>
                            <w:right w:val="none" w:sz="0" w:space="0" w:color="auto"/>
                          </w:divBdr>
                          <w:divsChild>
                            <w:div w:id="8992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6707">
              <w:marLeft w:val="0"/>
              <w:marRight w:val="0"/>
              <w:marTop w:val="0"/>
              <w:marBottom w:val="0"/>
              <w:divBdr>
                <w:top w:val="none" w:sz="0" w:space="0" w:color="auto"/>
                <w:left w:val="none" w:sz="0" w:space="0" w:color="auto"/>
                <w:bottom w:val="none" w:sz="0" w:space="0" w:color="auto"/>
                <w:right w:val="none" w:sz="0" w:space="0" w:color="auto"/>
              </w:divBdr>
              <w:divsChild>
                <w:div w:id="588394344">
                  <w:marLeft w:val="0"/>
                  <w:marRight w:val="0"/>
                  <w:marTop w:val="0"/>
                  <w:marBottom w:val="0"/>
                  <w:divBdr>
                    <w:top w:val="none" w:sz="0" w:space="0" w:color="auto"/>
                    <w:left w:val="none" w:sz="0" w:space="0" w:color="auto"/>
                    <w:bottom w:val="none" w:sz="0" w:space="0" w:color="auto"/>
                    <w:right w:val="none" w:sz="0" w:space="0" w:color="auto"/>
                  </w:divBdr>
                  <w:divsChild>
                    <w:div w:id="1771973389">
                      <w:marLeft w:val="0"/>
                      <w:marRight w:val="0"/>
                      <w:marTop w:val="0"/>
                      <w:marBottom w:val="0"/>
                      <w:divBdr>
                        <w:top w:val="none" w:sz="0" w:space="0" w:color="auto"/>
                        <w:left w:val="none" w:sz="0" w:space="0" w:color="auto"/>
                        <w:bottom w:val="none" w:sz="0" w:space="0" w:color="auto"/>
                        <w:right w:val="none" w:sz="0" w:space="0" w:color="auto"/>
                      </w:divBdr>
                    </w:div>
                    <w:div w:id="458228238">
                      <w:marLeft w:val="0"/>
                      <w:marRight w:val="0"/>
                      <w:marTop w:val="0"/>
                      <w:marBottom w:val="0"/>
                      <w:divBdr>
                        <w:top w:val="none" w:sz="0" w:space="0" w:color="auto"/>
                        <w:left w:val="none" w:sz="0" w:space="0" w:color="auto"/>
                        <w:bottom w:val="none" w:sz="0" w:space="0" w:color="auto"/>
                        <w:right w:val="none" w:sz="0" w:space="0" w:color="auto"/>
                      </w:divBdr>
                    </w:div>
                    <w:div w:id="1509756151">
                      <w:marLeft w:val="0"/>
                      <w:marRight w:val="0"/>
                      <w:marTop w:val="0"/>
                      <w:marBottom w:val="0"/>
                      <w:divBdr>
                        <w:top w:val="none" w:sz="0" w:space="0" w:color="auto"/>
                        <w:left w:val="none" w:sz="0" w:space="0" w:color="auto"/>
                        <w:bottom w:val="none" w:sz="0" w:space="0" w:color="auto"/>
                        <w:right w:val="none" w:sz="0" w:space="0" w:color="auto"/>
                      </w:divBdr>
                    </w:div>
                    <w:div w:id="1819809475">
                      <w:marLeft w:val="0"/>
                      <w:marRight w:val="0"/>
                      <w:marTop w:val="0"/>
                      <w:marBottom w:val="0"/>
                      <w:divBdr>
                        <w:top w:val="none" w:sz="0" w:space="0" w:color="auto"/>
                        <w:left w:val="none" w:sz="0" w:space="0" w:color="auto"/>
                        <w:bottom w:val="none" w:sz="0" w:space="0" w:color="auto"/>
                        <w:right w:val="none" w:sz="0" w:space="0" w:color="auto"/>
                      </w:divBdr>
                    </w:div>
                    <w:div w:id="1113284520">
                      <w:marLeft w:val="0"/>
                      <w:marRight w:val="0"/>
                      <w:marTop w:val="0"/>
                      <w:marBottom w:val="0"/>
                      <w:divBdr>
                        <w:top w:val="none" w:sz="0" w:space="0" w:color="auto"/>
                        <w:left w:val="none" w:sz="0" w:space="0" w:color="auto"/>
                        <w:bottom w:val="none" w:sz="0" w:space="0" w:color="auto"/>
                        <w:right w:val="none" w:sz="0" w:space="0" w:color="auto"/>
                      </w:divBdr>
                    </w:div>
                    <w:div w:id="1656647464">
                      <w:marLeft w:val="0"/>
                      <w:marRight w:val="0"/>
                      <w:marTop w:val="0"/>
                      <w:marBottom w:val="0"/>
                      <w:divBdr>
                        <w:top w:val="none" w:sz="0" w:space="0" w:color="auto"/>
                        <w:left w:val="none" w:sz="0" w:space="0" w:color="auto"/>
                        <w:bottom w:val="none" w:sz="0" w:space="0" w:color="auto"/>
                        <w:right w:val="none" w:sz="0" w:space="0" w:color="auto"/>
                      </w:divBdr>
                    </w:div>
                    <w:div w:id="48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manuals.com/professional/pediatrics/incontinence-in-children/urinary-incontinence-in-children" TargetMode="External"/><Relationship Id="rId13" Type="http://schemas.openxmlformats.org/officeDocument/2006/relationships/hyperlink" Target="http://www.msdmanuals.com/professional/hematology-and-oncology/anemias-caused-by-hemolysis/sickle-cell-disease" TargetMode="External"/><Relationship Id="rId18" Type="http://schemas.openxmlformats.org/officeDocument/2006/relationships/hyperlink" Target="http://www.msdmanuals.com/professional/pediatrics/endocrine-disorders-in-children/diabetes-in-children-and-adolescents" TargetMode="External"/><Relationship Id="rId26" Type="http://schemas.openxmlformats.org/officeDocument/2006/relationships/hyperlink" Target="http://www.msdmanuals.com/professional/pediatrics/endocrine-disorders-in-children/diabetes-in-children-and-adolescents" TargetMode="External"/><Relationship Id="rId39" Type="http://schemas.openxmlformats.org/officeDocument/2006/relationships/hyperlink" Target="http://www.msdmanuals.com/professional/pediatrics/child-maltreatment/overview-of-child-maltreatment" TargetMode="External"/><Relationship Id="rId3" Type="http://schemas.openxmlformats.org/officeDocument/2006/relationships/settings" Target="settings.xml"/><Relationship Id="rId21" Type="http://schemas.openxmlformats.org/officeDocument/2006/relationships/hyperlink" Target="http://www.msdmanuals.com/professional/pulmonary-disorders/sleep-apnea/obstructive-sleep-apnea-in-children" TargetMode="External"/><Relationship Id="rId34" Type="http://schemas.openxmlformats.org/officeDocument/2006/relationships/hyperlink" Target="http://www.msdmanuals.com/professional/pediatrics/miscellaneous-bacterial-infections-in-infants-and-children/urinary-tract-infection-uti-in-children" TargetMode="External"/><Relationship Id="rId42" Type="http://schemas.openxmlformats.org/officeDocument/2006/relationships/hyperlink" Target="http://www.msdmanuals.com/professional/pediatrics/incontinence-in-children/urinary-incontinence-in-children" TargetMode="External"/><Relationship Id="rId47" Type="http://schemas.openxmlformats.org/officeDocument/2006/relationships/theme" Target="theme/theme1.xml"/><Relationship Id="rId7" Type="http://schemas.openxmlformats.org/officeDocument/2006/relationships/hyperlink" Target="http://www.msdmanuals.com/professional/pediatrics/incontinence-in-children/urinary-incontinence-in-children" TargetMode="External"/><Relationship Id="rId12" Type="http://schemas.openxmlformats.org/officeDocument/2006/relationships/hyperlink" Target="http://www.msdmanuals.com/professional/genitourinary-disorders/chronic-kidney-disease/chronic-kidney-disease" TargetMode="External"/><Relationship Id="rId17" Type="http://schemas.openxmlformats.org/officeDocument/2006/relationships/hyperlink" Target="http://www.msdmanuals.com/professional/pediatrics/symptoms-in-infants-and-children/constipation-in-children" TargetMode="External"/><Relationship Id="rId25" Type="http://schemas.openxmlformats.org/officeDocument/2006/relationships/hyperlink" Target="http://www.msdmanuals.com/professional/pediatrics/symptoms-in-infants-and-children/constipation-in-children" TargetMode="External"/><Relationship Id="rId33" Type="http://schemas.openxmlformats.org/officeDocument/2006/relationships/hyperlink" Target="http://www.msdmanuals.com/professional/pediatrics/incontinence-in-children/urinary-incontinence-in-children" TargetMode="External"/><Relationship Id="rId38" Type="http://schemas.openxmlformats.org/officeDocument/2006/relationships/hyperlink" Target="http://www.msdmanuals.com/professional/pediatrics/endocrine-disorders-in-children/diabetes-in-children-and-adolescent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sdmanuals.com/professional/pediatrics/congenital-renal-and-genitourinary-anomalies/ureteral-anomalies" TargetMode="External"/><Relationship Id="rId20" Type="http://schemas.openxmlformats.org/officeDocument/2006/relationships/hyperlink" Target="http://www.msdmanuals.com/professional/hematology-and-oncology/anemias-caused-by-hemolysis/sickle-cell-disease" TargetMode="External"/><Relationship Id="rId29" Type="http://schemas.openxmlformats.org/officeDocument/2006/relationships/hyperlink" Target="http://www.msdmanuals.com/professional/genitourinary-disorders/voiding-disorders/neurogenic-bladder" TargetMode="External"/><Relationship Id="rId41" Type="http://schemas.openxmlformats.org/officeDocument/2006/relationships/hyperlink" Target="http://www.msdmanuals.com/professional/pediatrics/incontinence-in-children/urinary-incontinence-in-children" TargetMode="External"/><Relationship Id="rId1" Type="http://schemas.openxmlformats.org/officeDocument/2006/relationships/numbering" Target="numbering.xml"/><Relationship Id="rId6" Type="http://schemas.openxmlformats.org/officeDocument/2006/relationships/hyperlink" Target="http://www.msdmanuals.com/professional/pediatrics/incontinence-in-children/urinary-incontinence-in-children" TargetMode="External"/><Relationship Id="rId11" Type="http://schemas.openxmlformats.org/officeDocument/2006/relationships/hyperlink" Target="http://www.msdmanuals.com/professional/endocrine-and-metabolic-disorders/pituitary-disorders/central-diabetes-insipidus" TargetMode="External"/><Relationship Id="rId24" Type="http://schemas.openxmlformats.org/officeDocument/2006/relationships/hyperlink" Target="http://www.msdmanuals.com/professional/pediatrics/congenital-renal-and-genitourinary-anomalies/ureteral-anomalies" TargetMode="External"/><Relationship Id="rId32" Type="http://schemas.openxmlformats.org/officeDocument/2006/relationships/hyperlink" Target="http://www.msdmanuals.com/professional/pediatrics/symptoms-in-infants-and-children/constipation-in-children" TargetMode="External"/><Relationship Id="rId37" Type="http://schemas.openxmlformats.org/officeDocument/2006/relationships/hyperlink" Target="http://www.msdmanuals.com/professional/infectious-diseases/nematodes-roundworms/pinworm-infestation" TargetMode="External"/><Relationship Id="rId40" Type="http://schemas.openxmlformats.org/officeDocument/2006/relationships/hyperlink" Target="http://www.msdmanuals.com/professional/pediatrics/incontinence-in-children/urinary-incontinence-in-children" TargetMode="External"/><Relationship Id="rId45" Type="http://schemas.openxmlformats.org/officeDocument/2006/relationships/hyperlink" Target="http://www.msdmanuals.com/professional/pediatrics/incontinence-in-children/urinary-incontinence-in-children" TargetMode="External"/><Relationship Id="rId5" Type="http://schemas.openxmlformats.org/officeDocument/2006/relationships/hyperlink" Target="https://www.ics.org/" TargetMode="External"/><Relationship Id="rId15" Type="http://schemas.openxmlformats.org/officeDocument/2006/relationships/hyperlink" Target="http://www.msdmanuals.com/professional/pediatrics/symptoms-in-infants-and-children/constipation-in-children" TargetMode="External"/><Relationship Id="rId23" Type="http://schemas.openxmlformats.org/officeDocument/2006/relationships/hyperlink" Target="http://www.msdmanuals.com/professional/pediatrics/symptoms-in-infants-and-children/constipation-in-children" TargetMode="External"/><Relationship Id="rId28" Type="http://schemas.openxmlformats.org/officeDocument/2006/relationships/hyperlink" Target="http://www.msdmanuals.com/professional/hematology-and-oncology/anemias-caused-by-hemolysis/sickle-cell-disease" TargetMode="External"/><Relationship Id="rId36" Type="http://schemas.openxmlformats.org/officeDocument/2006/relationships/hyperlink" Target="http://www.msdmanuals.com/professional/pulmonary-disorders/sleep-apnea/obstructive-sleep-apnea-in-children" TargetMode="External"/><Relationship Id="rId10" Type="http://schemas.openxmlformats.org/officeDocument/2006/relationships/hyperlink" Target="http://www.msdmanuals.com/professional/pediatrics/endocrine-disorders-in-children/diabetes-in-children-and-adolescents" TargetMode="External"/><Relationship Id="rId19" Type="http://schemas.openxmlformats.org/officeDocument/2006/relationships/hyperlink" Target="http://www.msdmanuals.com/professional/endocrine-and-metabolic-disorders/pituitary-disorders/central-diabetes-insipidus" TargetMode="External"/><Relationship Id="rId31" Type="http://schemas.openxmlformats.org/officeDocument/2006/relationships/hyperlink" Target="http://www.msdmanuals.com/professional/pediatrics/miscellaneous-bacterial-infections-in-infants-and-children/urinary-tract-infection-uti-in-children" TargetMode="External"/><Relationship Id="rId44" Type="http://schemas.openxmlformats.org/officeDocument/2006/relationships/hyperlink" Target="http://www.msdmanuals.com/professional/pediatrics/incontinence-in-children/urinary-incontinence-in-children" TargetMode="External"/><Relationship Id="rId4" Type="http://schemas.openxmlformats.org/officeDocument/2006/relationships/webSettings" Target="webSettings.xml"/><Relationship Id="rId9" Type="http://schemas.openxmlformats.org/officeDocument/2006/relationships/hyperlink" Target="http://www.msdmanuals.com/professional/genitourinary-disorders/voiding-disorders/urinary-incontinence-in-adults" TargetMode="External"/><Relationship Id="rId14" Type="http://schemas.openxmlformats.org/officeDocument/2006/relationships/hyperlink" Target="http://www.msdmanuals.com/professional/pediatrics/miscellaneous-bacterial-infections-in-infants-and-children/urinary-tract-infection-uti-in-children" TargetMode="External"/><Relationship Id="rId22" Type="http://schemas.openxmlformats.org/officeDocument/2006/relationships/hyperlink" Target="http://www.msdmanuals.com/professional/pediatrics/miscellaneous-bacterial-infections-in-infants-and-children/urinary-tract-infection-uti-in-children" TargetMode="External"/><Relationship Id="rId27" Type="http://schemas.openxmlformats.org/officeDocument/2006/relationships/hyperlink" Target="http://www.msdmanuals.com/professional/endocrine-and-metabolic-disorders/pituitary-disorders/central-diabetes-insipidus" TargetMode="External"/><Relationship Id="rId30" Type="http://schemas.openxmlformats.org/officeDocument/2006/relationships/hyperlink" Target="http://www.msdmanuals.com/professional/pediatrics/child-maltreatment/overview-of-child-maltreatment" TargetMode="External"/><Relationship Id="rId35" Type="http://schemas.openxmlformats.org/officeDocument/2006/relationships/hyperlink" Target="http://www.msdmanuals.com/professional/pediatrics/symptoms-in-infants-and-children/constipation-in-children" TargetMode="External"/><Relationship Id="rId43" Type="http://schemas.openxmlformats.org/officeDocument/2006/relationships/hyperlink" Target="http://www.msdmanuals.com/professional/special-subjects/complementary-and-alternative-medicine/biofeedback"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5319</Words>
  <Characters>30320</Characters>
  <Application>Microsoft Office Word</Application>
  <DocSecurity>0</DocSecurity>
  <Lines>252</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elrowad</dc:creator>
  <cp:lastModifiedBy>elrowad</cp:lastModifiedBy>
  <cp:revision>4</cp:revision>
  <dcterms:created xsi:type="dcterms:W3CDTF">2018-03-06T09:49:00Z</dcterms:created>
  <dcterms:modified xsi:type="dcterms:W3CDTF">2018-03-23T10:13:00Z</dcterms:modified>
</cp:coreProperties>
</file>